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EF593D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it-IT"/>
        </w:rPr>
      </w:pPr>
      <w:r w:rsidRPr="00EF593D">
        <w:rPr>
          <w:rFonts w:ascii="Helvetica" w:hAnsi="Helvetica"/>
          <w:b/>
          <w:sz w:val="28"/>
          <w:lang w:val="it-IT"/>
        </w:rPr>
        <w:t xml:space="preserve">FORMULIR </w:t>
      </w:r>
      <w:r w:rsidR="00C8110A" w:rsidRPr="00EF593D">
        <w:rPr>
          <w:rFonts w:ascii="Helvetica" w:hAnsi="Helvetica"/>
          <w:b/>
          <w:sz w:val="28"/>
          <w:lang w:val="it-IT"/>
        </w:rPr>
        <w:t>ARTIKEL</w:t>
      </w:r>
    </w:p>
    <w:p w14:paraId="3FAAA3C6" w14:textId="2CCB0252" w:rsidR="00817C70" w:rsidRPr="00EF593D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it-IT"/>
        </w:rPr>
      </w:pPr>
      <w:r w:rsidRPr="00EF593D">
        <w:rPr>
          <w:rFonts w:ascii="Helvetica" w:hAnsi="Helvetica"/>
          <w:b/>
          <w:iCs/>
          <w:sz w:val="24"/>
          <w:szCs w:val="20"/>
          <w:lang w:val="it-IT"/>
        </w:rPr>
        <w:t>Seminar Nasional Rekayasa</w:t>
      </w:r>
      <w:r w:rsidR="00AE2604" w:rsidRPr="00EF593D">
        <w:rPr>
          <w:rFonts w:ascii="Helvetica" w:hAnsi="Helvetica"/>
          <w:b/>
          <w:iCs/>
          <w:sz w:val="24"/>
          <w:szCs w:val="20"/>
          <w:lang w:val="it-IT"/>
        </w:rPr>
        <w:t xml:space="preserve"> Tropis</w:t>
      </w:r>
      <w:r w:rsidR="0024050A" w:rsidRPr="00EF593D">
        <w:rPr>
          <w:rFonts w:ascii="Helvetica" w:hAnsi="Helvetica"/>
          <w:b/>
          <w:iCs/>
          <w:sz w:val="24"/>
          <w:szCs w:val="20"/>
          <w:lang w:val="it-IT"/>
        </w:rPr>
        <w:t xml:space="preserve"> (SEMNASRETRO) 2024</w:t>
      </w:r>
    </w:p>
    <w:p w14:paraId="4BD9BCCF" w14:textId="77777777" w:rsidR="00C8110A" w:rsidRPr="00EF593D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it-IT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7E07217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651C5969" w:rsidR="000D122B" w:rsidRPr="00EF593D" w:rsidRDefault="00EF593D" w:rsidP="00EF593D">
            <w:pPr>
              <w:pStyle w:val="NoSpacing"/>
              <w:spacing w:after="6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EF593D">
              <w:rPr>
                <w:rFonts w:ascii="Helvetica" w:hAnsi="Helvetica"/>
                <w:b/>
                <w:bCs/>
                <w:sz w:val="20"/>
                <w:szCs w:val="20"/>
              </w:rPr>
              <w:t>PEMANFAATAN PENGGUNAAN PANEL SURYA PADA AREA PERTAMBANGAN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14308CED" w:rsidR="004318F2" w:rsidRPr="00AB494F" w:rsidRDefault="00873AC7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16332-44124-1-RV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77D7150A" w:rsidR="002F2832" w:rsidRPr="00016C54" w:rsidRDefault="00016C5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it-IT"/>
              </w:rPr>
            </w:pPr>
            <w:r w:rsidRPr="00016C54">
              <w:rPr>
                <w:rFonts w:ascii="Helvetica" w:hAnsi="Helvetica"/>
                <w:sz w:val="20"/>
                <w:szCs w:val="20"/>
                <w:lang w:val="it-IT"/>
              </w:rPr>
              <w:t>Renaldi Marko Sibarani, Tari P</w:t>
            </w:r>
            <w:r>
              <w:rPr>
                <w:rFonts w:ascii="Helvetica" w:hAnsi="Helvetica"/>
                <w:sz w:val="20"/>
                <w:szCs w:val="20"/>
                <w:lang w:val="it-IT"/>
              </w:rPr>
              <w:t>ramesti Hanifatul Fauziah, Albertus Juvensius Pontus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69D0C8E3" w:rsidR="00BC6ED3" w:rsidRPr="00AB494F" w:rsidRDefault="00EF593D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Teknik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Pertambangan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>, Universitas Mulawarman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3ECED5E3" w:rsidR="002F2832" w:rsidRPr="00AB494F" w:rsidRDefault="00EF593D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081929065251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135CB018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35A28457" w:rsidR="002F2832" w:rsidRPr="00AB494F" w:rsidRDefault="00EF593D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renaldimarko0@gmail.com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14E6B7AE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4931A29D" w:rsidR="002F2832" w:rsidRPr="00AB494F" w:rsidRDefault="00EF593D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9 Juli 2024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49ED9441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3873337B" w:rsidR="002F2832" w:rsidRPr="00AB494F" w:rsidRDefault="00EF593D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7 September 2024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14BACDEC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41DA5367" w:rsidR="003F5490" w:rsidRPr="00AB494F" w:rsidRDefault="00016C54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3721AAB" wp14:editId="33E6B3FD">
                  <wp:simplePos x="0" y="0"/>
                  <wp:positionH relativeFrom="column">
                    <wp:posOffset>605155</wp:posOffset>
                  </wp:positionH>
                  <wp:positionV relativeFrom="paragraph">
                    <wp:posOffset>-3979</wp:posOffset>
                  </wp:positionV>
                  <wp:extent cx="800735" cy="1096117"/>
                  <wp:effectExtent l="0" t="0" r="0" b="8890"/>
                  <wp:wrapNone/>
                  <wp:docPr id="39666110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661106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4441"/>
                          <a:stretch/>
                        </pic:blipFill>
                        <pic:spPr bwMode="auto">
                          <a:xfrm>
                            <a:off x="0" y="0"/>
                            <a:ext cx="800735" cy="1096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E7EAA"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1DEE9E0B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6773002B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5874F2F5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08583197" w:rsidR="002F07D6" w:rsidRPr="00AB494F" w:rsidRDefault="00016C54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Renaldi Marko Sibarani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</w:t>
      </w:r>
      <w:proofErr w:type="spellStart"/>
      <w:r w:rsidRPr="00AB494F">
        <w:rPr>
          <w:rFonts w:ascii="Helvetica" w:hAnsi="Helvetica"/>
          <w:sz w:val="18"/>
          <w:szCs w:val="20"/>
        </w:rPr>
        <w:t>file</w:t>
      </w:r>
      <w:proofErr w:type="spellEnd"/>
      <w:r w:rsidR="003444F7" w:rsidRPr="00EF593D">
        <w:rPr>
          <w:rFonts w:ascii="Helvetica" w:hAnsi="Helvetica"/>
          <w:sz w:val="18"/>
          <w:szCs w:val="20"/>
        </w:rPr>
        <w:t xml:space="preserve"> (</w:t>
      </w:r>
      <w:proofErr w:type="spellStart"/>
      <w:r w:rsidR="003444F7" w:rsidRPr="00EF593D">
        <w:rPr>
          <w:rFonts w:ascii="Helvetica" w:hAnsi="Helvetica"/>
          <w:i/>
          <w:sz w:val="18"/>
          <w:szCs w:val="20"/>
        </w:rPr>
        <w:t>softcopy</w:t>
      </w:r>
      <w:proofErr w:type="spellEnd"/>
      <w:r w:rsidR="003444F7" w:rsidRPr="00EF593D">
        <w:rPr>
          <w:rFonts w:ascii="Helvetica" w:hAnsi="Helvetica"/>
          <w:sz w:val="18"/>
          <w:szCs w:val="20"/>
        </w:rPr>
        <w:t xml:space="preserve">) </w:t>
      </w:r>
      <w:r w:rsidR="00FC28B9" w:rsidRPr="00EF593D">
        <w:rPr>
          <w:rFonts w:ascii="Helvetica" w:hAnsi="Helvetica"/>
          <w:sz w:val="18"/>
          <w:szCs w:val="20"/>
        </w:rPr>
        <w:t>manuskrip</w:t>
      </w:r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2E542" w14:textId="77777777" w:rsidR="00976B7F" w:rsidRDefault="00976B7F" w:rsidP="00DA682E">
      <w:pPr>
        <w:spacing w:after="0" w:line="240" w:lineRule="auto"/>
      </w:pPr>
      <w:r>
        <w:separator/>
      </w:r>
    </w:p>
  </w:endnote>
  <w:endnote w:type="continuationSeparator" w:id="0">
    <w:p w14:paraId="6B07AE4A" w14:textId="77777777" w:rsidR="00976B7F" w:rsidRDefault="00976B7F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 w:rsidRPr="00EF593D">
      <w:rPr>
        <w:rFonts w:ascii="Times New Roman" w:hAnsi="Times New Roman"/>
        <w:b/>
        <w:noProof/>
        <w:sz w:val="20"/>
        <w:lang w:val="nl-NL"/>
      </w:rPr>
      <w:t xml:space="preserve">Alamat Tim </w:t>
    </w:r>
    <w:r w:rsidR="004D0107" w:rsidRPr="00EF593D">
      <w:rPr>
        <w:rFonts w:ascii="Times New Roman" w:hAnsi="Times New Roman"/>
        <w:b/>
        <w:noProof/>
        <w:sz w:val="20"/>
        <w:lang w:val="nl-NL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47B9D6" w14:textId="77777777" w:rsidR="00976B7F" w:rsidRDefault="00976B7F" w:rsidP="00DA682E">
      <w:pPr>
        <w:spacing w:after="0" w:line="240" w:lineRule="auto"/>
      </w:pPr>
      <w:r>
        <w:separator/>
      </w:r>
    </w:p>
  </w:footnote>
  <w:footnote w:type="continuationSeparator" w:id="0">
    <w:p w14:paraId="51645B02" w14:textId="77777777" w:rsidR="00976B7F" w:rsidRDefault="00976B7F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664637">
    <w:abstractNumId w:val="0"/>
  </w:num>
  <w:num w:numId="2" w16cid:durableId="149636789">
    <w:abstractNumId w:val="2"/>
  </w:num>
  <w:num w:numId="3" w16cid:durableId="1501778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16C5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D63F3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C7104"/>
    <w:rsid w:val="001F3E6B"/>
    <w:rsid w:val="001F4A6C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75A34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C7D96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84912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3AC7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76B7F"/>
    <w:rsid w:val="009848C2"/>
    <w:rsid w:val="009D0142"/>
    <w:rsid w:val="009E0FE1"/>
    <w:rsid w:val="009F0864"/>
    <w:rsid w:val="009F0D52"/>
    <w:rsid w:val="00A2782D"/>
    <w:rsid w:val="00A423AF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EF593D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Fauziah Pramesti</cp:lastModifiedBy>
  <cp:revision>2</cp:revision>
  <cp:lastPrinted>2024-09-07T05:37:00Z</cp:lastPrinted>
  <dcterms:created xsi:type="dcterms:W3CDTF">2024-09-07T05:38:00Z</dcterms:created>
  <dcterms:modified xsi:type="dcterms:W3CDTF">2024-09-07T05:38:00Z</dcterms:modified>
</cp:coreProperties>
</file>