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285F29" w14:textId="1198B3C4" w:rsidR="00CF7D4C" w:rsidRPr="003973C9" w:rsidRDefault="0046183F" w:rsidP="00C45940">
      <w:pPr>
        <w:tabs>
          <w:tab w:val="left" w:pos="4704"/>
        </w:tabs>
        <w:spacing w:after="0" w:line="240" w:lineRule="auto"/>
        <w:jc w:val="center"/>
        <w:outlineLvl w:val="0"/>
        <w:rPr>
          <w:rFonts w:ascii="Times New Roman" w:hAnsi="Times New Roman" w:cs="Times New Roman"/>
          <w:b/>
          <w:bCs/>
          <w:sz w:val="28"/>
          <w:szCs w:val="32"/>
          <w:lang w:val="sv-SE"/>
        </w:rPr>
      </w:pPr>
      <w:r>
        <w:rPr>
          <w:rFonts w:ascii="Times New Roman" w:hAnsi="Times New Roman" w:cs="Times New Roman"/>
          <w:b/>
          <w:bCs/>
          <w:sz w:val="28"/>
          <w:szCs w:val="32"/>
          <w:lang w:val="sv-SE"/>
        </w:rPr>
        <w:t>BEHAVIORAL PSYCHOLOGY STUDY OF THE MAIN CHARACTER IN ROOM (2015) FILM</w:t>
      </w:r>
    </w:p>
    <w:p w14:paraId="431B3710" w14:textId="77777777" w:rsidR="00D03B49" w:rsidRPr="003973C9" w:rsidRDefault="00D03B49" w:rsidP="00C45940">
      <w:pPr>
        <w:tabs>
          <w:tab w:val="left" w:pos="4704"/>
        </w:tabs>
        <w:spacing w:after="0" w:line="240" w:lineRule="auto"/>
        <w:jc w:val="center"/>
        <w:outlineLvl w:val="0"/>
        <w:rPr>
          <w:rFonts w:ascii="Times New Roman" w:hAnsi="Times New Roman" w:cs="Times New Roman"/>
          <w:b/>
          <w:bCs/>
          <w:sz w:val="28"/>
          <w:szCs w:val="32"/>
          <w:lang w:val="sv-SE"/>
        </w:rPr>
      </w:pPr>
    </w:p>
    <w:p w14:paraId="300C83D6" w14:textId="77777777" w:rsidR="00865045" w:rsidRPr="003973C9" w:rsidRDefault="00865045" w:rsidP="008B3968">
      <w:pPr>
        <w:tabs>
          <w:tab w:val="left" w:pos="4704"/>
        </w:tabs>
        <w:spacing w:after="0" w:line="240" w:lineRule="auto"/>
        <w:rPr>
          <w:rFonts w:ascii="Times New Roman" w:hAnsi="Times New Roman" w:cs="Times New Roman"/>
          <w:bCs/>
          <w:sz w:val="24"/>
          <w:szCs w:val="24"/>
          <w:lang w:val="sv-SE"/>
        </w:rPr>
      </w:pPr>
    </w:p>
    <w:p w14:paraId="30DF9604" w14:textId="77777777" w:rsidR="0046183F" w:rsidRDefault="0046183F" w:rsidP="0046183F">
      <w:pPr>
        <w:tabs>
          <w:tab w:val="left" w:pos="4704"/>
        </w:tab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Nurhaliza Fajar </w:t>
      </w:r>
      <w:r>
        <w:rPr>
          <w:rFonts w:ascii="Times New Roman" w:eastAsia="Times New Roman" w:hAnsi="Times New Roman" w:cs="Times New Roman"/>
          <w:b/>
          <w:sz w:val="24"/>
          <w:szCs w:val="24"/>
          <w:lang w:val="en-US"/>
        </w:rPr>
        <w:t>W</w:t>
      </w:r>
      <w:r>
        <w:rPr>
          <w:rFonts w:ascii="Times New Roman" w:eastAsia="Times New Roman" w:hAnsi="Times New Roman" w:cs="Times New Roman"/>
          <w:b/>
          <w:sz w:val="24"/>
          <w:szCs w:val="24"/>
        </w:rPr>
        <w:t>ati</w:t>
      </w:r>
      <w:proofErr w:type="gramStart"/>
      <w:r>
        <w:rPr>
          <w:rFonts w:ascii="Times New Roman" w:eastAsia="Times New Roman" w:hAnsi="Times New Roman" w:cs="Times New Roman"/>
          <w:b/>
          <w:sz w:val="24"/>
          <w:szCs w:val="24"/>
          <w:vertAlign w:val="superscript"/>
        </w:rPr>
        <w:t>1,*</w:t>
      </w:r>
      <w:proofErr w:type="gramEnd"/>
      <w:r>
        <w:rPr>
          <w:rFonts w:ascii="Times New Roman" w:eastAsia="Times New Roman" w:hAnsi="Times New Roman" w:cs="Times New Roman"/>
          <w:b/>
          <w:sz w:val="24"/>
          <w:szCs w:val="24"/>
        </w:rPr>
        <w:t>, Fatimah Muhajir</w:t>
      </w:r>
      <w:r>
        <w:rPr>
          <w:rFonts w:ascii="Times New Roman" w:eastAsia="Times New Roman" w:hAnsi="Times New Roman" w:cs="Times New Roman"/>
          <w:b/>
          <w:sz w:val="24"/>
          <w:szCs w:val="24"/>
          <w:vertAlign w:val="superscript"/>
        </w:rPr>
        <w:t>2</w:t>
      </w:r>
      <w:r>
        <w:rPr>
          <w:rFonts w:ascii="Times New Roman" w:eastAsia="Times New Roman" w:hAnsi="Times New Roman" w:cs="Times New Roman"/>
          <w:b/>
          <w:sz w:val="24"/>
          <w:szCs w:val="24"/>
        </w:rPr>
        <w:t xml:space="preserve"> </w:t>
      </w:r>
    </w:p>
    <w:p w14:paraId="0C8ADA71" w14:textId="45AF9976" w:rsidR="0046183F" w:rsidRDefault="0046183F" w:rsidP="0046183F">
      <w:pPr>
        <w:tabs>
          <w:tab w:val="left" w:pos="4704"/>
        </w:tabs>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1,2, </w:t>
      </w:r>
      <w:r>
        <w:rPr>
          <w:rFonts w:ascii="Times New Roman" w:eastAsia="Times New Roman" w:hAnsi="Times New Roman" w:cs="Times New Roman"/>
          <w:sz w:val="24"/>
          <w:szCs w:val="24"/>
        </w:rPr>
        <w:t xml:space="preserve">Department of English Literature, Faculty of Cultural Sciences, </w:t>
      </w:r>
      <w:proofErr w:type="spellStart"/>
      <w:r>
        <w:rPr>
          <w:rFonts w:ascii="Times New Roman" w:eastAsia="Times New Roman" w:hAnsi="Times New Roman" w:cs="Times New Roman"/>
          <w:sz w:val="24"/>
          <w:szCs w:val="24"/>
        </w:rPr>
        <w:t>Mulawarman</w:t>
      </w:r>
      <w:proofErr w:type="spellEnd"/>
      <w:r>
        <w:rPr>
          <w:rFonts w:ascii="Times New Roman" w:eastAsia="Times New Roman" w:hAnsi="Times New Roman" w:cs="Times New Roman"/>
          <w:sz w:val="24"/>
          <w:szCs w:val="24"/>
        </w:rPr>
        <w:t xml:space="preserve"> University </w:t>
      </w:r>
    </w:p>
    <w:p w14:paraId="45EAE35D" w14:textId="77777777" w:rsidR="0046183F" w:rsidRDefault="0046183F" w:rsidP="0046183F">
      <w:pPr>
        <w:tabs>
          <w:tab w:val="left" w:pos="4704"/>
        </w:tabs>
        <w:spacing w:after="0" w:line="36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vertAlign w:val="superscript"/>
        </w:rPr>
        <w:t>1,*</w:t>
      </w:r>
      <w:proofErr w:type="gramEnd"/>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 xml:space="preserve">Email: </w:t>
      </w:r>
      <w:hyperlink r:id="rId8" w:history="1">
        <w:r>
          <w:rPr>
            <w:rFonts w:ascii="Times New Roman" w:eastAsia="Times New Roman" w:hAnsi="Times New Roman" w:cs="Times New Roman"/>
            <w:color w:val="1155CC"/>
            <w:sz w:val="24"/>
            <w:szCs w:val="24"/>
            <w:u w:val="single"/>
          </w:rPr>
          <w:t>lizazldk@gmail.com</w:t>
        </w:r>
      </w:hyperlink>
    </w:p>
    <w:p w14:paraId="5D917919" w14:textId="5F21371B" w:rsidR="0046183F" w:rsidRPr="003973C9" w:rsidRDefault="0046183F" w:rsidP="0046183F">
      <w:pPr>
        <w:tabs>
          <w:tab w:val="left" w:pos="4704"/>
        </w:tabs>
        <w:spacing w:after="0" w:line="240" w:lineRule="auto"/>
        <w:jc w:val="center"/>
        <w:rPr>
          <w:rFonts w:ascii="Times New Roman" w:hAnsi="Times New Roman" w:cs="Times New Roman"/>
          <w:bCs/>
          <w:sz w:val="24"/>
          <w:szCs w:val="24"/>
          <w:lang w:val="sv-SE"/>
        </w:rPr>
      </w:pPr>
      <w:r>
        <w:rPr>
          <w:rFonts w:ascii="Times New Roman" w:eastAsia="Times New Roman" w:hAnsi="Times New Roman" w:cs="Times New Roman"/>
          <w:highlight w:val="white"/>
          <w:vertAlign w:val="superscript"/>
        </w:rPr>
        <w:t xml:space="preserve">2 </w:t>
      </w:r>
      <w:r>
        <w:rPr>
          <w:rFonts w:ascii="Times New Roman" w:eastAsia="Times New Roman" w:hAnsi="Times New Roman" w:cs="Times New Roman"/>
          <w:highlight w:val="white"/>
        </w:rPr>
        <w:t xml:space="preserve">Email: </w:t>
      </w:r>
      <w:r>
        <w:rPr>
          <w:rFonts w:ascii="Times New Roman" w:eastAsia="Times New Roman" w:hAnsi="Times New Roman" w:cs="Times New Roman"/>
          <w:color w:val="1F1F1F"/>
          <w:highlight w:val="white"/>
        </w:rPr>
        <w:t>fatimah@fib.unmul.ac.id</w:t>
      </w:r>
    </w:p>
    <w:p w14:paraId="6C5642CB" w14:textId="77777777" w:rsidR="00F843CC" w:rsidRPr="003973C9" w:rsidRDefault="00F843CC" w:rsidP="00C45940">
      <w:pPr>
        <w:spacing w:after="0" w:line="240" w:lineRule="auto"/>
        <w:jc w:val="center"/>
        <w:rPr>
          <w:rFonts w:ascii="Times New Roman" w:eastAsia="Times New Roman" w:hAnsi="Times New Roman" w:cs="Times New Roman"/>
          <w:sz w:val="24"/>
          <w:szCs w:val="24"/>
          <w:lang w:val="sv-SE" w:eastAsia="en-US"/>
        </w:rPr>
      </w:pPr>
    </w:p>
    <w:p w14:paraId="444D6221" w14:textId="77777777" w:rsidR="00956333" w:rsidRPr="003973C9" w:rsidRDefault="00956333" w:rsidP="00C45940">
      <w:pPr>
        <w:spacing w:after="0" w:line="240" w:lineRule="auto"/>
        <w:jc w:val="center"/>
        <w:rPr>
          <w:rFonts w:ascii="Times New Roman" w:eastAsia="Times New Roman" w:hAnsi="Times New Roman" w:cs="Times New Roman"/>
          <w:sz w:val="24"/>
          <w:szCs w:val="24"/>
          <w:lang w:val="sv-SE" w:eastAsia="en-US"/>
        </w:rPr>
      </w:pPr>
    </w:p>
    <w:p w14:paraId="40E2ADF4" w14:textId="77777777" w:rsidR="00C45940" w:rsidRPr="003973C9" w:rsidRDefault="00792A69" w:rsidP="00C45940">
      <w:pPr>
        <w:spacing w:after="0" w:line="240" w:lineRule="auto"/>
        <w:jc w:val="center"/>
        <w:outlineLvl w:val="0"/>
        <w:rPr>
          <w:rFonts w:ascii="Times New Roman" w:hAnsi="Times New Roman" w:cs="Times New Roman"/>
          <w:b/>
          <w:sz w:val="24"/>
          <w:szCs w:val="24"/>
          <w:lang w:val="sv-SE"/>
        </w:rPr>
      </w:pPr>
      <w:r w:rsidRPr="003973C9">
        <w:rPr>
          <w:rFonts w:ascii="Times New Roman" w:hAnsi="Times New Roman" w:cs="Times New Roman"/>
          <w:b/>
          <w:sz w:val="24"/>
          <w:szCs w:val="24"/>
          <w:lang w:val="sv-SE"/>
        </w:rPr>
        <w:t>ABSTRAK</w:t>
      </w:r>
    </w:p>
    <w:p w14:paraId="2E794EC4" w14:textId="77777777" w:rsidR="00C45940" w:rsidRPr="003973C9" w:rsidRDefault="00C45940" w:rsidP="00C45940">
      <w:pPr>
        <w:spacing w:after="0" w:line="240" w:lineRule="auto"/>
        <w:jc w:val="center"/>
        <w:outlineLvl w:val="0"/>
        <w:rPr>
          <w:rFonts w:ascii="Times New Roman" w:hAnsi="Times New Roman" w:cs="Times New Roman"/>
          <w:b/>
          <w:sz w:val="24"/>
          <w:szCs w:val="24"/>
          <w:lang w:val="sv-SE"/>
        </w:rPr>
      </w:pPr>
    </w:p>
    <w:p w14:paraId="666B1701" w14:textId="0506793E" w:rsidR="00A87606" w:rsidRPr="000E318F" w:rsidRDefault="000E318F" w:rsidP="000E318F">
      <w:pPr>
        <w:spacing w:after="0" w:line="240" w:lineRule="auto"/>
        <w:jc w:val="both"/>
        <w:rPr>
          <w:rFonts w:ascii="Times New Roman" w:eastAsia="Times New Roman" w:hAnsi="Times New Roman" w:cs="Times New Roman"/>
          <w:iCs/>
          <w:color w:val="212529"/>
          <w:sz w:val="24"/>
          <w:szCs w:val="24"/>
        </w:rPr>
      </w:pPr>
      <w:proofErr w:type="spellStart"/>
      <w:r w:rsidRPr="000E318F">
        <w:rPr>
          <w:rFonts w:ascii="Times New Roman" w:eastAsia="Times New Roman" w:hAnsi="Times New Roman" w:cs="Times New Roman"/>
          <w:iCs/>
          <w:color w:val="212529"/>
          <w:sz w:val="24"/>
          <w:szCs w:val="24"/>
        </w:rPr>
        <w:t>Penelitian</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ini</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bertujuan</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untuk</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menjelaskan</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perilaku</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tokoh</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utama</w:t>
      </w:r>
      <w:proofErr w:type="spellEnd"/>
      <w:r w:rsidRPr="000E318F">
        <w:rPr>
          <w:rFonts w:ascii="Times New Roman" w:eastAsia="Times New Roman" w:hAnsi="Times New Roman" w:cs="Times New Roman"/>
          <w:iCs/>
          <w:color w:val="212529"/>
          <w:sz w:val="24"/>
          <w:szCs w:val="24"/>
        </w:rPr>
        <w:t xml:space="preserve">, Jack </w:t>
      </w:r>
      <w:proofErr w:type="spellStart"/>
      <w:r w:rsidRPr="000E318F">
        <w:rPr>
          <w:rFonts w:ascii="Times New Roman" w:eastAsia="Times New Roman" w:hAnsi="Times New Roman" w:cs="Times New Roman"/>
          <w:iCs/>
          <w:color w:val="212529"/>
          <w:sz w:val="24"/>
          <w:szCs w:val="24"/>
        </w:rPr>
        <w:t>dalam</w:t>
      </w:r>
      <w:proofErr w:type="spellEnd"/>
      <w:r w:rsidRPr="000E318F">
        <w:rPr>
          <w:rFonts w:ascii="Times New Roman" w:eastAsia="Times New Roman" w:hAnsi="Times New Roman" w:cs="Times New Roman"/>
          <w:iCs/>
          <w:color w:val="212529"/>
          <w:sz w:val="24"/>
          <w:szCs w:val="24"/>
        </w:rPr>
        <w:t xml:space="preserve"> film Room (2015) </w:t>
      </w:r>
      <w:proofErr w:type="spellStart"/>
      <w:r w:rsidRPr="000E318F">
        <w:rPr>
          <w:rFonts w:ascii="Times New Roman" w:eastAsia="Times New Roman" w:hAnsi="Times New Roman" w:cs="Times New Roman"/>
          <w:iCs/>
          <w:color w:val="212529"/>
          <w:sz w:val="24"/>
          <w:szCs w:val="24"/>
        </w:rPr>
        <w:t>dengan</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menggunakan</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teori</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behaviorisme</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dari</w:t>
      </w:r>
      <w:proofErr w:type="spellEnd"/>
      <w:r w:rsidRPr="000E318F">
        <w:rPr>
          <w:rFonts w:ascii="Times New Roman" w:eastAsia="Times New Roman" w:hAnsi="Times New Roman" w:cs="Times New Roman"/>
          <w:iCs/>
          <w:color w:val="212529"/>
          <w:sz w:val="24"/>
          <w:szCs w:val="24"/>
        </w:rPr>
        <w:t xml:space="preserve"> John B. Watson dan B.F. Skinner. </w:t>
      </w:r>
      <w:proofErr w:type="spellStart"/>
      <w:r w:rsidRPr="000E318F">
        <w:rPr>
          <w:rFonts w:ascii="Times New Roman" w:eastAsia="Times New Roman" w:hAnsi="Times New Roman" w:cs="Times New Roman"/>
          <w:iCs/>
          <w:color w:val="212529"/>
          <w:sz w:val="24"/>
          <w:szCs w:val="24"/>
        </w:rPr>
        <w:t>Penelitian</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ini</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menggunakan</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metode</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deskriptif</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kualitatif</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dengan</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pendekatan</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psikologi</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behavioristik</w:t>
      </w:r>
      <w:proofErr w:type="spellEnd"/>
      <w:r w:rsidRPr="000E318F">
        <w:rPr>
          <w:rFonts w:ascii="Times New Roman" w:eastAsia="Times New Roman" w:hAnsi="Times New Roman" w:cs="Times New Roman"/>
          <w:iCs/>
          <w:color w:val="212529"/>
          <w:sz w:val="24"/>
          <w:szCs w:val="24"/>
        </w:rPr>
        <w:t xml:space="preserve">. Data </w:t>
      </w:r>
      <w:proofErr w:type="spellStart"/>
      <w:r w:rsidRPr="000E318F">
        <w:rPr>
          <w:rFonts w:ascii="Times New Roman" w:eastAsia="Times New Roman" w:hAnsi="Times New Roman" w:cs="Times New Roman"/>
          <w:iCs/>
          <w:color w:val="212529"/>
          <w:sz w:val="24"/>
          <w:szCs w:val="24"/>
        </w:rPr>
        <w:t>dikumpulkan</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melalui</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penayangan</w:t>
      </w:r>
      <w:proofErr w:type="spellEnd"/>
      <w:r w:rsidRPr="000E318F">
        <w:rPr>
          <w:rFonts w:ascii="Times New Roman" w:eastAsia="Times New Roman" w:hAnsi="Times New Roman" w:cs="Times New Roman"/>
          <w:iCs/>
          <w:color w:val="212529"/>
          <w:sz w:val="24"/>
          <w:szCs w:val="24"/>
        </w:rPr>
        <w:t xml:space="preserve"> film </w:t>
      </w:r>
      <w:proofErr w:type="spellStart"/>
      <w:r w:rsidRPr="000E318F">
        <w:rPr>
          <w:rFonts w:ascii="Times New Roman" w:eastAsia="Times New Roman" w:hAnsi="Times New Roman" w:cs="Times New Roman"/>
          <w:iCs/>
          <w:color w:val="212529"/>
          <w:sz w:val="24"/>
          <w:szCs w:val="24"/>
        </w:rPr>
        <w:t>secara</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berulang</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pencatatan</w:t>
      </w:r>
      <w:proofErr w:type="spellEnd"/>
      <w:r w:rsidRPr="000E318F">
        <w:rPr>
          <w:rFonts w:ascii="Times New Roman" w:eastAsia="Times New Roman" w:hAnsi="Times New Roman" w:cs="Times New Roman"/>
          <w:iCs/>
          <w:color w:val="212529"/>
          <w:sz w:val="24"/>
          <w:szCs w:val="24"/>
        </w:rPr>
        <w:t xml:space="preserve">, dan </w:t>
      </w:r>
      <w:proofErr w:type="spellStart"/>
      <w:r w:rsidRPr="000E318F">
        <w:rPr>
          <w:rFonts w:ascii="Times New Roman" w:eastAsia="Times New Roman" w:hAnsi="Times New Roman" w:cs="Times New Roman"/>
          <w:iCs/>
          <w:color w:val="212529"/>
          <w:sz w:val="24"/>
          <w:szCs w:val="24"/>
        </w:rPr>
        <w:t>identifikasi</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pola</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perilaku</w:t>
      </w:r>
      <w:proofErr w:type="spellEnd"/>
      <w:r w:rsidRPr="000E318F">
        <w:rPr>
          <w:rFonts w:ascii="Times New Roman" w:eastAsia="Times New Roman" w:hAnsi="Times New Roman" w:cs="Times New Roman"/>
          <w:iCs/>
          <w:color w:val="212529"/>
          <w:sz w:val="24"/>
          <w:szCs w:val="24"/>
        </w:rPr>
        <w:t xml:space="preserve"> yang </w:t>
      </w:r>
      <w:proofErr w:type="spellStart"/>
      <w:r w:rsidRPr="000E318F">
        <w:rPr>
          <w:rFonts w:ascii="Times New Roman" w:eastAsia="Times New Roman" w:hAnsi="Times New Roman" w:cs="Times New Roman"/>
          <w:iCs/>
          <w:color w:val="212529"/>
          <w:sz w:val="24"/>
          <w:szCs w:val="24"/>
        </w:rPr>
        <w:t>berkaitan</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dengan</w:t>
      </w:r>
      <w:proofErr w:type="spellEnd"/>
      <w:r w:rsidRPr="000E318F">
        <w:rPr>
          <w:rFonts w:ascii="Times New Roman" w:eastAsia="Times New Roman" w:hAnsi="Times New Roman" w:cs="Times New Roman"/>
          <w:iCs/>
          <w:color w:val="212529"/>
          <w:sz w:val="24"/>
          <w:szCs w:val="24"/>
        </w:rPr>
        <w:t xml:space="preserve"> stimulus dan </w:t>
      </w:r>
      <w:proofErr w:type="spellStart"/>
      <w:r w:rsidRPr="000E318F">
        <w:rPr>
          <w:rFonts w:ascii="Times New Roman" w:eastAsia="Times New Roman" w:hAnsi="Times New Roman" w:cs="Times New Roman"/>
          <w:iCs/>
          <w:color w:val="212529"/>
          <w:sz w:val="24"/>
          <w:szCs w:val="24"/>
        </w:rPr>
        <w:t>respons</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Analisis</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difokuskan</w:t>
      </w:r>
      <w:proofErr w:type="spellEnd"/>
      <w:r w:rsidRPr="000E318F">
        <w:rPr>
          <w:rFonts w:ascii="Times New Roman" w:eastAsia="Times New Roman" w:hAnsi="Times New Roman" w:cs="Times New Roman"/>
          <w:iCs/>
          <w:color w:val="212529"/>
          <w:sz w:val="24"/>
          <w:szCs w:val="24"/>
        </w:rPr>
        <w:t xml:space="preserve"> pada </w:t>
      </w:r>
      <w:proofErr w:type="spellStart"/>
      <w:r w:rsidRPr="000E318F">
        <w:rPr>
          <w:rFonts w:ascii="Times New Roman" w:eastAsia="Times New Roman" w:hAnsi="Times New Roman" w:cs="Times New Roman"/>
          <w:iCs/>
          <w:color w:val="212529"/>
          <w:sz w:val="24"/>
          <w:szCs w:val="24"/>
        </w:rPr>
        <w:t>pengkondisian</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klasik</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pengkondisian</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operan</w:t>
      </w:r>
      <w:proofErr w:type="spellEnd"/>
      <w:r w:rsidRPr="000E318F">
        <w:rPr>
          <w:rFonts w:ascii="Times New Roman" w:eastAsia="Times New Roman" w:hAnsi="Times New Roman" w:cs="Times New Roman"/>
          <w:iCs/>
          <w:color w:val="212529"/>
          <w:sz w:val="24"/>
          <w:szCs w:val="24"/>
        </w:rPr>
        <w:t xml:space="preserve">, dan </w:t>
      </w:r>
      <w:proofErr w:type="spellStart"/>
      <w:r w:rsidRPr="000E318F">
        <w:rPr>
          <w:rFonts w:ascii="Times New Roman" w:eastAsia="Times New Roman" w:hAnsi="Times New Roman" w:cs="Times New Roman"/>
          <w:iCs/>
          <w:color w:val="212529"/>
          <w:sz w:val="24"/>
          <w:szCs w:val="24"/>
        </w:rPr>
        <w:t>faktor</w:t>
      </w:r>
      <w:proofErr w:type="spellEnd"/>
      <w:r w:rsidRPr="000E318F">
        <w:rPr>
          <w:rFonts w:ascii="Times New Roman" w:eastAsia="Times New Roman" w:hAnsi="Times New Roman" w:cs="Times New Roman"/>
          <w:iCs/>
          <w:color w:val="212529"/>
          <w:sz w:val="24"/>
          <w:szCs w:val="24"/>
        </w:rPr>
        <w:t xml:space="preserve"> internal yang </w:t>
      </w:r>
      <w:proofErr w:type="spellStart"/>
      <w:r w:rsidRPr="000E318F">
        <w:rPr>
          <w:rFonts w:ascii="Times New Roman" w:eastAsia="Times New Roman" w:hAnsi="Times New Roman" w:cs="Times New Roman"/>
          <w:iCs/>
          <w:color w:val="212529"/>
          <w:sz w:val="24"/>
          <w:szCs w:val="24"/>
        </w:rPr>
        <w:t>mempengaruhi</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perilaku</w:t>
      </w:r>
      <w:proofErr w:type="spellEnd"/>
      <w:r w:rsidRPr="000E318F">
        <w:rPr>
          <w:rFonts w:ascii="Times New Roman" w:eastAsia="Times New Roman" w:hAnsi="Times New Roman" w:cs="Times New Roman"/>
          <w:iCs/>
          <w:color w:val="212529"/>
          <w:sz w:val="24"/>
          <w:szCs w:val="24"/>
        </w:rPr>
        <w:t xml:space="preserve">. Hasil </w:t>
      </w:r>
      <w:proofErr w:type="spellStart"/>
      <w:r w:rsidRPr="000E318F">
        <w:rPr>
          <w:rFonts w:ascii="Times New Roman" w:eastAsia="Times New Roman" w:hAnsi="Times New Roman" w:cs="Times New Roman"/>
          <w:iCs/>
          <w:color w:val="212529"/>
          <w:sz w:val="24"/>
          <w:szCs w:val="24"/>
        </w:rPr>
        <w:t>penelitian</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menunjukkan</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bahwa</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perilaku</w:t>
      </w:r>
      <w:proofErr w:type="spellEnd"/>
      <w:r w:rsidRPr="000E318F">
        <w:rPr>
          <w:rFonts w:ascii="Times New Roman" w:eastAsia="Times New Roman" w:hAnsi="Times New Roman" w:cs="Times New Roman"/>
          <w:iCs/>
          <w:color w:val="212529"/>
          <w:sz w:val="24"/>
          <w:szCs w:val="24"/>
        </w:rPr>
        <w:t xml:space="preserve"> Jack </w:t>
      </w:r>
      <w:proofErr w:type="spellStart"/>
      <w:r w:rsidRPr="000E318F">
        <w:rPr>
          <w:rFonts w:ascii="Times New Roman" w:eastAsia="Times New Roman" w:hAnsi="Times New Roman" w:cs="Times New Roman"/>
          <w:iCs/>
          <w:color w:val="212529"/>
          <w:sz w:val="24"/>
          <w:szCs w:val="24"/>
        </w:rPr>
        <w:t>dibentuk</w:t>
      </w:r>
      <w:proofErr w:type="spellEnd"/>
      <w:r w:rsidRPr="000E318F">
        <w:rPr>
          <w:rFonts w:ascii="Times New Roman" w:eastAsia="Times New Roman" w:hAnsi="Times New Roman" w:cs="Times New Roman"/>
          <w:iCs/>
          <w:color w:val="212529"/>
          <w:sz w:val="24"/>
          <w:szCs w:val="24"/>
        </w:rPr>
        <w:t xml:space="preserve"> oleh </w:t>
      </w:r>
      <w:proofErr w:type="spellStart"/>
      <w:r w:rsidRPr="000E318F">
        <w:rPr>
          <w:rFonts w:ascii="Times New Roman" w:eastAsia="Times New Roman" w:hAnsi="Times New Roman" w:cs="Times New Roman"/>
          <w:iCs/>
          <w:color w:val="212529"/>
          <w:sz w:val="24"/>
          <w:szCs w:val="24"/>
        </w:rPr>
        <w:t>berbagai</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rangsangan</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eksternal</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termasuk</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respons</w:t>
      </w:r>
      <w:proofErr w:type="spellEnd"/>
      <w:r w:rsidRPr="000E318F">
        <w:rPr>
          <w:rFonts w:ascii="Times New Roman" w:eastAsia="Times New Roman" w:hAnsi="Times New Roman" w:cs="Times New Roman"/>
          <w:iCs/>
          <w:color w:val="212529"/>
          <w:sz w:val="24"/>
          <w:szCs w:val="24"/>
        </w:rPr>
        <w:t xml:space="preserve"> yang </w:t>
      </w:r>
      <w:proofErr w:type="spellStart"/>
      <w:r w:rsidRPr="000E318F">
        <w:rPr>
          <w:rFonts w:ascii="Times New Roman" w:eastAsia="Times New Roman" w:hAnsi="Times New Roman" w:cs="Times New Roman"/>
          <w:iCs/>
          <w:color w:val="212529"/>
          <w:sz w:val="24"/>
          <w:szCs w:val="24"/>
        </w:rPr>
        <w:t>dikondisikan</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terhadap</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rutinitas</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sehari-hari</w:t>
      </w:r>
      <w:proofErr w:type="spellEnd"/>
      <w:r w:rsidRPr="000E318F">
        <w:rPr>
          <w:rFonts w:ascii="Times New Roman" w:eastAsia="Times New Roman" w:hAnsi="Times New Roman" w:cs="Times New Roman"/>
          <w:iCs/>
          <w:color w:val="212529"/>
          <w:sz w:val="24"/>
          <w:szCs w:val="24"/>
        </w:rPr>
        <w:t xml:space="preserve"> dan </w:t>
      </w:r>
      <w:proofErr w:type="spellStart"/>
      <w:r w:rsidRPr="000E318F">
        <w:rPr>
          <w:rFonts w:ascii="Times New Roman" w:eastAsia="Times New Roman" w:hAnsi="Times New Roman" w:cs="Times New Roman"/>
          <w:iCs/>
          <w:color w:val="212529"/>
          <w:sz w:val="24"/>
          <w:szCs w:val="24"/>
        </w:rPr>
        <w:t>interaksi</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sosial</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dalam</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lingkungan</w:t>
      </w:r>
      <w:proofErr w:type="spellEnd"/>
      <w:r w:rsidRPr="000E318F">
        <w:rPr>
          <w:rFonts w:ascii="Times New Roman" w:eastAsia="Times New Roman" w:hAnsi="Times New Roman" w:cs="Times New Roman"/>
          <w:iCs/>
          <w:color w:val="212529"/>
          <w:sz w:val="24"/>
          <w:szCs w:val="24"/>
        </w:rPr>
        <w:t xml:space="preserve"> yang </w:t>
      </w:r>
      <w:proofErr w:type="spellStart"/>
      <w:r w:rsidRPr="000E318F">
        <w:rPr>
          <w:rFonts w:ascii="Times New Roman" w:eastAsia="Times New Roman" w:hAnsi="Times New Roman" w:cs="Times New Roman"/>
          <w:iCs/>
          <w:color w:val="212529"/>
          <w:sz w:val="24"/>
          <w:szCs w:val="24"/>
        </w:rPr>
        <w:t>terbatas</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Pengkondisian</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operan</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terlihat</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dari</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perubahan</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perilaku</w:t>
      </w:r>
      <w:proofErr w:type="spellEnd"/>
      <w:r w:rsidRPr="000E318F">
        <w:rPr>
          <w:rFonts w:ascii="Times New Roman" w:eastAsia="Times New Roman" w:hAnsi="Times New Roman" w:cs="Times New Roman"/>
          <w:iCs/>
          <w:color w:val="212529"/>
          <w:sz w:val="24"/>
          <w:szCs w:val="24"/>
        </w:rPr>
        <w:t xml:space="preserve"> Jack </w:t>
      </w:r>
      <w:proofErr w:type="spellStart"/>
      <w:r w:rsidRPr="000E318F">
        <w:rPr>
          <w:rFonts w:ascii="Times New Roman" w:eastAsia="Times New Roman" w:hAnsi="Times New Roman" w:cs="Times New Roman"/>
          <w:iCs/>
          <w:color w:val="212529"/>
          <w:sz w:val="24"/>
          <w:szCs w:val="24"/>
        </w:rPr>
        <w:t>sebagai</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respons</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terhadap</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konsekuensi</w:t>
      </w:r>
      <w:proofErr w:type="spellEnd"/>
      <w:r w:rsidRPr="000E318F">
        <w:rPr>
          <w:rFonts w:ascii="Times New Roman" w:eastAsia="Times New Roman" w:hAnsi="Times New Roman" w:cs="Times New Roman"/>
          <w:iCs/>
          <w:color w:val="212529"/>
          <w:sz w:val="24"/>
          <w:szCs w:val="24"/>
        </w:rPr>
        <w:t xml:space="preserve"> dan </w:t>
      </w:r>
      <w:proofErr w:type="spellStart"/>
      <w:r w:rsidRPr="000E318F">
        <w:rPr>
          <w:rFonts w:ascii="Times New Roman" w:eastAsia="Times New Roman" w:hAnsi="Times New Roman" w:cs="Times New Roman"/>
          <w:iCs/>
          <w:color w:val="212529"/>
          <w:sz w:val="24"/>
          <w:szCs w:val="24"/>
        </w:rPr>
        <w:t>hadiah</w:t>
      </w:r>
      <w:proofErr w:type="spellEnd"/>
      <w:r w:rsidRPr="000E318F">
        <w:rPr>
          <w:rFonts w:ascii="Times New Roman" w:eastAsia="Times New Roman" w:hAnsi="Times New Roman" w:cs="Times New Roman"/>
          <w:iCs/>
          <w:color w:val="212529"/>
          <w:sz w:val="24"/>
          <w:szCs w:val="24"/>
        </w:rPr>
        <w:t xml:space="preserve">. Selain </w:t>
      </w:r>
      <w:proofErr w:type="spellStart"/>
      <w:r w:rsidRPr="000E318F">
        <w:rPr>
          <w:rFonts w:ascii="Times New Roman" w:eastAsia="Times New Roman" w:hAnsi="Times New Roman" w:cs="Times New Roman"/>
          <w:iCs/>
          <w:color w:val="212529"/>
          <w:sz w:val="24"/>
          <w:szCs w:val="24"/>
        </w:rPr>
        <w:t>itu</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faktor</w:t>
      </w:r>
      <w:proofErr w:type="spellEnd"/>
      <w:r w:rsidRPr="000E318F">
        <w:rPr>
          <w:rFonts w:ascii="Times New Roman" w:eastAsia="Times New Roman" w:hAnsi="Times New Roman" w:cs="Times New Roman"/>
          <w:iCs/>
          <w:color w:val="212529"/>
          <w:sz w:val="24"/>
          <w:szCs w:val="24"/>
        </w:rPr>
        <w:t xml:space="preserve"> internal </w:t>
      </w:r>
      <w:proofErr w:type="spellStart"/>
      <w:r w:rsidRPr="000E318F">
        <w:rPr>
          <w:rFonts w:ascii="Times New Roman" w:eastAsia="Times New Roman" w:hAnsi="Times New Roman" w:cs="Times New Roman"/>
          <w:iCs/>
          <w:color w:val="212529"/>
          <w:sz w:val="24"/>
          <w:szCs w:val="24"/>
        </w:rPr>
        <w:t>seperti</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emosi</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kesadaran</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diri</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dorongan</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serta</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tujuan</w:t>
      </w:r>
      <w:proofErr w:type="spellEnd"/>
      <w:r w:rsidRPr="000E318F">
        <w:rPr>
          <w:rFonts w:ascii="Times New Roman" w:eastAsia="Times New Roman" w:hAnsi="Times New Roman" w:cs="Times New Roman"/>
          <w:iCs/>
          <w:color w:val="212529"/>
          <w:sz w:val="24"/>
          <w:szCs w:val="24"/>
        </w:rPr>
        <w:t xml:space="preserve"> dan </w:t>
      </w:r>
      <w:proofErr w:type="spellStart"/>
      <w:r w:rsidRPr="000E318F">
        <w:rPr>
          <w:rFonts w:ascii="Times New Roman" w:eastAsia="Times New Roman" w:hAnsi="Times New Roman" w:cs="Times New Roman"/>
          <w:iCs/>
          <w:color w:val="212529"/>
          <w:sz w:val="24"/>
          <w:szCs w:val="24"/>
        </w:rPr>
        <w:t>niat</w:t>
      </w:r>
      <w:proofErr w:type="spellEnd"/>
      <w:r w:rsidRPr="000E318F">
        <w:rPr>
          <w:rFonts w:ascii="Times New Roman" w:eastAsia="Times New Roman" w:hAnsi="Times New Roman" w:cs="Times New Roman"/>
          <w:iCs/>
          <w:color w:val="212529"/>
          <w:sz w:val="24"/>
          <w:szCs w:val="24"/>
        </w:rPr>
        <w:t xml:space="preserve"> juga </w:t>
      </w:r>
      <w:proofErr w:type="spellStart"/>
      <w:r w:rsidRPr="000E318F">
        <w:rPr>
          <w:rFonts w:ascii="Times New Roman" w:eastAsia="Times New Roman" w:hAnsi="Times New Roman" w:cs="Times New Roman"/>
          <w:iCs/>
          <w:color w:val="212529"/>
          <w:sz w:val="24"/>
          <w:szCs w:val="24"/>
        </w:rPr>
        <w:t>memainkan</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peran</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penting</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dalam</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respons</w:t>
      </w:r>
      <w:proofErr w:type="spellEnd"/>
      <w:r w:rsidRPr="000E318F">
        <w:rPr>
          <w:rFonts w:ascii="Times New Roman" w:eastAsia="Times New Roman" w:hAnsi="Times New Roman" w:cs="Times New Roman"/>
          <w:iCs/>
          <w:color w:val="212529"/>
          <w:sz w:val="24"/>
          <w:szCs w:val="24"/>
        </w:rPr>
        <w:t xml:space="preserve"> dan </w:t>
      </w:r>
      <w:proofErr w:type="spellStart"/>
      <w:r w:rsidRPr="000E318F">
        <w:rPr>
          <w:rFonts w:ascii="Times New Roman" w:eastAsia="Times New Roman" w:hAnsi="Times New Roman" w:cs="Times New Roman"/>
          <w:iCs/>
          <w:color w:val="212529"/>
          <w:sz w:val="24"/>
          <w:szCs w:val="24"/>
        </w:rPr>
        <w:t>adaptasi</w:t>
      </w:r>
      <w:proofErr w:type="spellEnd"/>
      <w:r w:rsidRPr="000E318F">
        <w:rPr>
          <w:rFonts w:ascii="Times New Roman" w:eastAsia="Times New Roman" w:hAnsi="Times New Roman" w:cs="Times New Roman"/>
          <w:iCs/>
          <w:color w:val="212529"/>
          <w:sz w:val="24"/>
          <w:szCs w:val="24"/>
        </w:rPr>
        <w:t xml:space="preserve"> Jack </w:t>
      </w:r>
      <w:proofErr w:type="spellStart"/>
      <w:r w:rsidRPr="000E318F">
        <w:rPr>
          <w:rFonts w:ascii="Times New Roman" w:eastAsia="Times New Roman" w:hAnsi="Times New Roman" w:cs="Times New Roman"/>
          <w:iCs/>
          <w:color w:val="212529"/>
          <w:sz w:val="24"/>
          <w:szCs w:val="24"/>
        </w:rPr>
        <w:t>terhadap</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lingkungannya</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Temuan</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ini</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mendukung</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pandangan</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behaviorisme</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bahwa</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perilaku</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manusia</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dibentuk</w:t>
      </w:r>
      <w:proofErr w:type="spellEnd"/>
      <w:r w:rsidRPr="000E318F">
        <w:rPr>
          <w:rFonts w:ascii="Times New Roman" w:eastAsia="Times New Roman" w:hAnsi="Times New Roman" w:cs="Times New Roman"/>
          <w:iCs/>
          <w:color w:val="212529"/>
          <w:sz w:val="24"/>
          <w:szCs w:val="24"/>
        </w:rPr>
        <w:t xml:space="preserve"> dan </w:t>
      </w:r>
      <w:proofErr w:type="spellStart"/>
      <w:r w:rsidRPr="000E318F">
        <w:rPr>
          <w:rFonts w:ascii="Times New Roman" w:eastAsia="Times New Roman" w:hAnsi="Times New Roman" w:cs="Times New Roman"/>
          <w:iCs/>
          <w:color w:val="212529"/>
          <w:sz w:val="24"/>
          <w:szCs w:val="24"/>
        </w:rPr>
        <w:t>dipelajari</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melalui</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interaksi</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dengan</w:t>
      </w:r>
      <w:proofErr w:type="spellEnd"/>
      <w:r w:rsidRPr="000E318F">
        <w:rPr>
          <w:rFonts w:ascii="Times New Roman" w:eastAsia="Times New Roman" w:hAnsi="Times New Roman" w:cs="Times New Roman"/>
          <w:iCs/>
          <w:color w:val="212529"/>
          <w:sz w:val="24"/>
          <w:szCs w:val="24"/>
        </w:rPr>
        <w:t xml:space="preserve"> </w:t>
      </w:r>
      <w:proofErr w:type="spellStart"/>
      <w:r w:rsidRPr="000E318F">
        <w:rPr>
          <w:rFonts w:ascii="Times New Roman" w:eastAsia="Times New Roman" w:hAnsi="Times New Roman" w:cs="Times New Roman"/>
          <w:iCs/>
          <w:color w:val="212529"/>
          <w:sz w:val="24"/>
          <w:szCs w:val="24"/>
        </w:rPr>
        <w:t>lingkungan</w:t>
      </w:r>
      <w:proofErr w:type="spellEnd"/>
      <w:r w:rsidRPr="000E318F">
        <w:rPr>
          <w:rFonts w:ascii="Times New Roman" w:eastAsia="Times New Roman" w:hAnsi="Times New Roman" w:cs="Times New Roman"/>
          <w:iCs/>
          <w:color w:val="212529"/>
          <w:sz w:val="24"/>
          <w:szCs w:val="24"/>
        </w:rPr>
        <w:t>.</w:t>
      </w:r>
    </w:p>
    <w:p w14:paraId="355E6757" w14:textId="77777777" w:rsidR="003C30AD" w:rsidRPr="003973C9" w:rsidRDefault="003C30AD" w:rsidP="00C45940">
      <w:pPr>
        <w:spacing w:after="0" w:line="240" w:lineRule="auto"/>
        <w:jc w:val="both"/>
        <w:rPr>
          <w:rFonts w:ascii="Times New Roman" w:hAnsi="Times New Roman" w:cs="Times New Roman"/>
          <w:sz w:val="24"/>
          <w:szCs w:val="24"/>
          <w:lang w:val="sv-SE"/>
        </w:rPr>
      </w:pPr>
    </w:p>
    <w:p w14:paraId="48EDB3ED" w14:textId="153675E0" w:rsidR="0046183F" w:rsidRPr="00F80E89" w:rsidRDefault="00792A69" w:rsidP="0046183F">
      <w:pPr>
        <w:tabs>
          <w:tab w:val="left" w:pos="4704"/>
        </w:tabs>
        <w:spacing w:after="0" w:line="240" w:lineRule="auto"/>
        <w:rPr>
          <w:rFonts w:ascii="Times New Roman" w:eastAsia="Times New Roman" w:hAnsi="Times New Roman" w:cs="Times New Roman"/>
          <w:iCs/>
          <w:sz w:val="24"/>
          <w:szCs w:val="24"/>
        </w:rPr>
      </w:pPr>
      <w:r w:rsidRPr="003973C9">
        <w:rPr>
          <w:rFonts w:ascii="Times New Roman" w:hAnsi="Times New Roman" w:cs="Times New Roman"/>
          <w:b/>
          <w:sz w:val="24"/>
          <w:szCs w:val="24"/>
          <w:lang w:val="sv-SE"/>
        </w:rPr>
        <w:t>Kata kunci</w:t>
      </w:r>
      <w:r w:rsidR="00A87606" w:rsidRPr="003973C9">
        <w:rPr>
          <w:rFonts w:ascii="Times New Roman" w:hAnsi="Times New Roman" w:cs="Times New Roman"/>
          <w:b/>
          <w:sz w:val="24"/>
          <w:szCs w:val="24"/>
          <w:lang w:val="sv-SE"/>
        </w:rPr>
        <w:t>:</w:t>
      </w:r>
      <w:r w:rsidR="00A87606" w:rsidRPr="003973C9">
        <w:rPr>
          <w:rFonts w:ascii="Times New Roman" w:hAnsi="Times New Roman" w:cs="Times New Roman"/>
          <w:sz w:val="24"/>
          <w:szCs w:val="24"/>
          <w:lang w:val="sv-SE"/>
        </w:rPr>
        <w:t xml:space="preserve"> </w:t>
      </w:r>
      <w:proofErr w:type="spellStart"/>
      <w:r w:rsidR="000E318F" w:rsidRPr="00F80E89">
        <w:rPr>
          <w:rFonts w:ascii="Times New Roman" w:eastAsia="Times New Roman" w:hAnsi="Times New Roman" w:cs="Times New Roman"/>
          <w:iCs/>
          <w:color w:val="212529"/>
          <w:sz w:val="24"/>
          <w:szCs w:val="24"/>
        </w:rPr>
        <w:t>Pendekatan</w:t>
      </w:r>
      <w:proofErr w:type="spellEnd"/>
      <w:r w:rsidR="000E318F" w:rsidRPr="00F80E89">
        <w:rPr>
          <w:rFonts w:ascii="Times New Roman" w:eastAsia="Times New Roman" w:hAnsi="Times New Roman" w:cs="Times New Roman"/>
          <w:iCs/>
          <w:color w:val="212529"/>
          <w:sz w:val="24"/>
          <w:szCs w:val="24"/>
        </w:rPr>
        <w:t xml:space="preserve"> </w:t>
      </w:r>
      <w:proofErr w:type="spellStart"/>
      <w:r w:rsidR="000E318F" w:rsidRPr="00F80E89">
        <w:rPr>
          <w:rFonts w:ascii="Times New Roman" w:eastAsia="Times New Roman" w:hAnsi="Times New Roman" w:cs="Times New Roman"/>
          <w:iCs/>
          <w:color w:val="212529"/>
          <w:sz w:val="24"/>
          <w:szCs w:val="24"/>
        </w:rPr>
        <w:t>psikologi</w:t>
      </w:r>
      <w:proofErr w:type="spellEnd"/>
      <w:r w:rsidR="000E318F" w:rsidRPr="00F80E89">
        <w:rPr>
          <w:rFonts w:ascii="Times New Roman" w:eastAsia="Times New Roman" w:hAnsi="Times New Roman" w:cs="Times New Roman"/>
          <w:iCs/>
          <w:color w:val="212529"/>
          <w:sz w:val="24"/>
          <w:szCs w:val="24"/>
        </w:rPr>
        <w:t xml:space="preserve">, </w:t>
      </w:r>
      <w:proofErr w:type="spellStart"/>
      <w:r w:rsidR="000E318F" w:rsidRPr="00F80E89">
        <w:rPr>
          <w:rFonts w:ascii="Times New Roman" w:eastAsia="Times New Roman" w:hAnsi="Times New Roman" w:cs="Times New Roman"/>
          <w:iCs/>
          <w:color w:val="212529"/>
          <w:sz w:val="24"/>
          <w:szCs w:val="24"/>
        </w:rPr>
        <w:t>Perilaku</w:t>
      </w:r>
      <w:proofErr w:type="spellEnd"/>
      <w:r w:rsidR="000E318F" w:rsidRPr="00F80E89">
        <w:rPr>
          <w:rFonts w:ascii="Times New Roman" w:eastAsia="Times New Roman" w:hAnsi="Times New Roman" w:cs="Times New Roman"/>
          <w:iCs/>
          <w:color w:val="212529"/>
          <w:sz w:val="24"/>
          <w:szCs w:val="24"/>
        </w:rPr>
        <w:t xml:space="preserve">, Film room </w:t>
      </w:r>
    </w:p>
    <w:p w14:paraId="3E9A8EFD" w14:textId="621C5520" w:rsidR="00F843CC" w:rsidRPr="003973C9" w:rsidRDefault="00F843CC" w:rsidP="00C45940">
      <w:pPr>
        <w:spacing w:after="0" w:line="240" w:lineRule="auto"/>
        <w:jc w:val="both"/>
        <w:outlineLvl w:val="0"/>
        <w:rPr>
          <w:rFonts w:ascii="Times New Roman" w:hAnsi="Times New Roman" w:cs="Times New Roman"/>
          <w:sz w:val="24"/>
          <w:szCs w:val="24"/>
          <w:lang w:val="sv-SE"/>
        </w:rPr>
      </w:pPr>
    </w:p>
    <w:p w14:paraId="15A08CB5" w14:textId="77777777" w:rsidR="00260827" w:rsidRPr="003973C9" w:rsidRDefault="00260827" w:rsidP="00C45940">
      <w:pPr>
        <w:spacing w:after="0" w:line="240" w:lineRule="auto"/>
        <w:rPr>
          <w:rFonts w:ascii="Times New Roman" w:hAnsi="Times New Roman" w:cs="Times New Roman"/>
          <w:sz w:val="24"/>
          <w:szCs w:val="24"/>
          <w:lang w:val="sv-SE"/>
        </w:rPr>
      </w:pPr>
    </w:p>
    <w:p w14:paraId="3B5710EF" w14:textId="05E23ABF" w:rsidR="004D4F8F" w:rsidRPr="003973C9" w:rsidRDefault="00792A69" w:rsidP="00C45940">
      <w:pPr>
        <w:tabs>
          <w:tab w:val="left" w:pos="4704"/>
        </w:tabs>
        <w:spacing w:after="0" w:line="240" w:lineRule="auto"/>
        <w:jc w:val="center"/>
        <w:outlineLvl w:val="0"/>
        <w:rPr>
          <w:rFonts w:ascii="Times New Roman" w:hAnsi="Times New Roman" w:cs="Times New Roman"/>
          <w:b/>
          <w:i/>
          <w:sz w:val="24"/>
          <w:szCs w:val="24"/>
          <w:lang w:val="sv-SE"/>
        </w:rPr>
      </w:pPr>
      <w:r w:rsidRPr="003973C9">
        <w:rPr>
          <w:rFonts w:ascii="Times New Roman" w:hAnsi="Times New Roman" w:cs="Times New Roman"/>
          <w:b/>
          <w:i/>
          <w:sz w:val="24"/>
          <w:szCs w:val="24"/>
          <w:lang w:val="sv-SE"/>
        </w:rPr>
        <w:t>ABSTRACT</w:t>
      </w:r>
    </w:p>
    <w:p w14:paraId="475B83FB" w14:textId="1CE309F2" w:rsidR="000E318F" w:rsidRDefault="000E318F" w:rsidP="0046183F">
      <w:pPr>
        <w:spacing w:after="0" w:line="240" w:lineRule="auto"/>
        <w:jc w:val="both"/>
        <w:rPr>
          <w:rFonts w:ascii="Times New Roman" w:eastAsia="Times New Roman" w:hAnsi="Times New Roman" w:cs="Times New Roman"/>
          <w:i/>
          <w:color w:val="212529"/>
          <w:sz w:val="24"/>
          <w:szCs w:val="24"/>
        </w:rPr>
      </w:pPr>
    </w:p>
    <w:p w14:paraId="4D013BDD" w14:textId="3411E628" w:rsidR="000E318F" w:rsidRPr="000E318F" w:rsidRDefault="000E318F" w:rsidP="000E318F">
      <w:pPr>
        <w:tabs>
          <w:tab w:val="left" w:pos="4704"/>
        </w:tabs>
        <w:spacing w:after="0" w:line="240" w:lineRule="auto"/>
        <w:jc w:val="both"/>
        <w:rPr>
          <w:rFonts w:ascii="Times New Roman" w:eastAsia="Times New Roman" w:hAnsi="Times New Roman" w:cs="Times New Roman"/>
          <w:i/>
          <w:iCs/>
          <w:sz w:val="24"/>
          <w:szCs w:val="24"/>
        </w:rPr>
      </w:pPr>
      <w:r w:rsidRPr="000E318F">
        <w:rPr>
          <w:rFonts w:ascii="Times New Roman" w:eastAsia="Times New Roman" w:hAnsi="Times New Roman" w:cs="Times New Roman"/>
          <w:i/>
          <w:iCs/>
          <w:sz w:val="24"/>
          <w:szCs w:val="24"/>
        </w:rPr>
        <w:t xml:space="preserve">This study aims to explain the </w:t>
      </w:r>
      <w:proofErr w:type="spellStart"/>
      <w:r w:rsidRPr="000E318F">
        <w:rPr>
          <w:rFonts w:ascii="Times New Roman" w:eastAsia="Times New Roman" w:hAnsi="Times New Roman" w:cs="Times New Roman"/>
          <w:i/>
          <w:iCs/>
          <w:sz w:val="24"/>
          <w:szCs w:val="24"/>
        </w:rPr>
        <w:t>behavior</w:t>
      </w:r>
      <w:proofErr w:type="spellEnd"/>
      <w:r w:rsidRPr="000E318F">
        <w:rPr>
          <w:rFonts w:ascii="Times New Roman" w:eastAsia="Times New Roman" w:hAnsi="Times New Roman" w:cs="Times New Roman"/>
          <w:i/>
          <w:iCs/>
          <w:sz w:val="24"/>
          <w:szCs w:val="24"/>
        </w:rPr>
        <w:t xml:space="preserve"> of the main character, Jack, in the film Room (2015) using the behaviorist theories of John B. Watson and B.F. Skinner. The research uses a qualitative descriptive method with a behaviorist psychological approach. Data were collected through repeated viewing of the film, note taking, and identification of </w:t>
      </w:r>
      <w:proofErr w:type="spellStart"/>
      <w:r w:rsidRPr="000E318F">
        <w:rPr>
          <w:rFonts w:ascii="Times New Roman" w:eastAsia="Times New Roman" w:hAnsi="Times New Roman" w:cs="Times New Roman"/>
          <w:i/>
          <w:iCs/>
          <w:sz w:val="24"/>
          <w:szCs w:val="24"/>
        </w:rPr>
        <w:t>behavioral</w:t>
      </w:r>
      <w:proofErr w:type="spellEnd"/>
      <w:r w:rsidRPr="000E318F">
        <w:rPr>
          <w:rFonts w:ascii="Times New Roman" w:eastAsia="Times New Roman" w:hAnsi="Times New Roman" w:cs="Times New Roman"/>
          <w:i/>
          <w:iCs/>
          <w:sz w:val="24"/>
          <w:szCs w:val="24"/>
        </w:rPr>
        <w:t xml:space="preserve"> patterns related to stimulus and response. The analysis focuses on classical conditioning, operant conditioning, and internal factors that influence </w:t>
      </w:r>
      <w:proofErr w:type="spellStart"/>
      <w:r w:rsidRPr="000E318F">
        <w:rPr>
          <w:rFonts w:ascii="Times New Roman" w:eastAsia="Times New Roman" w:hAnsi="Times New Roman" w:cs="Times New Roman"/>
          <w:i/>
          <w:iCs/>
          <w:sz w:val="24"/>
          <w:szCs w:val="24"/>
        </w:rPr>
        <w:t>behavior</w:t>
      </w:r>
      <w:proofErr w:type="spellEnd"/>
      <w:r w:rsidRPr="000E318F">
        <w:rPr>
          <w:rFonts w:ascii="Times New Roman" w:eastAsia="Times New Roman" w:hAnsi="Times New Roman" w:cs="Times New Roman"/>
          <w:i/>
          <w:iCs/>
          <w:sz w:val="24"/>
          <w:szCs w:val="24"/>
        </w:rPr>
        <w:t xml:space="preserve">. The results of the study indicate that Jack’s </w:t>
      </w:r>
      <w:proofErr w:type="spellStart"/>
      <w:r w:rsidRPr="000E318F">
        <w:rPr>
          <w:rFonts w:ascii="Times New Roman" w:eastAsia="Times New Roman" w:hAnsi="Times New Roman" w:cs="Times New Roman"/>
          <w:i/>
          <w:iCs/>
          <w:sz w:val="24"/>
          <w:szCs w:val="24"/>
        </w:rPr>
        <w:t>behavior</w:t>
      </w:r>
      <w:proofErr w:type="spellEnd"/>
      <w:r w:rsidRPr="000E318F">
        <w:rPr>
          <w:rFonts w:ascii="Times New Roman" w:eastAsia="Times New Roman" w:hAnsi="Times New Roman" w:cs="Times New Roman"/>
          <w:i/>
          <w:iCs/>
          <w:sz w:val="24"/>
          <w:szCs w:val="24"/>
        </w:rPr>
        <w:t xml:space="preserve"> is shaped by various external stimuli, including conditioned responses to daily routines and social interactions within his limited environment. Operant conditioning is evident through Jack’s </w:t>
      </w:r>
      <w:proofErr w:type="spellStart"/>
      <w:r w:rsidRPr="000E318F">
        <w:rPr>
          <w:rFonts w:ascii="Times New Roman" w:eastAsia="Times New Roman" w:hAnsi="Times New Roman" w:cs="Times New Roman"/>
          <w:i/>
          <w:iCs/>
          <w:sz w:val="24"/>
          <w:szCs w:val="24"/>
        </w:rPr>
        <w:t>behavioral</w:t>
      </w:r>
      <w:proofErr w:type="spellEnd"/>
      <w:r w:rsidRPr="000E318F">
        <w:rPr>
          <w:rFonts w:ascii="Times New Roman" w:eastAsia="Times New Roman" w:hAnsi="Times New Roman" w:cs="Times New Roman"/>
          <w:i/>
          <w:iCs/>
          <w:sz w:val="24"/>
          <w:szCs w:val="24"/>
        </w:rPr>
        <w:t xml:space="preserve"> changes in response to </w:t>
      </w:r>
      <w:r w:rsidRPr="000E318F">
        <w:rPr>
          <w:rFonts w:ascii="Times New Roman" w:eastAsia="Times New Roman" w:hAnsi="Times New Roman" w:cs="Times New Roman"/>
          <w:i/>
          <w:iCs/>
          <w:sz w:val="24"/>
          <w:szCs w:val="24"/>
        </w:rPr>
        <w:lastRenderedPageBreak/>
        <w:t xml:space="preserve">consequences and rewards. Additionally, internal factors such as emotions, self-awareness, drives, and goal and intentions play a significant role in Jack’s responses and adaptation to his environment. These findings support the behaviorist perspective that human </w:t>
      </w:r>
      <w:proofErr w:type="spellStart"/>
      <w:r w:rsidRPr="000E318F">
        <w:rPr>
          <w:rFonts w:ascii="Times New Roman" w:eastAsia="Times New Roman" w:hAnsi="Times New Roman" w:cs="Times New Roman"/>
          <w:i/>
          <w:iCs/>
          <w:sz w:val="24"/>
          <w:szCs w:val="24"/>
        </w:rPr>
        <w:t>behavior</w:t>
      </w:r>
      <w:proofErr w:type="spellEnd"/>
      <w:r w:rsidRPr="000E318F">
        <w:rPr>
          <w:rFonts w:ascii="Times New Roman" w:eastAsia="Times New Roman" w:hAnsi="Times New Roman" w:cs="Times New Roman"/>
          <w:i/>
          <w:iCs/>
          <w:sz w:val="24"/>
          <w:szCs w:val="24"/>
        </w:rPr>
        <w:t xml:space="preserve"> is shaped and learned through interactions with the environment.</w:t>
      </w:r>
    </w:p>
    <w:p w14:paraId="3B425077" w14:textId="77777777" w:rsidR="00135D0A" w:rsidRPr="003973C9" w:rsidRDefault="00135D0A" w:rsidP="0046183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212121"/>
          <w:sz w:val="24"/>
          <w:szCs w:val="24"/>
          <w:lang w:val="sv-SE"/>
        </w:rPr>
      </w:pPr>
    </w:p>
    <w:p w14:paraId="3329EA61" w14:textId="6554D13D" w:rsidR="000E318F" w:rsidRPr="000E318F" w:rsidRDefault="00792A69" w:rsidP="000E318F">
      <w:pPr>
        <w:tabs>
          <w:tab w:val="left" w:pos="4704"/>
        </w:tabs>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b/>
          <w:i/>
          <w:color w:val="212121"/>
          <w:sz w:val="24"/>
          <w:szCs w:val="24"/>
          <w:lang w:val="id-ID"/>
        </w:rPr>
        <w:t>Keywords</w:t>
      </w:r>
      <w:r w:rsidR="00A87606" w:rsidRPr="00717FB7">
        <w:rPr>
          <w:rFonts w:ascii="Times New Roman" w:eastAsia="Times New Roman" w:hAnsi="Times New Roman" w:cs="Times New Roman"/>
          <w:b/>
          <w:i/>
          <w:color w:val="212121"/>
          <w:sz w:val="24"/>
          <w:szCs w:val="24"/>
          <w:lang w:val="id-ID"/>
        </w:rPr>
        <w:t>:</w:t>
      </w:r>
      <w:r w:rsidR="00A87606" w:rsidRPr="00717FB7">
        <w:rPr>
          <w:rFonts w:ascii="Times New Roman" w:eastAsia="Times New Roman" w:hAnsi="Times New Roman" w:cs="Times New Roman"/>
          <w:i/>
          <w:color w:val="212121"/>
          <w:sz w:val="24"/>
          <w:szCs w:val="24"/>
          <w:lang w:val="id-ID"/>
        </w:rPr>
        <w:t xml:space="preserve"> </w:t>
      </w:r>
      <w:proofErr w:type="spellStart"/>
      <w:r w:rsidR="000E318F" w:rsidRPr="000E318F">
        <w:rPr>
          <w:rFonts w:ascii="Times New Roman" w:eastAsia="Times New Roman" w:hAnsi="Times New Roman" w:cs="Times New Roman"/>
          <w:i/>
          <w:iCs/>
          <w:sz w:val="24"/>
          <w:szCs w:val="24"/>
        </w:rPr>
        <w:t>Behavioral</w:t>
      </w:r>
      <w:proofErr w:type="spellEnd"/>
      <w:r w:rsidR="000E318F" w:rsidRPr="000E318F">
        <w:rPr>
          <w:rFonts w:ascii="Times New Roman" w:eastAsia="Times New Roman" w:hAnsi="Times New Roman" w:cs="Times New Roman"/>
          <w:i/>
          <w:iCs/>
          <w:sz w:val="24"/>
          <w:szCs w:val="24"/>
        </w:rPr>
        <w:t>, Psychological approach, Room film</w:t>
      </w:r>
    </w:p>
    <w:p w14:paraId="7A15B1BB" w14:textId="383D037D" w:rsidR="00A87606" w:rsidRDefault="00A87606" w:rsidP="00C459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cs="Times New Roman"/>
          <w:i/>
          <w:sz w:val="24"/>
          <w:szCs w:val="24"/>
          <w:lang w:val="sv-SE"/>
        </w:rPr>
      </w:pPr>
    </w:p>
    <w:p w14:paraId="377F55FE" w14:textId="77777777" w:rsidR="0033764B" w:rsidRPr="003973C9" w:rsidRDefault="0033764B" w:rsidP="00C459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212121"/>
          <w:sz w:val="24"/>
          <w:szCs w:val="24"/>
          <w:lang w:val="sv-SE"/>
        </w:rPr>
      </w:pPr>
    </w:p>
    <w:p w14:paraId="3263AB1C" w14:textId="640EDA32" w:rsidR="003973C9" w:rsidRPr="00621AA1" w:rsidRDefault="00012396" w:rsidP="00621AA1">
      <w:pPr>
        <w:tabs>
          <w:tab w:val="left" w:pos="567"/>
        </w:tabs>
        <w:spacing w:after="0" w:line="240" w:lineRule="auto"/>
        <w:jc w:val="both"/>
        <w:outlineLvl w:val="0"/>
        <w:rPr>
          <w:rFonts w:ascii="Times New Roman" w:hAnsi="Times New Roman" w:cs="Times New Roman"/>
          <w:b/>
          <w:sz w:val="24"/>
          <w:szCs w:val="24"/>
          <w:lang w:val="sv-SE"/>
        </w:rPr>
      </w:pPr>
      <w:r w:rsidRPr="003973C9">
        <w:rPr>
          <w:rFonts w:ascii="Times New Roman" w:hAnsi="Times New Roman" w:cs="Times New Roman"/>
          <w:b/>
          <w:sz w:val="24"/>
          <w:szCs w:val="24"/>
          <w:lang w:val="sv-SE"/>
        </w:rPr>
        <w:t>A.</w:t>
      </w:r>
      <w:r w:rsidRPr="003973C9">
        <w:rPr>
          <w:rFonts w:ascii="Times New Roman" w:hAnsi="Times New Roman" w:cs="Times New Roman"/>
          <w:b/>
          <w:sz w:val="24"/>
          <w:szCs w:val="24"/>
          <w:lang w:val="sv-SE"/>
        </w:rPr>
        <w:tab/>
      </w:r>
      <w:r w:rsidR="0033764B">
        <w:rPr>
          <w:rFonts w:ascii="Times New Roman" w:hAnsi="Times New Roman" w:cs="Times New Roman"/>
          <w:b/>
          <w:sz w:val="24"/>
          <w:szCs w:val="24"/>
          <w:lang w:val="sv-SE"/>
        </w:rPr>
        <w:t>INTRODUCTION</w:t>
      </w:r>
    </w:p>
    <w:p w14:paraId="476BBAFD" w14:textId="77777777" w:rsidR="00621AA1" w:rsidRPr="000E318F" w:rsidRDefault="0046183F" w:rsidP="0046183F">
      <w:pPr>
        <w:spacing w:after="0" w:line="240" w:lineRule="auto"/>
        <w:jc w:val="both"/>
        <w:rPr>
          <w:rFonts w:ascii="Times New Roman" w:hAnsi="Times New Roman" w:cs="Times New Roman"/>
          <w:color w:val="000000"/>
          <w:sz w:val="24"/>
          <w:szCs w:val="24"/>
        </w:rPr>
      </w:pPr>
      <w:r>
        <w:rPr>
          <w:rFonts w:ascii="Calisto MT" w:hAnsi="Calisto MT"/>
        </w:rPr>
        <w:tab/>
      </w:r>
      <w:r w:rsidRPr="000E318F">
        <w:rPr>
          <w:rFonts w:ascii="Times New Roman" w:hAnsi="Times New Roman" w:cs="Times New Roman"/>
          <w:sz w:val="24"/>
          <w:szCs w:val="24"/>
        </w:rPr>
        <w:t xml:space="preserve">Human </w:t>
      </w:r>
      <w:proofErr w:type="spellStart"/>
      <w:r w:rsidRPr="000E318F">
        <w:rPr>
          <w:rFonts w:ascii="Times New Roman" w:hAnsi="Times New Roman" w:cs="Times New Roman"/>
          <w:sz w:val="24"/>
          <w:szCs w:val="24"/>
        </w:rPr>
        <w:t>behavior</w:t>
      </w:r>
      <w:proofErr w:type="spellEnd"/>
      <w:r w:rsidRPr="000E318F">
        <w:rPr>
          <w:rFonts w:ascii="Times New Roman" w:hAnsi="Times New Roman" w:cs="Times New Roman"/>
          <w:sz w:val="24"/>
          <w:szCs w:val="24"/>
        </w:rPr>
        <w:t xml:space="preserve"> certainly changes throughout life. It is influenced, affected, and shaped by many factors, such as family background, social interactions, friendships, and work environments.</w:t>
      </w:r>
      <w:r w:rsidRPr="000E318F">
        <w:rPr>
          <w:rFonts w:ascii="Times New Roman" w:hAnsi="Times New Roman" w:cs="Times New Roman"/>
          <w:color w:val="000000"/>
          <w:sz w:val="24"/>
          <w:szCs w:val="24"/>
        </w:rPr>
        <w:t xml:space="preserve"> According to Patty (1982), </w:t>
      </w:r>
      <w:proofErr w:type="spellStart"/>
      <w:r w:rsidRPr="000E318F">
        <w:rPr>
          <w:rFonts w:ascii="Times New Roman" w:hAnsi="Times New Roman" w:cs="Times New Roman"/>
          <w:color w:val="000000"/>
          <w:sz w:val="24"/>
          <w:szCs w:val="24"/>
        </w:rPr>
        <w:t>behavior</w:t>
      </w:r>
      <w:proofErr w:type="spellEnd"/>
      <w:r w:rsidRPr="000E318F">
        <w:rPr>
          <w:rFonts w:ascii="Times New Roman" w:hAnsi="Times New Roman" w:cs="Times New Roman"/>
          <w:color w:val="000000"/>
          <w:sz w:val="24"/>
          <w:szCs w:val="24"/>
        </w:rPr>
        <w:t xml:space="preserve"> is an individual's response to various stimuli, often influenced by their social environment as a result of human relationships.</w:t>
      </w:r>
      <w:r w:rsidRPr="000E318F">
        <w:rPr>
          <w:rFonts w:ascii="Times New Roman" w:hAnsi="Times New Roman" w:cs="Times New Roman"/>
          <w:sz w:val="24"/>
          <w:szCs w:val="24"/>
          <w:lang w:eastAsia="en-ID"/>
        </w:rPr>
        <w:t xml:space="preserve"> </w:t>
      </w:r>
      <w:r w:rsidRPr="000E318F">
        <w:rPr>
          <w:rFonts w:ascii="Times New Roman" w:hAnsi="Times New Roman" w:cs="Times New Roman"/>
          <w:color w:val="000000"/>
          <w:sz w:val="24"/>
          <w:szCs w:val="24"/>
        </w:rPr>
        <w:t xml:space="preserve">As Watson states in the book </w:t>
      </w:r>
      <w:proofErr w:type="spellStart"/>
      <w:r w:rsidRPr="000E318F">
        <w:rPr>
          <w:rFonts w:ascii="Times New Roman" w:hAnsi="Times New Roman" w:cs="Times New Roman"/>
          <w:i/>
          <w:iCs/>
          <w:color w:val="000000"/>
          <w:sz w:val="24"/>
          <w:szCs w:val="24"/>
        </w:rPr>
        <w:t>Behaviorism</w:t>
      </w:r>
      <w:proofErr w:type="spellEnd"/>
      <w:r w:rsidRPr="000E318F">
        <w:rPr>
          <w:rFonts w:ascii="Times New Roman" w:hAnsi="Times New Roman" w:cs="Times New Roman"/>
          <w:i/>
          <w:iCs/>
          <w:color w:val="000000"/>
          <w:sz w:val="24"/>
          <w:szCs w:val="24"/>
        </w:rPr>
        <w:t xml:space="preserve"> </w:t>
      </w:r>
      <w:r w:rsidRPr="000E318F">
        <w:rPr>
          <w:rFonts w:ascii="Times New Roman" w:hAnsi="Times New Roman" w:cs="Times New Roman"/>
          <w:color w:val="000000"/>
          <w:sz w:val="24"/>
          <w:szCs w:val="24"/>
        </w:rPr>
        <w:t xml:space="preserve">(2006) </w:t>
      </w:r>
      <w:proofErr w:type="spellStart"/>
      <w:r w:rsidRPr="000E318F">
        <w:rPr>
          <w:rFonts w:ascii="Times New Roman" w:hAnsi="Times New Roman" w:cs="Times New Roman"/>
          <w:color w:val="000000"/>
          <w:sz w:val="24"/>
          <w:szCs w:val="24"/>
        </w:rPr>
        <w:t>behaviorism</w:t>
      </w:r>
      <w:proofErr w:type="spellEnd"/>
      <w:r w:rsidRPr="000E318F">
        <w:rPr>
          <w:rFonts w:ascii="Times New Roman" w:hAnsi="Times New Roman" w:cs="Times New Roman"/>
          <w:color w:val="000000"/>
          <w:sz w:val="24"/>
          <w:szCs w:val="24"/>
        </w:rPr>
        <w:t xml:space="preserve"> is a point of view on how human conduct is affected by external conditions such as fear, which the environment created through authority figures like parents, religious leaders or others. </w:t>
      </w:r>
      <w:proofErr w:type="spellStart"/>
      <w:r w:rsidRPr="000E318F">
        <w:rPr>
          <w:rFonts w:ascii="Times New Roman" w:hAnsi="Times New Roman" w:cs="Times New Roman"/>
          <w:color w:val="000000"/>
          <w:sz w:val="24"/>
          <w:szCs w:val="24"/>
        </w:rPr>
        <w:t>Behaviorism</w:t>
      </w:r>
      <w:proofErr w:type="spellEnd"/>
      <w:r w:rsidRPr="000E318F">
        <w:rPr>
          <w:rFonts w:ascii="Times New Roman" w:hAnsi="Times New Roman" w:cs="Times New Roman"/>
          <w:color w:val="000000"/>
          <w:sz w:val="24"/>
          <w:szCs w:val="24"/>
        </w:rPr>
        <w:t xml:space="preserve"> helps explain how the </w:t>
      </w:r>
      <w:proofErr w:type="spellStart"/>
      <w:r w:rsidRPr="000E318F">
        <w:rPr>
          <w:rFonts w:ascii="Times New Roman" w:hAnsi="Times New Roman" w:cs="Times New Roman"/>
          <w:color w:val="000000"/>
          <w:sz w:val="24"/>
          <w:szCs w:val="24"/>
        </w:rPr>
        <w:t>behavior</w:t>
      </w:r>
      <w:proofErr w:type="spellEnd"/>
      <w:r w:rsidRPr="000E318F">
        <w:rPr>
          <w:rFonts w:ascii="Times New Roman" w:hAnsi="Times New Roman" w:cs="Times New Roman"/>
          <w:color w:val="000000"/>
          <w:sz w:val="24"/>
          <w:szCs w:val="24"/>
        </w:rPr>
        <w:t xml:space="preserve"> of a character is shaped by the </w:t>
      </w:r>
      <w:proofErr w:type="spellStart"/>
      <w:r w:rsidRPr="000E318F">
        <w:rPr>
          <w:rFonts w:ascii="Times New Roman" w:hAnsi="Times New Roman" w:cs="Times New Roman"/>
          <w:color w:val="000000"/>
          <w:sz w:val="24"/>
          <w:szCs w:val="24"/>
        </w:rPr>
        <w:t>enviromental</w:t>
      </w:r>
      <w:proofErr w:type="spellEnd"/>
      <w:r w:rsidRPr="000E318F">
        <w:rPr>
          <w:rFonts w:ascii="Times New Roman" w:hAnsi="Times New Roman" w:cs="Times New Roman"/>
          <w:color w:val="000000"/>
          <w:sz w:val="24"/>
          <w:szCs w:val="24"/>
        </w:rPr>
        <w:t xml:space="preserve"> conditions and how people particular responses to stimuli lead to certain actions (Graham, 2000). To identify the </w:t>
      </w:r>
      <w:proofErr w:type="spellStart"/>
      <w:r w:rsidRPr="000E318F">
        <w:rPr>
          <w:rFonts w:ascii="Times New Roman" w:hAnsi="Times New Roman" w:cs="Times New Roman"/>
          <w:color w:val="000000"/>
          <w:sz w:val="24"/>
          <w:szCs w:val="24"/>
        </w:rPr>
        <w:t>behavior</w:t>
      </w:r>
      <w:proofErr w:type="spellEnd"/>
      <w:r w:rsidRPr="000E318F">
        <w:rPr>
          <w:rFonts w:ascii="Times New Roman" w:hAnsi="Times New Roman" w:cs="Times New Roman"/>
          <w:color w:val="000000"/>
          <w:sz w:val="24"/>
          <w:szCs w:val="24"/>
        </w:rPr>
        <w:t xml:space="preserve"> of the main character in the film </w:t>
      </w:r>
      <w:r w:rsidRPr="000E318F">
        <w:rPr>
          <w:rFonts w:ascii="Times New Roman" w:hAnsi="Times New Roman" w:cs="Times New Roman"/>
          <w:i/>
          <w:iCs/>
          <w:color w:val="000000"/>
          <w:sz w:val="24"/>
          <w:szCs w:val="24"/>
        </w:rPr>
        <w:t>Room</w:t>
      </w:r>
      <w:r w:rsidRPr="000E318F">
        <w:rPr>
          <w:rFonts w:ascii="Times New Roman" w:hAnsi="Times New Roman" w:cs="Times New Roman"/>
          <w:color w:val="000000"/>
          <w:sz w:val="24"/>
          <w:szCs w:val="24"/>
        </w:rPr>
        <w:t xml:space="preserve"> (2015), the </w:t>
      </w:r>
      <w:proofErr w:type="spellStart"/>
      <w:r w:rsidRPr="000E318F">
        <w:rPr>
          <w:rFonts w:ascii="Times New Roman" w:hAnsi="Times New Roman" w:cs="Times New Roman"/>
          <w:color w:val="000000"/>
          <w:sz w:val="24"/>
          <w:szCs w:val="24"/>
        </w:rPr>
        <w:t>behaviorism</w:t>
      </w:r>
      <w:proofErr w:type="spellEnd"/>
      <w:r w:rsidRPr="000E318F">
        <w:rPr>
          <w:rFonts w:ascii="Times New Roman" w:hAnsi="Times New Roman" w:cs="Times New Roman"/>
          <w:color w:val="000000"/>
          <w:sz w:val="24"/>
          <w:szCs w:val="24"/>
        </w:rPr>
        <w:t xml:space="preserve"> theory popularized by John B. Watson provides a solid foundation. Watson (1924) argued that human </w:t>
      </w:r>
      <w:proofErr w:type="spellStart"/>
      <w:r w:rsidRPr="000E318F">
        <w:rPr>
          <w:rFonts w:ascii="Times New Roman" w:hAnsi="Times New Roman" w:cs="Times New Roman"/>
          <w:color w:val="000000"/>
          <w:sz w:val="24"/>
          <w:szCs w:val="24"/>
        </w:rPr>
        <w:t>behavior</w:t>
      </w:r>
      <w:proofErr w:type="spellEnd"/>
      <w:r w:rsidRPr="000E318F">
        <w:rPr>
          <w:rFonts w:ascii="Times New Roman" w:hAnsi="Times New Roman" w:cs="Times New Roman"/>
          <w:color w:val="000000"/>
          <w:sz w:val="24"/>
          <w:szCs w:val="24"/>
        </w:rPr>
        <w:t xml:space="preserve"> can be fully explained by observing the responses produced by individuals when interacting with specific stimuli from their environment, without involving internal mental processes such as thoughts or emotions. </w:t>
      </w:r>
    </w:p>
    <w:p w14:paraId="6AE56CF6" w14:textId="0AF15FF1" w:rsidR="0046183F" w:rsidRPr="000E318F" w:rsidRDefault="00621AA1" w:rsidP="0046183F">
      <w:pPr>
        <w:spacing w:after="0" w:line="240" w:lineRule="auto"/>
        <w:jc w:val="both"/>
        <w:rPr>
          <w:rFonts w:ascii="Times New Roman" w:hAnsi="Times New Roman" w:cs="Times New Roman"/>
          <w:sz w:val="24"/>
          <w:szCs w:val="24"/>
          <w:lang w:val="en-ID" w:eastAsia="en-ID"/>
        </w:rPr>
      </w:pPr>
      <w:r w:rsidRPr="000E318F">
        <w:rPr>
          <w:rFonts w:ascii="Times New Roman" w:hAnsi="Times New Roman" w:cs="Times New Roman"/>
          <w:color w:val="000000"/>
          <w:sz w:val="24"/>
          <w:szCs w:val="24"/>
        </w:rPr>
        <w:tab/>
      </w:r>
      <w:r w:rsidR="0046183F" w:rsidRPr="000E318F">
        <w:rPr>
          <w:rFonts w:ascii="Times New Roman" w:hAnsi="Times New Roman" w:cs="Times New Roman"/>
          <w:color w:val="000000"/>
          <w:sz w:val="24"/>
          <w:szCs w:val="24"/>
        </w:rPr>
        <w:t xml:space="preserve">In the context of </w:t>
      </w:r>
      <w:r w:rsidR="0046183F" w:rsidRPr="000E318F">
        <w:rPr>
          <w:rFonts w:ascii="Times New Roman" w:hAnsi="Times New Roman" w:cs="Times New Roman"/>
          <w:i/>
          <w:iCs/>
          <w:color w:val="000000"/>
          <w:sz w:val="24"/>
          <w:szCs w:val="24"/>
        </w:rPr>
        <w:t>Room</w:t>
      </w:r>
      <w:r w:rsidR="0046183F" w:rsidRPr="000E318F">
        <w:rPr>
          <w:rFonts w:ascii="Times New Roman" w:hAnsi="Times New Roman" w:cs="Times New Roman"/>
          <w:color w:val="000000"/>
          <w:sz w:val="24"/>
          <w:szCs w:val="24"/>
        </w:rPr>
        <w:t xml:space="preserve">, Jack’s </w:t>
      </w:r>
      <w:proofErr w:type="spellStart"/>
      <w:r w:rsidR="0046183F" w:rsidRPr="000E318F">
        <w:rPr>
          <w:rFonts w:ascii="Times New Roman" w:hAnsi="Times New Roman" w:cs="Times New Roman"/>
          <w:color w:val="000000"/>
          <w:sz w:val="24"/>
          <w:szCs w:val="24"/>
        </w:rPr>
        <w:t>behavior</w:t>
      </w:r>
      <w:proofErr w:type="spellEnd"/>
      <w:r w:rsidR="0046183F" w:rsidRPr="000E318F">
        <w:rPr>
          <w:rFonts w:ascii="Times New Roman" w:hAnsi="Times New Roman" w:cs="Times New Roman"/>
          <w:color w:val="000000"/>
          <w:sz w:val="24"/>
          <w:szCs w:val="24"/>
        </w:rPr>
        <w:t xml:space="preserve"> can be </w:t>
      </w:r>
      <w:proofErr w:type="spellStart"/>
      <w:r w:rsidR="0046183F" w:rsidRPr="000E318F">
        <w:rPr>
          <w:rFonts w:ascii="Times New Roman" w:hAnsi="Times New Roman" w:cs="Times New Roman"/>
          <w:color w:val="000000"/>
          <w:sz w:val="24"/>
          <w:szCs w:val="24"/>
        </w:rPr>
        <w:t>analyzed</w:t>
      </w:r>
      <w:proofErr w:type="spellEnd"/>
      <w:r w:rsidR="0046183F" w:rsidRPr="000E318F">
        <w:rPr>
          <w:rFonts w:ascii="Times New Roman" w:hAnsi="Times New Roman" w:cs="Times New Roman"/>
          <w:color w:val="000000"/>
          <w:sz w:val="24"/>
          <w:szCs w:val="24"/>
        </w:rPr>
        <w:t xml:space="preserve"> based on how he responds to stimuli from his environment. </w:t>
      </w:r>
      <w:r w:rsidR="0046183F" w:rsidRPr="000E318F">
        <w:rPr>
          <w:rFonts w:ascii="Times New Roman" w:hAnsi="Times New Roman" w:cs="Times New Roman"/>
          <w:sz w:val="24"/>
          <w:szCs w:val="24"/>
          <w:lang w:val="en-ID" w:eastAsia="en-ID"/>
        </w:rPr>
        <w:t xml:space="preserve">In addition, this study also applies B.F. Skinner’s operant conditioning theory, which focuses on how </w:t>
      </w:r>
      <w:proofErr w:type="spellStart"/>
      <w:r w:rsidR="0046183F" w:rsidRPr="000E318F">
        <w:rPr>
          <w:rFonts w:ascii="Times New Roman" w:hAnsi="Times New Roman" w:cs="Times New Roman"/>
          <w:sz w:val="24"/>
          <w:szCs w:val="24"/>
          <w:lang w:val="en-ID" w:eastAsia="en-ID"/>
        </w:rPr>
        <w:t>behavior</w:t>
      </w:r>
      <w:proofErr w:type="spellEnd"/>
      <w:r w:rsidR="0046183F" w:rsidRPr="000E318F">
        <w:rPr>
          <w:rFonts w:ascii="Times New Roman" w:hAnsi="Times New Roman" w:cs="Times New Roman"/>
          <w:sz w:val="24"/>
          <w:szCs w:val="24"/>
          <w:lang w:val="en-ID" w:eastAsia="en-ID"/>
        </w:rPr>
        <w:t xml:space="preserve"> is shaped by reinforcement and punishment. Skinner (1953) emphasized that </w:t>
      </w:r>
      <w:proofErr w:type="spellStart"/>
      <w:r w:rsidR="0046183F" w:rsidRPr="000E318F">
        <w:rPr>
          <w:rFonts w:ascii="Times New Roman" w:hAnsi="Times New Roman" w:cs="Times New Roman"/>
          <w:sz w:val="24"/>
          <w:szCs w:val="24"/>
          <w:lang w:val="en-ID" w:eastAsia="en-ID"/>
        </w:rPr>
        <w:t>behavior</w:t>
      </w:r>
      <w:proofErr w:type="spellEnd"/>
      <w:r w:rsidR="0046183F" w:rsidRPr="000E318F">
        <w:rPr>
          <w:rFonts w:ascii="Times New Roman" w:hAnsi="Times New Roman" w:cs="Times New Roman"/>
          <w:sz w:val="24"/>
          <w:szCs w:val="24"/>
          <w:lang w:val="en-ID" w:eastAsia="en-ID"/>
        </w:rPr>
        <w:t xml:space="preserve"> can be increased or decreased depending on the consequences that follow it. Jack’s </w:t>
      </w:r>
      <w:proofErr w:type="spellStart"/>
      <w:r w:rsidR="0046183F" w:rsidRPr="000E318F">
        <w:rPr>
          <w:rFonts w:ascii="Times New Roman" w:hAnsi="Times New Roman" w:cs="Times New Roman"/>
          <w:sz w:val="24"/>
          <w:szCs w:val="24"/>
          <w:lang w:val="en-ID" w:eastAsia="en-ID"/>
        </w:rPr>
        <w:t>behavior</w:t>
      </w:r>
      <w:proofErr w:type="spellEnd"/>
      <w:r w:rsidR="0046183F" w:rsidRPr="000E318F">
        <w:rPr>
          <w:rFonts w:ascii="Times New Roman" w:hAnsi="Times New Roman" w:cs="Times New Roman"/>
          <w:sz w:val="24"/>
          <w:szCs w:val="24"/>
          <w:lang w:val="en-ID" w:eastAsia="en-ID"/>
        </w:rPr>
        <w:t xml:space="preserve"> is influenced not only by reflexive responses to external stimuli but also by the rewards or consequences he receives after certain actions. This study also considers internal factors such as self-awareness, emotions, drives, and goals and intentions. </w:t>
      </w:r>
      <w:r w:rsidR="0046183F" w:rsidRPr="000E318F">
        <w:rPr>
          <w:rFonts w:ascii="Times New Roman" w:hAnsi="Times New Roman" w:cs="Times New Roman"/>
          <w:sz w:val="24"/>
          <w:szCs w:val="24"/>
        </w:rPr>
        <w:t xml:space="preserve">These internal factors provide a clearer understanding of Jack’s </w:t>
      </w:r>
      <w:proofErr w:type="spellStart"/>
      <w:r w:rsidR="0046183F" w:rsidRPr="000E318F">
        <w:rPr>
          <w:rFonts w:ascii="Times New Roman" w:hAnsi="Times New Roman" w:cs="Times New Roman"/>
          <w:sz w:val="24"/>
          <w:szCs w:val="24"/>
        </w:rPr>
        <w:t>behavior</w:t>
      </w:r>
      <w:proofErr w:type="spellEnd"/>
      <w:r w:rsidR="0046183F" w:rsidRPr="000E318F">
        <w:rPr>
          <w:rFonts w:ascii="Times New Roman" w:hAnsi="Times New Roman" w:cs="Times New Roman"/>
          <w:sz w:val="24"/>
          <w:szCs w:val="24"/>
        </w:rPr>
        <w:t>, especially in how he expresses his feelings through spontaneous physical or bodily reactions.</w:t>
      </w:r>
    </w:p>
    <w:p w14:paraId="7E921C7D" w14:textId="77777777" w:rsidR="0046183F" w:rsidRPr="000E318F" w:rsidRDefault="0046183F" w:rsidP="0046183F">
      <w:pPr>
        <w:spacing w:after="0" w:line="240" w:lineRule="auto"/>
        <w:jc w:val="both"/>
        <w:rPr>
          <w:rFonts w:ascii="Times New Roman" w:hAnsi="Times New Roman" w:cs="Times New Roman"/>
          <w:sz w:val="24"/>
          <w:szCs w:val="24"/>
          <w:lang w:val="en-ID" w:eastAsia="en-ID"/>
        </w:rPr>
      </w:pPr>
      <w:r w:rsidRPr="000E318F">
        <w:rPr>
          <w:rFonts w:ascii="Times New Roman" w:hAnsi="Times New Roman" w:cs="Times New Roman"/>
          <w:sz w:val="24"/>
          <w:szCs w:val="24"/>
          <w:lang w:val="en-ID" w:eastAsia="en-ID"/>
        </w:rPr>
        <w:tab/>
        <w:t>Based on the explanation of the background of the study, the research question is “</w:t>
      </w:r>
      <w:r w:rsidRPr="000E318F">
        <w:rPr>
          <w:rFonts w:ascii="Times New Roman" w:hAnsi="Times New Roman" w:cs="Times New Roman"/>
          <w:sz w:val="24"/>
          <w:szCs w:val="24"/>
        </w:rPr>
        <w:t xml:space="preserve">How is Jack’s </w:t>
      </w:r>
      <w:proofErr w:type="spellStart"/>
      <w:r w:rsidRPr="000E318F">
        <w:rPr>
          <w:rFonts w:ascii="Times New Roman" w:hAnsi="Times New Roman" w:cs="Times New Roman"/>
          <w:sz w:val="24"/>
          <w:szCs w:val="24"/>
        </w:rPr>
        <w:t>behavioral</w:t>
      </w:r>
      <w:proofErr w:type="spellEnd"/>
      <w:r w:rsidRPr="000E318F">
        <w:rPr>
          <w:rFonts w:ascii="Times New Roman" w:hAnsi="Times New Roman" w:cs="Times New Roman"/>
          <w:sz w:val="24"/>
          <w:szCs w:val="24"/>
        </w:rPr>
        <w:t xml:space="preserve"> response portrayed in the film </w:t>
      </w:r>
      <w:r w:rsidRPr="000E318F">
        <w:rPr>
          <w:rStyle w:val="Emphasis"/>
          <w:rFonts w:ascii="Times New Roman" w:hAnsi="Times New Roman" w:cs="Times New Roman"/>
          <w:sz w:val="24"/>
          <w:szCs w:val="24"/>
        </w:rPr>
        <w:t xml:space="preserve">Room (2015) </w:t>
      </w:r>
      <w:r w:rsidRPr="000E318F">
        <w:rPr>
          <w:rFonts w:ascii="Times New Roman" w:hAnsi="Times New Roman" w:cs="Times New Roman"/>
          <w:sz w:val="24"/>
          <w:szCs w:val="24"/>
        </w:rPr>
        <w:t xml:space="preserve">based on the external stimuli and internal factors that influence his </w:t>
      </w:r>
      <w:proofErr w:type="spellStart"/>
      <w:r w:rsidRPr="000E318F">
        <w:rPr>
          <w:rFonts w:ascii="Times New Roman" w:hAnsi="Times New Roman" w:cs="Times New Roman"/>
          <w:sz w:val="24"/>
          <w:szCs w:val="24"/>
        </w:rPr>
        <w:t>behavior</w:t>
      </w:r>
      <w:proofErr w:type="spellEnd"/>
      <w:r w:rsidRPr="000E318F">
        <w:rPr>
          <w:rFonts w:ascii="Times New Roman" w:hAnsi="Times New Roman" w:cs="Times New Roman"/>
          <w:sz w:val="24"/>
          <w:szCs w:val="24"/>
        </w:rPr>
        <w:t xml:space="preserve">?” and based on the research question, the purpose of the study is to </w:t>
      </w:r>
      <w:proofErr w:type="spellStart"/>
      <w:r w:rsidRPr="000E318F">
        <w:rPr>
          <w:rFonts w:ascii="Times New Roman" w:hAnsi="Times New Roman" w:cs="Times New Roman"/>
          <w:sz w:val="24"/>
          <w:szCs w:val="24"/>
        </w:rPr>
        <w:t>analyze</w:t>
      </w:r>
      <w:proofErr w:type="spellEnd"/>
      <w:r w:rsidRPr="000E318F">
        <w:rPr>
          <w:rFonts w:ascii="Times New Roman" w:hAnsi="Times New Roman" w:cs="Times New Roman"/>
          <w:sz w:val="24"/>
          <w:szCs w:val="24"/>
        </w:rPr>
        <w:t xml:space="preserve"> how Jack’s </w:t>
      </w:r>
      <w:proofErr w:type="spellStart"/>
      <w:r w:rsidRPr="000E318F">
        <w:rPr>
          <w:rFonts w:ascii="Times New Roman" w:hAnsi="Times New Roman" w:cs="Times New Roman"/>
          <w:sz w:val="24"/>
          <w:szCs w:val="24"/>
        </w:rPr>
        <w:t>behavior</w:t>
      </w:r>
      <w:proofErr w:type="spellEnd"/>
      <w:r w:rsidRPr="000E318F">
        <w:rPr>
          <w:rFonts w:ascii="Times New Roman" w:hAnsi="Times New Roman" w:cs="Times New Roman"/>
          <w:sz w:val="24"/>
          <w:szCs w:val="24"/>
        </w:rPr>
        <w:t xml:space="preserve"> is influenced by external stimuli and to identify the internal factors that affect his </w:t>
      </w:r>
      <w:proofErr w:type="spellStart"/>
      <w:r w:rsidRPr="000E318F">
        <w:rPr>
          <w:rFonts w:ascii="Times New Roman" w:hAnsi="Times New Roman" w:cs="Times New Roman"/>
          <w:sz w:val="24"/>
          <w:szCs w:val="24"/>
        </w:rPr>
        <w:t>behavior</w:t>
      </w:r>
      <w:proofErr w:type="spellEnd"/>
      <w:r w:rsidRPr="000E318F">
        <w:rPr>
          <w:rFonts w:ascii="Times New Roman" w:hAnsi="Times New Roman" w:cs="Times New Roman"/>
          <w:sz w:val="24"/>
          <w:szCs w:val="24"/>
        </w:rPr>
        <w:t xml:space="preserve"> in the film </w:t>
      </w:r>
      <w:r w:rsidRPr="000E318F">
        <w:rPr>
          <w:rStyle w:val="Emphasis"/>
          <w:rFonts w:ascii="Times New Roman" w:hAnsi="Times New Roman" w:cs="Times New Roman"/>
          <w:sz w:val="24"/>
          <w:szCs w:val="24"/>
        </w:rPr>
        <w:t>Room</w:t>
      </w:r>
      <w:r w:rsidRPr="000E318F">
        <w:rPr>
          <w:rFonts w:ascii="Times New Roman" w:hAnsi="Times New Roman" w:cs="Times New Roman"/>
          <w:sz w:val="24"/>
          <w:szCs w:val="24"/>
        </w:rPr>
        <w:t xml:space="preserve"> (2015).</w:t>
      </w:r>
    </w:p>
    <w:p w14:paraId="0BBA343F" w14:textId="1D86B15B" w:rsidR="000E318F" w:rsidRPr="0065372E" w:rsidRDefault="0046183F" w:rsidP="0065372E">
      <w:pPr>
        <w:spacing w:after="0" w:line="240" w:lineRule="auto"/>
        <w:jc w:val="both"/>
        <w:rPr>
          <w:rFonts w:ascii="Times New Roman" w:hAnsi="Times New Roman" w:cs="Times New Roman"/>
          <w:sz w:val="24"/>
          <w:szCs w:val="24"/>
          <w:lang w:val="id"/>
        </w:rPr>
      </w:pPr>
      <w:r w:rsidRPr="000E318F">
        <w:rPr>
          <w:rFonts w:ascii="Times New Roman" w:hAnsi="Times New Roman" w:cs="Times New Roman"/>
          <w:sz w:val="24"/>
          <w:szCs w:val="24"/>
        </w:rPr>
        <w:tab/>
      </w:r>
      <w:r w:rsidRPr="000E318F">
        <w:rPr>
          <w:rFonts w:ascii="Times New Roman" w:hAnsi="Times New Roman" w:cs="Times New Roman"/>
          <w:i/>
          <w:iCs/>
          <w:sz w:val="24"/>
          <w:szCs w:val="24"/>
        </w:rPr>
        <w:t xml:space="preserve">Room </w:t>
      </w:r>
      <w:r w:rsidRPr="000E318F">
        <w:rPr>
          <w:rFonts w:ascii="Times New Roman" w:hAnsi="Times New Roman" w:cs="Times New Roman"/>
          <w:sz w:val="24"/>
          <w:szCs w:val="24"/>
        </w:rPr>
        <w:t xml:space="preserve">chosen to be the subject of the study. The scope of the study is to describe how external influences and environmental stimuli shape Jack’s </w:t>
      </w:r>
      <w:proofErr w:type="spellStart"/>
      <w:r w:rsidRPr="000E318F">
        <w:rPr>
          <w:rFonts w:ascii="Times New Roman" w:hAnsi="Times New Roman" w:cs="Times New Roman"/>
          <w:sz w:val="24"/>
          <w:szCs w:val="24"/>
        </w:rPr>
        <w:t>behavior</w:t>
      </w:r>
      <w:proofErr w:type="spellEnd"/>
      <w:r w:rsidRPr="000E318F">
        <w:rPr>
          <w:rFonts w:ascii="Times New Roman" w:hAnsi="Times New Roman" w:cs="Times New Roman"/>
          <w:sz w:val="24"/>
          <w:szCs w:val="24"/>
        </w:rPr>
        <w:t xml:space="preserve"> and reactions throughout the film based on John B. Watson and B.F Skinner’s </w:t>
      </w:r>
      <w:r w:rsidRPr="000E318F">
        <w:rPr>
          <w:rFonts w:ascii="Times New Roman" w:hAnsi="Times New Roman" w:cs="Times New Roman"/>
          <w:sz w:val="24"/>
          <w:szCs w:val="24"/>
        </w:rPr>
        <w:lastRenderedPageBreak/>
        <w:t>behaviorist theory, the researcher decided that this study is limited to the protagonist to maintain a clear focus on Jack.</w:t>
      </w:r>
    </w:p>
    <w:p w14:paraId="37760E0A" w14:textId="77777777" w:rsidR="000E318F" w:rsidRPr="000E318F" w:rsidRDefault="000E318F" w:rsidP="0046183F">
      <w:pPr>
        <w:tabs>
          <w:tab w:val="left" w:pos="567"/>
        </w:tabs>
        <w:spacing w:after="0" w:line="240" w:lineRule="auto"/>
        <w:ind w:firstLine="567"/>
        <w:jc w:val="both"/>
        <w:rPr>
          <w:rFonts w:ascii="Times New Roman" w:hAnsi="Times New Roman" w:cs="Times New Roman"/>
          <w:sz w:val="24"/>
          <w:szCs w:val="24"/>
          <w:lang w:val="sv-SE"/>
        </w:rPr>
      </w:pPr>
    </w:p>
    <w:p w14:paraId="50418C40" w14:textId="17C98BB3" w:rsidR="00012396" w:rsidRPr="0065372E" w:rsidRDefault="00012396" w:rsidP="0065372E">
      <w:pPr>
        <w:tabs>
          <w:tab w:val="left" w:pos="567"/>
        </w:tabs>
        <w:spacing w:after="0" w:line="240" w:lineRule="auto"/>
        <w:jc w:val="both"/>
        <w:outlineLvl w:val="0"/>
        <w:rPr>
          <w:rFonts w:ascii="Times New Roman" w:hAnsi="Times New Roman" w:cs="Times New Roman"/>
          <w:b/>
          <w:sz w:val="24"/>
          <w:szCs w:val="24"/>
          <w:lang w:val="sv-SE"/>
        </w:rPr>
      </w:pPr>
      <w:r w:rsidRPr="000E318F">
        <w:rPr>
          <w:rFonts w:ascii="Times New Roman" w:hAnsi="Times New Roman" w:cs="Times New Roman"/>
          <w:b/>
          <w:sz w:val="24"/>
          <w:szCs w:val="24"/>
          <w:lang w:val="sv-SE"/>
        </w:rPr>
        <w:t>B.</w:t>
      </w:r>
      <w:r w:rsidRPr="000E318F">
        <w:rPr>
          <w:rFonts w:ascii="Times New Roman" w:hAnsi="Times New Roman" w:cs="Times New Roman"/>
          <w:b/>
          <w:sz w:val="24"/>
          <w:szCs w:val="24"/>
          <w:lang w:val="sv-SE"/>
        </w:rPr>
        <w:tab/>
      </w:r>
      <w:r w:rsidR="0033764B" w:rsidRPr="000E318F">
        <w:rPr>
          <w:rFonts w:ascii="Times New Roman" w:hAnsi="Times New Roman" w:cs="Times New Roman"/>
          <w:b/>
          <w:sz w:val="24"/>
          <w:szCs w:val="24"/>
          <w:lang w:val="sv-SE"/>
        </w:rPr>
        <w:t>LITERATURE REVIEW</w:t>
      </w:r>
    </w:p>
    <w:p w14:paraId="45AA7E40" w14:textId="77777777" w:rsidR="00621AA1" w:rsidRPr="000E318F" w:rsidRDefault="00621AA1" w:rsidP="00621AA1">
      <w:pPr>
        <w:pStyle w:val="ListParagraph"/>
        <w:numPr>
          <w:ilvl w:val="3"/>
          <w:numId w:val="11"/>
        </w:numPr>
        <w:tabs>
          <w:tab w:val="left" w:pos="426"/>
        </w:tabs>
        <w:snapToGrid w:val="0"/>
        <w:spacing w:after="0" w:line="240" w:lineRule="auto"/>
        <w:jc w:val="both"/>
        <w:rPr>
          <w:rFonts w:ascii="Times New Roman" w:hAnsi="Times New Roman" w:cs="Times New Roman"/>
          <w:b/>
          <w:bCs/>
          <w:sz w:val="24"/>
          <w:szCs w:val="24"/>
        </w:rPr>
      </w:pPr>
      <w:r w:rsidRPr="000E318F">
        <w:rPr>
          <w:rFonts w:ascii="Times New Roman" w:hAnsi="Times New Roman" w:cs="Times New Roman"/>
          <w:b/>
          <w:bCs/>
          <w:sz w:val="24"/>
          <w:szCs w:val="24"/>
        </w:rPr>
        <w:t>Film Literature</w:t>
      </w:r>
    </w:p>
    <w:p w14:paraId="38BA43C1" w14:textId="77777777" w:rsidR="00621AA1" w:rsidRPr="000E318F" w:rsidRDefault="00621AA1" w:rsidP="00F80E89">
      <w:pPr>
        <w:pStyle w:val="ListParagraph"/>
        <w:snapToGrid w:val="0"/>
        <w:ind w:left="0" w:firstLine="426"/>
        <w:jc w:val="both"/>
        <w:rPr>
          <w:rFonts w:ascii="Times New Roman" w:hAnsi="Times New Roman" w:cs="Times New Roman"/>
          <w:b/>
          <w:bCs/>
          <w:sz w:val="24"/>
          <w:szCs w:val="24"/>
        </w:rPr>
      </w:pPr>
      <w:r w:rsidRPr="000E318F">
        <w:rPr>
          <w:rFonts w:ascii="Times New Roman" w:hAnsi="Times New Roman" w:cs="Times New Roman"/>
          <w:color w:val="000000"/>
          <w:sz w:val="24"/>
          <w:szCs w:val="24"/>
        </w:rPr>
        <w:t>Literature uses language to portray characters, while in film, characters are shown through actions and dialogues. Both share intrinsic and extrinsic elements that enhance the experience for readers or viewers (</w:t>
      </w:r>
      <w:proofErr w:type="spellStart"/>
      <w:r w:rsidRPr="000E318F">
        <w:rPr>
          <w:rFonts w:ascii="Times New Roman" w:hAnsi="Times New Roman" w:cs="Times New Roman"/>
          <w:color w:val="000000"/>
          <w:sz w:val="24"/>
          <w:szCs w:val="24"/>
        </w:rPr>
        <w:t>Ramrao</w:t>
      </w:r>
      <w:proofErr w:type="spellEnd"/>
      <w:r w:rsidRPr="000E318F">
        <w:rPr>
          <w:rFonts w:ascii="Times New Roman" w:hAnsi="Times New Roman" w:cs="Times New Roman"/>
          <w:color w:val="000000"/>
          <w:sz w:val="24"/>
          <w:szCs w:val="24"/>
        </w:rPr>
        <w:t>, 2016).</w:t>
      </w:r>
    </w:p>
    <w:p w14:paraId="5CC6092B" w14:textId="77777777" w:rsidR="00621AA1" w:rsidRPr="000E318F" w:rsidRDefault="00621AA1" w:rsidP="00621AA1">
      <w:pPr>
        <w:pStyle w:val="ListParagraph"/>
        <w:numPr>
          <w:ilvl w:val="3"/>
          <w:numId w:val="11"/>
        </w:numPr>
        <w:tabs>
          <w:tab w:val="left" w:pos="426"/>
        </w:tabs>
        <w:snapToGrid w:val="0"/>
        <w:spacing w:after="0" w:line="240" w:lineRule="auto"/>
        <w:jc w:val="both"/>
        <w:rPr>
          <w:rFonts w:ascii="Times New Roman" w:hAnsi="Times New Roman" w:cs="Times New Roman"/>
          <w:b/>
          <w:bCs/>
          <w:sz w:val="24"/>
          <w:szCs w:val="24"/>
        </w:rPr>
      </w:pPr>
      <w:r w:rsidRPr="000E318F">
        <w:rPr>
          <w:rFonts w:ascii="Times New Roman" w:hAnsi="Times New Roman" w:cs="Times New Roman"/>
          <w:b/>
          <w:bCs/>
          <w:sz w:val="24"/>
          <w:szCs w:val="24"/>
        </w:rPr>
        <w:t>Character</w:t>
      </w:r>
    </w:p>
    <w:p w14:paraId="345AB075" w14:textId="77777777" w:rsidR="00621AA1" w:rsidRPr="000E318F" w:rsidRDefault="00621AA1" w:rsidP="00F80E89">
      <w:pPr>
        <w:ind w:firstLine="360"/>
        <w:jc w:val="both"/>
        <w:rPr>
          <w:rFonts w:ascii="Times New Roman" w:hAnsi="Times New Roman" w:cs="Times New Roman"/>
          <w:sz w:val="24"/>
          <w:szCs w:val="24"/>
        </w:rPr>
      </w:pPr>
      <w:proofErr w:type="spellStart"/>
      <w:r w:rsidRPr="000E318F">
        <w:rPr>
          <w:rFonts w:ascii="Times New Roman" w:hAnsi="Times New Roman" w:cs="Times New Roman"/>
          <w:sz w:val="24"/>
          <w:szCs w:val="24"/>
        </w:rPr>
        <w:t>Klaler</w:t>
      </w:r>
      <w:proofErr w:type="spellEnd"/>
      <w:r w:rsidRPr="000E318F">
        <w:rPr>
          <w:rFonts w:ascii="Times New Roman" w:hAnsi="Times New Roman" w:cs="Times New Roman"/>
          <w:sz w:val="24"/>
          <w:szCs w:val="24"/>
        </w:rPr>
        <w:t xml:space="preserve"> (2004) explains that characters who have one dominant trait are called flat characters, while round characters refer to more complex and unique characters.</w:t>
      </w:r>
    </w:p>
    <w:p w14:paraId="16303952" w14:textId="77777777" w:rsidR="00621AA1" w:rsidRPr="000E318F" w:rsidRDefault="00621AA1" w:rsidP="00621AA1">
      <w:pPr>
        <w:pStyle w:val="ListParagraph"/>
        <w:numPr>
          <w:ilvl w:val="0"/>
          <w:numId w:val="12"/>
        </w:numPr>
        <w:spacing w:after="0" w:line="240" w:lineRule="auto"/>
        <w:jc w:val="both"/>
        <w:rPr>
          <w:rFonts w:ascii="Times New Roman" w:hAnsi="Times New Roman" w:cs="Times New Roman"/>
          <w:sz w:val="24"/>
          <w:szCs w:val="24"/>
        </w:rPr>
      </w:pPr>
      <w:r w:rsidRPr="000E318F">
        <w:rPr>
          <w:rFonts w:ascii="Times New Roman" w:hAnsi="Times New Roman" w:cs="Times New Roman"/>
          <w:sz w:val="24"/>
          <w:szCs w:val="24"/>
        </w:rPr>
        <w:t>According to their role and level of importance, characters can be divided into two categories: first the main characters who are always involved in the story and have an important role in driving the plot, and second the secondary characters, who may only appear occasionally in the story.</w:t>
      </w:r>
    </w:p>
    <w:p w14:paraId="5313B6D6" w14:textId="77777777" w:rsidR="00621AA1" w:rsidRPr="000E318F" w:rsidRDefault="00621AA1" w:rsidP="00621AA1">
      <w:pPr>
        <w:pStyle w:val="ListParagraph"/>
        <w:numPr>
          <w:ilvl w:val="0"/>
          <w:numId w:val="12"/>
        </w:numPr>
        <w:spacing w:before="240" w:after="240" w:line="240" w:lineRule="auto"/>
        <w:jc w:val="both"/>
        <w:rPr>
          <w:rFonts w:ascii="Times New Roman" w:hAnsi="Times New Roman" w:cs="Times New Roman"/>
          <w:sz w:val="24"/>
          <w:szCs w:val="24"/>
        </w:rPr>
      </w:pPr>
      <w:r w:rsidRPr="000E318F">
        <w:rPr>
          <w:rFonts w:ascii="Times New Roman" w:hAnsi="Times New Roman" w:cs="Times New Roman"/>
          <w:sz w:val="24"/>
          <w:szCs w:val="24"/>
        </w:rPr>
        <w:t xml:space="preserve">The characters in a story can be categorized into simple characters and complex characters. Simple characters have consistent traits and pose no surprises to the reader, while complex characters are usually the </w:t>
      </w:r>
      <w:proofErr w:type="spellStart"/>
      <w:r w:rsidRPr="000E318F">
        <w:rPr>
          <w:rFonts w:ascii="Times New Roman" w:hAnsi="Times New Roman" w:cs="Times New Roman"/>
          <w:sz w:val="24"/>
          <w:szCs w:val="24"/>
        </w:rPr>
        <w:t>center</w:t>
      </w:r>
      <w:proofErr w:type="spellEnd"/>
      <w:r w:rsidRPr="000E318F">
        <w:rPr>
          <w:rFonts w:ascii="Times New Roman" w:hAnsi="Times New Roman" w:cs="Times New Roman"/>
          <w:sz w:val="24"/>
          <w:szCs w:val="24"/>
        </w:rPr>
        <w:t xml:space="preserve"> of attention of the reader because they have more diverse dimensions of life and personality, often exhibiting conflicting traits and are difficult to predict.</w:t>
      </w:r>
    </w:p>
    <w:p w14:paraId="365A047D" w14:textId="77777777" w:rsidR="00621AA1" w:rsidRPr="000E318F" w:rsidRDefault="00621AA1" w:rsidP="00621AA1">
      <w:pPr>
        <w:pStyle w:val="ListParagraph"/>
        <w:numPr>
          <w:ilvl w:val="3"/>
          <w:numId w:val="11"/>
        </w:numPr>
        <w:tabs>
          <w:tab w:val="left" w:pos="426"/>
        </w:tabs>
        <w:snapToGrid w:val="0"/>
        <w:spacing w:after="0" w:line="240" w:lineRule="auto"/>
        <w:jc w:val="both"/>
        <w:rPr>
          <w:rFonts w:ascii="Times New Roman" w:hAnsi="Times New Roman" w:cs="Times New Roman"/>
          <w:b/>
          <w:bCs/>
          <w:sz w:val="24"/>
          <w:szCs w:val="24"/>
        </w:rPr>
      </w:pPr>
      <w:r w:rsidRPr="000E318F">
        <w:rPr>
          <w:rFonts w:ascii="Times New Roman" w:hAnsi="Times New Roman" w:cs="Times New Roman"/>
          <w:b/>
          <w:bCs/>
          <w:sz w:val="24"/>
          <w:szCs w:val="24"/>
        </w:rPr>
        <w:t>Characterization</w:t>
      </w:r>
    </w:p>
    <w:p w14:paraId="366AF399" w14:textId="77777777" w:rsidR="00621AA1" w:rsidRPr="000E318F" w:rsidRDefault="00621AA1" w:rsidP="00621AA1">
      <w:pPr>
        <w:ind w:firstLine="360"/>
        <w:rPr>
          <w:rFonts w:ascii="Times New Roman" w:hAnsi="Times New Roman" w:cs="Times New Roman"/>
          <w:sz w:val="24"/>
          <w:szCs w:val="24"/>
        </w:rPr>
      </w:pPr>
      <w:r w:rsidRPr="000E318F">
        <w:rPr>
          <w:rFonts w:ascii="Times New Roman" w:hAnsi="Times New Roman" w:cs="Times New Roman"/>
          <w:sz w:val="24"/>
          <w:szCs w:val="24"/>
        </w:rPr>
        <w:t xml:space="preserve">Pickering and Hoeper (1981) categorize characterization into two methods that is </w:t>
      </w:r>
      <w:proofErr w:type="spellStart"/>
      <w:r w:rsidRPr="000E318F">
        <w:rPr>
          <w:rFonts w:ascii="Times New Roman" w:hAnsi="Times New Roman" w:cs="Times New Roman"/>
          <w:sz w:val="24"/>
          <w:szCs w:val="24"/>
        </w:rPr>
        <w:t>direcly</w:t>
      </w:r>
      <w:proofErr w:type="spellEnd"/>
      <w:r w:rsidRPr="000E318F">
        <w:rPr>
          <w:rFonts w:ascii="Times New Roman" w:hAnsi="Times New Roman" w:cs="Times New Roman"/>
          <w:sz w:val="24"/>
          <w:szCs w:val="24"/>
        </w:rPr>
        <w:t xml:space="preserve"> and indirectly </w:t>
      </w:r>
    </w:p>
    <w:p w14:paraId="7F4FC59B" w14:textId="77777777" w:rsidR="000E318F" w:rsidRPr="000E318F" w:rsidRDefault="00621AA1" w:rsidP="000E318F">
      <w:pPr>
        <w:pStyle w:val="ListParagraph"/>
        <w:numPr>
          <w:ilvl w:val="3"/>
          <w:numId w:val="13"/>
        </w:numPr>
        <w:spacing w:after="0" w:line="240" w:lineRule="auto"/>
        <w:jc w:val="both"/>
        <w:rPr>
          <w:rFonts w:ascii="Times New Roman" w:hAnsi="Times New Roman" w:cs="Times New Roman"/>
          <w:b/>
          <w:bCs/>
          <w:sz w:val="24"/>
          <w:szCs w:val="24"/>
        </w:rPr>
      </w:pPr>
      <w:r w:rsidRPr="000E318F">
        <w:rPr>
          <w:rFonts w:ascii="Times New Roman" w:hAnsi="Times New Roman" w:cs="Times New Roman"/>
          <w:b/>
          <w:bCs/>
          <w:sz w:val="24"/>
          <w:szCs w:val="24"/>
        </w:rPr>
        <w:t>Direct characterization</w:t>
      </w:r>
    </w:p>
    <w:p w14:paraId="3EF585B9" w14:textId="3D04E19B" w:rsidR="00621AA1" w:rsidRPr="000E318F" w:rsidRDefault="00621AA1" w:rsidP="000E318F">
      <w:pPr>
        <w:pStyle w:val="ListParagraph"/>
        <w:spacing w:after="0" w:line="240" w:lineRule="auto"/>
        <w:ind w:left="360"/>
        <w:jc w:val="both"/>
        <w:rPr>
          <w:rFonts w:ascii="Times New Roman" w:hAnsi="Times New Roman" w:cs="Times New Roman"/>
          <w:b/>
          <w:bCs/>
          <w:sz w:val="24"/>
          <w:szCs w:val="24"/>
        </w:rPr>
      </w:pPr>
      <w:r w:rsidRPr="000E318F">
        <w:rPr>
          <w:rFonts w:ascii="Times New Roman" w:hAnsi="Times New Roman" w:cs="Times New Roman"/>
          <w:sz w:val="24"/>
          <w:szCs w:val="24"/>
        </w:rPr>
        <w:t>This approach presents a character by having the author explicitly reveal their traits. It involves building a character through their own actions, interactions with others, or through the narrator's insights, which the reader can interpret.</w:t>
      </w:r>
    </w:p>
    <w:p w14:paraId="00092076" w14:textId="77777777" w:rsidR="000E318F" w:rsidRPr="000E318F" w:rsidRDefault="00621AA1" w:rsidP="000E318F">
      <w:pPr>
        <w:pStyle w:val="ListParagraph"/>
        <w:numPr>
          <w:ilvl w:val="3"/>
          <w:numId w:val="13"/>
        </w:numPr>
        <w:spacing w:after="0" w:line="240" w:lineRule="auto"/>
        <w:jc w:val="both"/>
        <w:rPr>
          <w:rFonts w:ascii="Times New Roman" w:hAnsi="Times New Roman" w:cs="Times New Roman"/>
          <w:b/>
          <w:bCs/>
          <w:sz w:val="24"/>
          <w:szCs w:val="24"/>
        </w:rPr>
      </w:pPr>
      <w:r w:rsidRPr="000E318F">
        <w:rPr>
          <w:rFonts w:ascii="Times New Roman" w:hAnsi="Times New Roman" w:cs="Times New Roman"/>
          <w:b/>
          <w:bCs/>
          <w:sz w:val="24"/>
          <w:szCs w:val="24"/>
        </w:rPr>
        <w:t>Indirect characterization</w:t>
      </w:r>
    </w:p>
    <w:p w14:paraId="6ADC7A4E" w14:textId="6E99095D" w:rsidR="00621AA1" w:rsidRPr="000E318F" w:rsidRDefault="00621AA1" w:rsidP="000E318F">
      <w:pPr>
        <w:pStyle w:val="ListParagraph"/>
        <w:spacing w:after="0" w:line="240" w:lineRule="auto"/>
        <w:ind w:left="360"/>
        <w:jc w:val="both"/>
        <w:rPr>
          <w:rFonts w:ascii="Times New Roman" w:hAnsi="Times New Roman" w:cs="Times New Roman"/>
          <w:b/>
          <w:bCs/>
          <w:sz w:val="24"/>
          <w:szCs w:val="24"/>
        </w:rPr>
      </w:pPr>
      <w:r w:rsidRPr="000E318F">
        <w:rPr>
          <w:rFonts w:ascii="Times New Roman" w:hAnsi="Times New Roman" w:cs="Times New Roman"/>
          <w:sz w:val="24"/>
          <w:szCs w:val="24"/>
        </w:rPr>
        <w:t xml:space="preserve">Indirect characterization is a literary technique used by authors to reveal the personality and traits of a character through dialogues and emotions. </w:t>
      </w:r>
    </w:p>
    <w:p w14:paraId="274CFD72" w14:textId="77777777" w:rsidR="00621AA1" w:rsidRPr="000E318F" w:rsidRDefault="00621AA1" w:rsidP="00621AA1">
      <w:pPr>
        <w:pStyle w:val="ListParagraph"/>
        <w:numPr>
          <w:ilvl w:val="3"/>
          <w:numId w:val="11"/>
        </w:numPr>
        <w:spacing w:before="240" w:after="240" w:line="240" w:lineRule="auto"/>
        <w:jc w:val="both"/>
        <w:rPr>
          <w:rFonts w:ascii="Times New Roman" w:hAnsi="Times New Roman" w:cs="Times New Roman"/>
          <w:sz w:val="24"/>
          <w:szCs w:val="24"/>
        </w:rPr>
      </w:pPr>
      <w:r w:rsidRPr="000E318F">
        <w:rPr>
          <w:rFonts w:ascii="Times New Roman" w:hAnsi="Times New Roman" w:cs="Times New Roman"/>
          <w:b/>
          <w:bCs/>
          <w:sz w:val="24"/>
          <w:szCs w:val="24"/>
        </w:rPr>
        <w:t>Psychology of Literature</w:t>
      </w:r>
    </w:p>
    <w:p w14:paraId="4FA3C2AC" w14:textId="77777777" w:rsidR="00621AA1" w:rsidRPr="000E318F" w:rsidRDefault="00621AA1" w:rsidP="00F80E89">
      <w:pPr>
        <w:pStyle w:val="ListParagraph"/>
        <w:spacing w:before="240" w:after="240"/>
        <w:ind w:left="0" w:firstLine="360"/>
        <w:jc w:val="both"/>
        <w:rPr>
          <w:rFonts w:ascii="Times New Roman" w:hAnsi="Times New Roman" w:cs="Times New Roman"/>
          <w:sz w:val="24"/>
          <w:szCs w:val="24"/>
        </w:rPr>
      </w:pPr>
      <w:r w:rsidRPr="000E318F">
        <w:rPr>
          <w:rFonts w:ascii="Times New Roman" w:hAnsi="Times New Roman" w:cs="Times New Roman"/>
          <w:sz w:val="24"/>
          <w:szCs w:val="24"/>
        </w:rPr>
        <w:t>The psychology of literature involves the study of the author, the creative process, psychological types within literary works, and the effects of literature on readers (</w:t>
      </w:r>
      <w:proofErr w:type="spellStart"/>
      <w:r w:rsidRPr="000E318F">
        <w:rPr>
          <w:rFonts w:ascii="Times New Roman" w:hAnsi="Times New Roman" w:cs="Times New Roman"/>
          <w:sz w:val="24"/>
          <w:szCs w:val="24"/>
        </w:rPr>
        <w:t>Wellek</w:t>
      </w:r>
      <w:proofErr w:type="spellEnd"/>
      <w:r w:rsidRPr="000E318F">
        <w:rPr>
          <w:rFonts w:ascii="Times New Roman" w:hAnsi="Times New Roman" w:cs="Times New Roman"/>
          <w:sz w:val="24"/>
          <w:szCs w:val="24"/>
        </w:rPr>
        <w:t xml:space="preserve"> and Warren as cited in </w:t>
      </w:r>
      <w:proofErr w:type="spellStart"/>
      <w:r w:rsidRPr="000E318F">
        <w:rPr>
          <w:rFonts w:ascii="Times New Roman" w:hAnsi="Times New Roman" w:cs="Times New Roman"/>
          <w:sz w:val="24"/>
          <w:szCs w:val="24"/>
        </w:rPr>
        <w:t>Goksen</w:t>
      </w:r>
      <w:proofErr w:type="spellEnd"/>
      <w:r w:rsidRPr="000E318F">
        <w:rPr>
          <w:rFonts w:ascii="Times New Roman" w:hAnsi="Times New Roman" w:cs="Times New Roman"/>
          <w:sz w:val="24"/>
          <w:szCs w:val="24"/>
        </w:rPr>
        <w:t xml:space="preserve"> Aras, 2015).</w:t>
      </w:r>
    </w:p>
    <w:p w14:paraId="58702C88" w14:textId="77777777" w:rsidR="00621AA1" w:rsidRPr="000E318F" w:rsidRDefault="00621AA1" w:rsidP="00621AA1">
      <w:pPr>
        <w:pStyle w:val="ListParagraph"/>
        <w:numPr>
          <w:ilvl w:val="3"/>
          <w:numId w:val="11"/>
        </w:numPr>
        <w:spacing w:before="240" w:after="240" w:line="240" w:lineRule="auto"/>
        <w:jc w:val="both"/>
        <w:rPr>
          <w:rFonts w:ascii="Times New Roman" w:hAnsi="Times New Roman" w:cs="Times New Roman"/>
          <w:b/>
          <w:bCs/>
          <w:sz w:val="24"/>
          <w:szCs w:val="24"/>
        </w:rPr>
      </w:pPr>
      <w:proofErr w:type="spellStart"/>
      <w:r w:rsidRPr="000E318F">
        <w:rPr>
          <w:rFonts w:ascii="Times New Roman" w:hAnsi="Times New Roman" w:cs="Times New Roman"/>
          <w:b/>
          <w:bCs/>
          <w:sz w:val="24"/>
          <w:szCs w:val="24"/>
        </w:rPr>
        <w:t>Behaviorism</w:t>
      </w:r>
      <w:proofErr w:type="spellEnd"/>
    </w:p>
    <w:p w14:paraId="62693465" w14:textId="77777777" w:rsidR="00621AA1" w:rsidRPr="000E318F" w:rsidRDefault="00621AA1" w:rsidP="00F80E89">
      <w:pPr>
        <w:pStyle w:val="ListParagraph"/>
        <w:spacing w:before="240" w:after="240"/>
        <w:ind w:left="0" w:firstLine="360"/>
        <w:jc w:val="both"/>
        <w:rPr>
          <w:rFonts w:ascii="Times New Roman" w:hAnsi="Times New Roman" w:cs="Times New Roman"/>
          <w:sz w:val="24"/>
          <w:szCs w:val="24"/>
        </w:rPr>
      </w:pPr>
      <w:r w:rsidRPr="000E318F">
        <w:rPr>
          <w:rFonts w:ascii="Times New Roman" w:hAnsi="Times New Roman" w:cs="Times New Roman"/>
          <w:sz w:val="24"/>
          <w:szCs w:val="24"/>
        </w:rPr>
        <w:t xml:space="preserve">According to Watson (1994) human </w:t>
      </w:r>
      <w:proofErr w:type="spellStart"/>
      <w:r w:rsidRPr="000E318F">
        <w:rPr>
          <w:rFonts w:ascii="Times New Roman" w:hAnsi="Times New Roman" w:cs="Times New Roman"/>
          <w:sz w:val="24"/>
          <w:szCs w:val="24"/>
        </w:rPr>
        <w:t>behavior</w:t>
      </w:r>
      <w:proofErr w:type="spellEnd"/>
      <w:r w:rsidRPr="000E318F">
        <w:rPr>
          <w:rFonts w:ascii="Times New Roman" w:hAnsi="Times New Roman" w:cs="Times New Roman"/>
          <w:sz w:val="24"/>
          <w:szCs w:val="24"/>
        </w:rPr>
        <w:t xml:space="preserve"> is entirely learned from the surrounding environment.</w:t>
      </w:r>
    </w:p>
    <w:p w14:paraId="790C0278" w14:textId="77777777" w:rsidR="00621AA1" w:rsidRPr="0065372E" w:rsidRDefault="00621AA1" w:rsidP="00621AA1">
      <w:pPr>
        <w:pStyle w:val="ListParagraph"/>
        <w:numPr>
          <w:ilvl w:val="0"/>
          <w:numId w:val="14"/>
        </w:numPr>
        <w:spacing w:after="240" w:line="240" w:lineRule="auto"/>
        <w:jc w:val="both"/>
        <w:rPr>
          <w:rFonts w:ascii="Times New Roman" w:hAnsi="Times New Roman" w:cs="Times New Roman"/>
          <w:b/>
          <w:bCs/>
          <w:sz w:val="24"/>
          <w:szCs w:val="24"/>
        </w:rPr>
      </w:pPr>
      <w:r w:rsidRPr="0065372E">
        <w:rPr>
          <w:rFonts w:ascii="Times New Roman" w:hAnsi="Times New Roman" w:cs="Times New Roman"/>
          <w:b/>
          <w:bCs/>
          <w:sz w:val="24"/>
          <w:szCs w:val="24"/>
        </w:rPr>
        <w:t>Learning Through Classical Conditioning</w:t>
      </w:r>
    </w:p>
    <w:p w14:paraId="5CC7B87E" w14:textId="77777777" w:rsidR="00621AA1" w:rsidRPr="000E318F" w:rsidRDefault="00621AA1" w:rsidP="00F80E89">
      <w:pPr>
        <w:pStyle w:val="ListParagraph"/>
        <w:spacing w:after="240"/>
        <w:ind w:left="360"/>
        <w:jc w:val="both"/>
        <w:rPr>
          <w:rFonts w:ascii="Times New Roman" w:hAnsi="Times New Roman" w:cs="Times New Roman"/>
          <w:sz w:val="24"/>
          <w:szCs w:val="24"/>
        </w:rPr>
      </w:pPr>
      <w:r w:rsidRPr="000E318F">
        <w:rPr>
          <w:rFonts w:ascii="Times New Roman" w:hAnsi="Times New Roman" w:cs="Times New Roman"/>
          <w:sz w:val="24"/>
          <w:szCs w:val="24"/>
        </w:rPr>
        <w:t xml:space="preserve">In classical conditioning, which Pavlov refers to as respondent </w:t>
      </w:r>
      <w:proofErr w:type="spellStart"/>
      <w:r w:rsidRPr="000E318F">
        <w:rPr>
          <w:rFonts w:ascii="Times New Roman" w:hAnsi="Times New Roman" w:cs="Times New Roman"/>
          <w:sz w:val="24"/>
          <w:szCs w:val="24"/>
        </w:rPr>
        <w:t>behavior</w:t>
      </w:r>
      <w:proofErr w:type="spellEnd"/>
      <w:r w:rsidRPr="000E318F">
        <w:rPr>
          <w:rFonts w:ascii="Times New Roman" w:hAnsi="Times New Roman" w:cs="Times New Roman"/>
          <w:sz w:val="24"/>
          <w:szCs w:val="24"/>
        </w:rPr>
        <w:t>, an organism's response is triggered by a specific, familiar stimulus. In this type of conditioning, a particular response is drawn out by a known stimulus, and the stimulus always occurs before the response.</w:t>
      </w:r>
    </w:p>
    <w:p w14:paraId="74FDA033" w14:textId="77777777" w:rsidR="00621AA1" w:rsidRPr="0065372E" w:rsidRDefault="00621AA1" w:rsidP="00621AA1">
      <w:pPr>
        <w:pStyle w:val="ListParagraph"/>
        <w:numPr>
          <w:ilvl w:val="0"/>
          <w:numId w:val="14"/>
        </w:numPr>
        <w:spacing w:after="240" w:line="240" w:lineRule="auto"/>
        <w:jc w:val="both"/>
        <w:rPr>
          <w:rFonts w:ascii="Times New Roman" w:hAnsi="Times New Roman" w:cs="Times New Roman"/>
          <w:b/>
          <w:bCs/>
          <w:sz w:val="24"/>
          <w:szCs w:val="24"/>
        </w:rPr>
      </w:pPr>
      <w:r w:rsidRPr="000E318F">
        <w:rPr>
          <w:rFonts w:ascii="Times New Roman" w:hAnsi="Times New Roman" w:cs="Times New Roman"/>
          <w:sz w:val="24"/>
          <w:szCs w:val="24"/>
        </w:rPr>
        <w:lastRenderedPageBreak/>
        <w:t xml:space="preserve"> </w:t>
      </w:r>
      <w:r w:rsidRPr="0065372E">
        <w:rPr>
          <w:rFonts w:ascii="Times New Roman" w:hAnsi="Times New Roman" w:cs="Times New Roman"/>
          <w:b/>
          <w:bCs/>
          <w:sz w:val="24"/>
          <w:szCs w:val="24"/>
        </w:rPr>
        <w:t>Learning Through Operant Conditioning</w:t>
      </w:r>
    </w:p>
    <w:p w14:paraId="40F7A9FB" w14:textId="77777777" w:rsidR="00621AA1" w:rsidRPr="000E318F" w:rsidRDefault="00621AA1" w:rsidP="00F80E89">
      <w:pPr>
        <w:pStyle w:val="ListParagraph"/>
        <w:spacing w:after="240"/>
        <w:ind w:left="360"/>
        <w:jc w:val="both"/>
        <w:rPr>
          <w:rFonts w:ascii="Times New Roman" w:hAnsi="Times New Roman" w:cs="Times New Roman"/>
          <w:sz w:val="24"/>
          <w:szCs w:val="24"/>
        </w:rPr>
      </w:pPr>
      <w:r w:rsidRPr="000E318F">
        <w:rPr>
          <w:rFonts w:ascii="Times New Roman" w:hAnsi="Times New Roman" w:cs="Times New Roman"/>
          <w:sz w:val="24"/>
          <w:szCs w:val="24"/>
        </w:rPr>
        <w:t xml:space="preserve">According to Skinner (1986), operant conditioning involves a response that interacts with and alters the environment. This form of conditioning establishes a link between a </w:t>
      </w:r>
      <w:proofErr w:type="spellStart"/>
      <w:r w:rsidRPr="000E318F">
        <w:rPr>
          <w:rFonts w:ascii="Times New Roman" w:hAnsi="Times New Roman" w:cs="Times New Roman"/>
          <w:sz w:val="24"/>
          <w:szCs w:val="24"/>
        </w:rPr>
        <w:t>behavior</w:t>
      </w:r>
      <w:proofErr w:type="spellEnd"/>
      <w:r w:rsidRPr="000E318F">
        <w:rPr>
          <w:rFonts w:ascii="Times New Roman" w:hAnsi="Times New Roman" w:cs="Times New Roman"/>
          <w:sz w:val="24"/>
          <w:szCs w:val="24"/>
        </w:rPr>
        <w:t xml:space="preserve"> and its resulting consequences. The critical aspect of operant conditioning is the immediate reinforcement following the </w:t>
      </w:r>
      <w:proofErr w:type="spellStart"/>
      <w:r w:rsidRPr="000E318F">
        <w:rPr>
          <w:rFonts w:ascii="Times New Roman" w:hAnsi="Times New Roman" w:cs="Times New Roman"/>
          <w:sz w:val="24"/>
          <w:szCs w:val="24"/>
        </w:rPr>
        <w:t>behavior</w:t>
      </w:r>
      <w:proofErr w:type="spellEnd"/>
      <w:r w:rsidRPr="000E318F">
        <w:rPr>
          <w:rFonts w:ascii="Times New Roman" w:hAnsi="Times New Roman" w:cs="Times New Roman"/>
          <w:sz w:val="24"/>
          <w:szCs w:val="24"/>
        </w:rPr>
        <w:t xml:space="preserve"> (Skinner, 1986). </w:t>
      </w:r>
    </w:p>
    <w:p w14:paraId="352EE821" w14:textId="77777777" w:rsidR="000E318F" w:rsidRPr="000E318F" w:rsidRDefault="00621AA1" w:rsidP="00F80E89">
      <w:pPr>
        <w:pStyle w:val="ListParagraph"/>
        <w:numPr>
          <w:ilvl w:val="6"/>
          <w:numId w:val="11"/>
        </w:numPr>
        <w:spacing w:after="240" w:line="240" w:lineRule="auto"/>
        <w:jc w:val="both"/>
        <w:rPr>
          <w:rFonts w:ascii="Times New Roman" w:hAnsi="Times New Roman" w:cs="Times New Roman"/>
          <w:sz w:val="24"/>
          <w:szCs w:val="24"/>
        </w:rPr>
      </w:pPr>
      <w:r w:rsidRPr="000E318F">
        <w:rPr>
          <w:rFonts w:ascii="Times New Roman" w:hAnsi="Times New Roman" w:cs="Times New Roman"/>
          <w:sz w:val="24"/>
          <w:szCs w:val="24"/>
        </w:rPr>
        <w:t>Positive Reinforcement</w:t>
      </w:r>
    </w:p>
    <w:p w14:paraId="6AF52778" w14:textId="4D32E959" w:rsidR="00621AA1" w:rsidRPr="000E318F" w:rsidRDefault="00621AA1" w:rsidP="00F80E89">
      <w:pPr>
        <w:pStyle w:val="ListParagraph"/>
        <w:spacing w:after="240" w:line="240" w:lineRule="auto"/>
        <w:ind w:left="644"/>
        <w:jc w:val="both"/>
        <w:rPr>
          <w:rFonts w:ascii="Times New Roman" w:hAnsi="Times New Roman" w:cs="Times New Roman"/>
          <w:sz w:val="24"/>
          <w:szCs w:val="24"/>
        </w:rPr>
      </w:pPr>
      <w:r w:rsidRPr="000E318F">
        <w:rPr>
          <w:rFonts w:ascii="Times New Roman" w:hAnsi="Times New Roman" w:cs="Times New Roman"/>
          <w:sz w:val="24"/>
          <w:szCs w:val="24"/>
        </w:rPr>
        <w:t xml:space="preserve">When positive reinforcement is applied to reward desirable </w:t>
      </w:r>
      <w:proofErr w:type="spellStart"/>
      <w:r w:rsidRPr="000E318F">
        <w:rPr>
          <w:rFonts w:ascii="Times New Roman" w:hAnsi="Times New Roman" w:cs="Times New Roman"/>
          <w:sz w:val="24"/>
          <w:szCs w:val="24"/>
        </w:rPr>
        <w:t>behavior</w:t>
      </w:r>
      <w:proofErr w:type="spellEnd"/>
      <w:r w:rsidRPr="000E318F">
        <w:rPr>
          <w:rFonts w:ascii="Times New Roman" w:hAnsi="Times New Roman" w:cs="Times New Roman"/>
          <w:sz w:val="24"/>
          <w:szCs w:val="24"/>
        </w:rPr>
        <w:t xml:space="preserve">, the unwanted </w:t>
      </w:r>
      <w:proofErr w:type="spellStart"/>
      <w:r w:rsidRPr="000E318F">
        <w:rPr>
          <w:rFonts w:ascii="Times New Roman" w:hAnsi="Times New Roman" w:cs="Times New Roman"/>
          <w:sz w:val="24"/>
          <w:szCs w:val="24"/>
        </w:rPr>
        <w:t>behavior</w:t>
      </w:r>
      <w:proofErr w:type="spellEnd"/>
      <w:r w:rsidRPr="000E318F">
        <w:rPr>
          <w:rFonts w:ascii="Times New Roman" w:hAnsi="Times New Roman" w:cs="Times New Roman"/>
          <w:sz w:val="24"/>
          <w:szCs w:val="24"/>
        </w:rPr>
        <w:t xml:space="preserve"> tends to decrease or even disappear over time (Skinner, as cited in Rumfola, 2017).</w:t>
      </w:r>
    </w:p>
    <w:p w14:paraId="68770FF2" w14:textId="77777777" w:rsidR="000E318F" w:rsidRPr="000E318F" w:rsidRDefault="00621AA1" w:rsidP="00F80E89">
      <w:pPr>
        <w:pStyle w:val="ListParagraph"/>
        <w:numPr>
          <w:ilvl w:val="6"/>
          <w:numId w:val="11"/>
        </w:numPr>
        <w:spacing w:after="240" w:line="240" w:lineRule="auto"/>
        <w:jc w:val="both"/>
        <w:rPr>
          <w:rFonts w:ascii="Times New Roman" w:hAnsi="Times New Roman" w:cs="Times New Roman"/>
          <w:sz w:val="24"/>
          <w:szCs w:val="24"/>
        </w:rPr>
      </w:pPr>
      <w:r w:rsidRPr="000E318F">
        <w:rPr>
          <w:rFonts w:ascii="Times New Roman" w:hAnsi="Times New Roman" w:cs="Times New Roman"/>
          <w:sz w:val="24"/>
          <w:szCs w:val="24"/>
        </w:rPr>
        <w:t>Negative Reinforcement</w:t>
      </w:r>
    </w:p>
    <w:p w14:paraId="6EBFC779" w14:textId="7B0E238F" w:rsidR="00621AA1" w:rsidRPr="000E318F" w:rsidRDefault="00621AA1" w:rsidP="00F80E89">
      <w:pPr>
        <w:pStyle w:val="ListParagraph"/>
        <w:spacing w:after="240" w:line="240" w:lineRule="auto"/>
        <w:ind w:left="644"/>
        <w:jc w:val="both"/>
        <w:rPr>
          <w:rFonts w:ascii="Times New Roman" w:hAnsi="Times New Roman" w:cs="Times New Roman"/>
          <w:sz w:val="24"/>
          <w:szCs w:val="24"/>
        </w:rPr>
      </w:pPr>
      <w:r w:rsidRPr="000E318F">
        <w:rPr>
          <w:rFonts w:ascii="Times New Roman" w:hAnsi="Times New Roman" w:cs="Times New Roman"/>
          <w:sz w:val="24"/>
          <w:szCs w:val="24"/>
        </w:rPr>
        <w:t xml:space="preserve">Negative reinforcement is a </w:t>
      </w:r>
      <w:proofErr w:type="spellStart"/>
      <w:r w:rsidRPr="000E318F">
        <w:rPr>
          <w:rFonts w:ascii="Times New Roman" w:hAnsi="Times New Roman" w:cs="Times New Roman"/>
          <w:sz w:val="24"/>
          <w:szCs w:val="24"/>
        </w:rPr>
        <w:t>behavioral</w:t>
      </w:r>
      <w:proofErr w:type="spellEnd"/>
      <w:r w:rsidRPr="000E318F">
        <w:rPr>
          <w:rFonts w:ascii="Times New Roman" w:hAnsi="Times New Roman" w:cs="Times New Roman"/>
          <w:sz w:val="24"/>
          <w:szCs w:val="24"/>
        </w:rPr>
        <w:t xml:space="preserve"> principle in which removing an undesirable stimulus strengthens a </w:t>
      </w:r>
      <w:proofErr w:type="spellStart"/>
      <w:r w:rsidRPr="000E318F">
        <w:rPr>
          <w:rFonts w:ascii="Times New Roman" w:hAnsi="Times New Roman" w:cs="Times New Roman"/>
          <w:sz w:val="24"/>
          <w:szCs w:val="24"/>
        </w:rPr>
        <w:t>behavior</w:t>
      </w:r>
      <w:proofErr w:type="spellEnd"/>
      <w:r w:rsidRPr="000E318F">
        <w:rPr>
          <w:rFonts w:ascii="Times New Roman" w:hAnsi="Times New Roman" w:cs="Times New Roman"/>
          <w:sz w:val="24"/>
          <w:szCs w:val="24"/>
        </w:rPr>
        <w:t xml:space="preserve">, making it more likely to be repeated in the future. It focuses on encouraging the </w:t>
      </w:r>
      <w:proofErr w:type="spellStart"/>
      <w:r w:rsidRPr="000E318F">
        <w:rPr>
          <w:rFonts w:ascii="Times New Roman" w:hAnsi="Times New Roman" w:cs="Times New Roman"/>
          <w:sz w:val="24"/>
          <w:szCs w:val="24"/>
        </w:rPr>
        <w:t>behavior</w:t>
      </w:r>
      <w:proofErr w:type="spellEnd"/>
      <w:r w:rsidRPr="000E318F">
        <w:rPr>
          <w:rFonts w:ascii="Times New Roman" w:hAnsi="Times New Roman" w:cs="Times New Roman"/>
          <w:sz w:val="24"/>
          <w:szCs w:val="24"/>
        </w:rPr>
        <w:t xml:space="preserve"> rather than punishing it (Hineline &amp; Rosales 2013).</w:t>
      </w:r>
    </w:p>
    <w:p w14:paraId="5D2F013D" w14:textId="77777777" w:rsidR="000E318F" w:rsidRPr="000E318F" w:rsidRDefault="00621AA1" w:rsidP="00F80E89">
      <w:pPr>
        <w:pStyle w:val="ListParagraph"/>
        <w:numPr>
          <w:ilvl w:val="6"/>
          <w:numId w:val="11"/>
        </w:numPr>
        <w:spacing w:after="240" w:line="240" w:lineRule="auto"/>
        <w:jc w:val="both"/>
        <w:rPr>
          <w:rFonts w:ascii="Times New Roman" w:hAnsi="Times New Roman" w:cs="Times New Roman"/>
          <w:sz w:val="24"/>
          <w:szCs w:val="24"/>
        </w:rPr>
      </w:pPr>
      <w:proofErr w:type="spellStart"/>
      <w:r w:rsidRPr="000E318F">
        <w:rPr>
          <w:rFonts w:ascii="Times New Roman" w:hAnsi="Times New Roman" w:cs="Times New Roman"/>
          <w:sz w:val="24"/>
          <w:szCs w:val="24"/>
        </w:rPr>
        <w:t>Postive</w:t>
      </w:r>
      <w:proofErr w:type="spellEnd"/>
      <w:r w:rsidRPr="000E318F">
        <w:rPr>
          <w:rFonts w:ascii="Times New Roman" w:hAnsi="Times New Roman" w:cs="Times New Roman"/>
          <w:sz w:val="24"/>
          <w:szCs w:val="24"/>
        </w:rPr>
        <w:t xml:space="preserve"> Punishment </w:t>
      </w:r>
    </w:p>
    <w:p w14:paraId="15DE873C" w14:textId="0859195F" w:rsidR="00621AA1" w:rsidRPr="000E318F" w:rsidRDefault="00621AA1" w:rsidP="00F80E89">
      <w:pPr>
        <w:pStyle w:val="ListParagraph"/>
        <w:spacing w:after="240" w:line="240" w:lineRule="auto"/>
        <w:ind w:left="644"/>
        <w:jc w:val="both"/>
        <w:rPr>
          <w:rFonts w:ascii="Times New Roman" w:hAnsi="Times New Roman" w:cs="Times New Roman"/>
          <w:sz w:val="24"/>
          <w:szCs w:val="24"/>
        </w:rPr>
      </w:pPr>
      <w:r w:rsidRPr="000E318F">
        <w:rPr>
          <w:rFonts w:ascii="Times New Roman" w:hAnsi="Times New Roman" w:cs="Times New Roman"/>
          <w:sz w:val="24"/>
          <w:szCs w:val="24"/>
        </w:rPr>
        <w:t xml:space="preserve">Positive punishment is the occurrence of a </w:t>
      </w:r>
      <w:proofErr w:type="spellStart"/>
      <w:r w:rsidRPr="000E318F">
        <w:rPr>
          <w:rFonts w:ascii="Times New Roman" w:hAnsi="Times New Roman" w:cs="Times New Roman"/>
          <w:sz w:val="24"/>
          <w:szCs w:val="24"/>
        </w:rPr>
        <w:t>behavior</w:t>
      </w:r>
      <w:proofErr w:type="spellEnd"/>
      <w:r w:rsidRPr="000E318F">
        <w:rPr>
          <w:rFonts w:ascii="Times New Roman" w:hAnsi="Times New Roman" w:cs="Times New Roman"/>
          <w:sz w:val="24"/>
          <w:szCs w:val="24"/>
        </w:rPr>
        <w:t xml:space="preserve"> followed by the presentation of an unpleasant stimulus and makes the unwanted </w:t>
      </w:r>
      <w:proofErr w:type="spellStart"/>
      <w:r w:rsidRPr="000E318F">
        <w:rPr>
          <w:rFonts w:ascii="Times New Roman" w:hAnsi="Times New Roman" w:cs="Times New Roman"/>
          <w:sz w:val="24"/>
          <w:szCs w:val="24"/>
        </w:rPr>
        <w:t>behavior</w:t>
      </w:r>
      <w:proofErr w:type="spellEnd"/>
      <w:r w:rsidRPr="000E318F">
        <w:rPr>
          <w:rFonts w:ascii="Times New Roman" w:hAnsi="Times New Roman" w:cs="Times New Roman"/>
          <w:sz w:val="24"/>
          <w:szCs w:val="24"/>
        </w:rPr>
        <w:t xml:space="preserve"> not reoccur in the future (Skinner, as cited in Rumfola, 2017).</w:t>
      </w:r>
    </w:p>
    <w:p w14:paraId="03B075C0" w14:textId="77777777" w:rsidR="000E318F" w:rsidRPr="000E318F" w:rsidRDefault="00621AA1" w:rsidP="00F80E89">
      <w:pPr>
        <w:pStyle w:val="ListParagraph"/>
        <w:numPr>
          <w:ilvl w:val="6"/>
          <w:numId w:val="11"/>
        </w:numPr>
        <w:spacing w:after="240" w:line="240" w:lineRule="auto"/>
        <w:jc w:val="both"/>
        <w:rPr>
          <w:rFonts w:ascii="Times New Roman" w:hAnsi="Times New Roman" w:cs="Times New Roman"/>
          <w:sz w:val="24"/>
          <w:szCs w:val="24"/>
        </w:rPr>
      </w:pPr>
      <w:r w:rsidRPr="000E318F">
        <w:rPr>
          <w:rFonts w:ascii="Times New Roman" w:hAnsi="Times New Roman" w:cs="Times New Roman"/>
          <w:sz w:val="24"/>
          <w:szCs w:val="24"/>
        </w:rPr>
        <w:t>Negative Punishment</w:t>
      </w:r>
    </w:p>
    <w:p w14:paraId="5C59104B" w14:textId="2D752F9D" w:rsidR="00621AA1" w:rsidRPr="000E318F" w:rsidRDefault="00621AA1" w:rsidP="00F80E89">
      <w:pPr>
        <w:pStyle w:val="ListParagraph"/>
        <w:spacing w:after="240" w:line="240" w:lineRule="auto"/>
        <w:ind w:left="644"/>
        <w:jc w:val="both"/>
        <w:rPr>
          <w:rFonts w:ascii="Times New Roman" w:hAnsi="Times New Roman" w:cs="Times New Roman"/>
          <w:sz w:val="24"/>
          <w:szCs w:val="24"/>
        </w:rPr>
      </w:pPr>
      <w:r w:rsidRPr="000E318F">
        <w:rPr>
          <w:rFonts w:ascii="Times New Roman" w:hAnsi="Times New Roman" w:cs="Times New Roman"/>
          <w:sz w:val="24"/>
          <w:szCs w:val="24"/>
        </w:rPr>
        <w:t xml:space="preserve">Negative punishment is the occurrence of a </w:t>
      </w:r>
      <w:proofErr w:type="spellStart"/>
      <w:r w:rsidRPr="000E318F">
        <w:rPr>
          <w:rFonts w:ascii="Times New Roman" w:hAnsi="Times New Roman" w:cs="Times New Roman"/>
          <w:sz w:val="24"/>
          <w:szCs w:val="24"/>
        </w:rPr>
        <w:t>behavior</w:t>
      </w:r>
      <w:proofErr w:type="spellEnd"/>
      <w:r w:rsidRPr="000E318F">
        <w:rPr>
          <w:rFonts w:ascii="Times New Roman" w:hAnsi="Times New Roman" w:cs="Times New Roman"/>
          <w:sz w:val="24"/>
          <w:szCs w:val="24"/>
        </w:rPr>
        <w:t xml:space="preserve"> that is reinforced by the removal of the stimulus and </w:t>
      </w:r>
      <w:proofErr w:type="spellStart"/>
      <w:r w:rsidRPr="000E318F">
        <w:rPr>
          <w:rFonts w:ascii="Times New Roman" w:hAnsi="Times New Roman" w:cs="Times New Roman"/>
          <w:sz w:val="24"/>
          <w:szCs w:val="24"/>
        </w:rPr>
        <w:t>and</w:t>
      </w:r>
      <w:proofErr w:type="spellEnd"/>
      <w:r w:rsidRPr="000E318F">
        <w:rPr>
          <w:rFonts w:ascii="Times New Roman" w:hAnsi="Times New Roman" w:cs="Times New Roman"/>
          <w:sz w:val="24"/>
          <w:szCs w:val="24"/>
        </w:rPr>
        <w:t xml:space="preserve"> makes the unwanted </w:t>
      </w:r>
      <w:proofErr w:type="spellStart"/>
      <w:r w:rsidRPr="000E318F">
        <w:rPr>
          <w:rFonts w:ascii="Times New Roman" w:hAnsi="Times New Roman" w:cs="Times New Roman"/>
          <w:sz w:val="24"/>
          <w:szCs w:val="24"/>
        </w:rPr>
        <w:t>behavior</w:t>
      </w:r>
      <w:proofErr w:type="spellEnd"/>
      <w:r w:rsidRPr="000E318F">
        <w:rPr>
          <w:rFonts w:ascii="Times New Roman" w:hAnsi="Times New Roman" w:cs="Times New Roman"/>
          <w:sz w:val="24"/>
          <w:szCs w:val="24"/>
        </w:rPr>
        <w:t xml:space="preserve"> not reappear in the future (Skinner, as cited in Rumfola, 2017).</w:t>
      </w:r>
    </w:p>
    <w:p w14:paraId="5FD2F7A5" w14:textId="77777777" w:rsidR="00621AA1" w:rsidRPr="0065372E" w:rsidRDefault="00621AA1" w:rsidP="00F80E89">
      <w:pPr>
        <w:pStyle w:val="ListParagraph"/>
        <w:numPr>
          <w:ilvl w:val="0"/>
          <w:numId w:val="14"/>
        </w:numPr>
        <w:spacing w:after="240" w:line="240" w:lineRule="auto"/>
        <w:jc w:val="both"/>
        <w:rPr>
          <w:rFonts w:ascii="Times New Roman" w:hAnsi="Times New Roman" w:cs="Times New Roman"/>
          <w:b/>
          <w:bCs/>
          <w:sz w:val="24"/>
          <w:szCs w:val="24"/>
        </w:rPr>
      </w:pPr>
      <w:r w:rsidRPr="0065372E">
        <w:rPr>
          <w:rFonts w:ascii="Times New Roman" w:hAnsi="Times New Roman" w:cs="Times New Roman"/>
          <w:b/>
          <w:bCs/>
          <w:sz w:val="24"/>
          <w:szCs w:val="24"/>
        </w:rPr>
        <w:t>Internal Factors</w:t>
      </w:r>
    </w:p>
    <w:p w14:paraId="3B734C15" w14:textId="77777777" w:rsidR="00621AA1" w:rsidRPr="000E318F" w:rsidRDefault="00621AA1" w:rsidP="00F80E89">
      <w:pPr>
        <w:pStyle w:val="ListParagraph"/>
        <w:ind w:left="360"/>
        <w:jc w:val="both"/>
        <w:rPr>
          <w:rFonts w:ascii="Times New Roman" w:hAnsi="Times New Roman" w:cs="Times New Roman"/>
          <w:bCs/>
          <w:sz w:val="24"/>
          <w:szCs w:val="24"/>
        </w:rPr>
      </w:pPr>
      <w:r w:rsidRPr="000E318F">
        <w:rPr>
          <w:rFonts w:ascii="Times New Roman" w:hAnsi="Times New Roman" w:cs="Times New Roman"/>
          <w:sz w:val="24"/>
          <w:szCs w:val="24"/>
        </w:rPr>
        <w:t xml:space="preserve">Human </w:t>
      </w:r>
      <w:proofErr w:type="spellStart"/>
      <w:r w:rsidRPr="000E318F">
        <w:rPr>
          <w:rFonts w:ascii="Times New Roman" w:hAnsi="Times New Roman" w:cs="Times New Roman"/>
          <w:sz w:val="24"/>
          <w:szCs w:val="24"/>
        </w:rPr>
        <w:t>behavior</w:t>
      </w:r>
      <w:proofErr w:type="spellEnd"/>
      <w:r w:rsidRPr="000E318F">
        <w:rPr>
          <w:rFonts w:ascii="Times New Roman" w:hAnsi="Times New Roman" w:cs="Times New Roman"/>
          <w:sz w:val="24"/>
          <w:szCs w:val="24"/>
        </w:rPr>
        <w:t>, as a series of actions or activities, is greatly influenced by internal factors, both directly and indirectly, which play a significant role in shaping its development. Some of Skinner's opinions about the role of the internal state are:</w:t>
      </w:r>
    </w:p>
    <w:p w14:paraId="3CDD5D9D" w14:textId="77777777" w:rsidR="000E318F" w:rsidRPr="000E318F" w:rsidRDefault="00621AA1" w:rsidP="00F80E89">
      <w:pPr>
        <w:pStyle w:val="ListParagraph"/>
        <w:numPr>
          <w:ilvl w:val="0"/>
          <w:numId w:val="15"/>
        </w:numPr>
        <w:spacing w:after="240" w:line="240" w:lineRule="auto"/>
        <w:jc w:val="both"/>
        <w:rPr>
          <w:rFonts w:ascii="Times New Roman" w:hAnsi="Times New Roman" w:cs="Times New Roman"/>
          <w:sz w:val="24"/>
          <w:szCs w:val="24"/>
        </w:rPr>
      </w:pPr>
      <w:r w:rsidRPr="000E318F">
        <w:rPr>
          <w:rFonts w:ascii="Times New Roman" w:hAnsi="Times New Roman" w:cs="Times New Roman"/>
          <w:sz w:val="24"/>
          <w:szCs w:val="24"/>
        </w:rPr>
        <w:t>Self-awareness</w:t>
      </w:r>
    </w:p>
    <w:p w14:paraId="51D82BD7" w14:textId="1B30DEBB" w:rsidR="00621AA1" w:rsidRPr="0065372E" w:rsidRDefault="00621AA1" w:rsidP="00F80E89">
      <w:pPr>
        <w:pStyle w:val="ListParagraph"/>
        <w:spacing w:after="0" w:line="240" w:lineRule="auto"/>
        <w:ind w:left="644"/>
        <w:jc w:val="both"/>
        <w:rPr>
          <w:rFonts w:ascii="Times New Roman" w:hAnsi="Times New Roman" w:cs="Times New Roman"/>
          <w:sz w:val="24"/>
          <w:szCs w:val="24"/>
        </w:rPr>
      </w:pPr>
      <w:r w:rsidRPr="000E318F">
        <w:rPr>
          <w:rFonts w:ascii="Times New Roman" w:hAnsi="Times New Roman" w:cs="Times New Roman"/>
          <w:sz w:val="24"/>
          <w:szCs w:val="24"/>
        </w:rPr>
        <w:t>Hu</w:t>
      </w:r>
      <w:r w:rsidRPr="0065372E">
        <w:rPr>
          <w:rFonts w:ascii="Times New Roman" w:hAnsi="Times New Roman" w:cs="Times New Roman"/>
          <w:sz w:val="24"/>
          <w:szCs w:val="24"/>
        </w:rPr>
        <w:t xml:space="preserve">mans not only have consciousness but are also aware of their consciousness. They are aware not only of their surroundings but also of themselves as part of their environment. </w:t>
      </w:r>
      <w:proofErr w:type="spellStart"/>
      <w:r w:rsidRPr="0065372E">
        <w:rPr>
          <w:rFonts w:ascii="Times New Roman" w:hAnsi="Times New Roman" w:cs="Times New Roman"/>
          <w:sz w:val="24"/>
          <w:szCs w:val="24"/>
        </w:rPr>
        <w:t>Behavior</w:t>
      </w:r>
      <w:proofErr w:type="spellEnd"/>
      <w:r w:rsidRPr="0065372E">
        <w:rPr>
          <w:rFonts w:ascii="Times New Roman" w:hAnsi="Times New Roman" w:cs="Times New Roman"/>
          <w:sz w:val="24"/>
          <w:szCs w:val="24"/>
        </w:rPr>
        <w:t xml:space="preserve"> is a function of both the environment and the internal aspects of a person. This internal part of the universe is unique to each individual and thus private. We recognize our own thoughts, emotions, memories, and intentions in a personal way (Skinner, 1974). </w:t>
      </w:r>
    </w:p>
    <w:p w14:paraId="178FDDD1" w14:textId="77777777" w:rsidR="000E318F" w:rsidRPr="0065372E" w:rsidRDefault="00621AA1" w:rsidP="00F80E89">
      <w:pPr>
        <w:pStyle w:val="ListParagraph"/>
        <w:numPr>
          <w:ilvl w:val="0"/>
          <w:numId w:val="15"/>
        </w:numPr>
        <w:spacing w:after="0" w:line="240" w:lineRule="auto"/>
        <w:jc w:val="both"/>
        <w:rPr>
          <w:rFonts w:ascii="Times New Roman" w:hAnsi="Times New Roman" w:cs="Times New Roman"/>
          <w:sz w:val="24"/>
          <w:szCs w:val="24"/>
        </w:rPr>
      </w:pPr>
      <w:r w:rsidRPr="0065372E">
        <w:rPr>
          <w:rFonts w:ascii="Times New Roman" w:hAnsi="Times New Roman" w:cs="Times New Roman"/>
          <w:sz w:val="24"/>
          <w:szCs w:val="24"/>
        </w:rPr>
        <w:t>Drives</w:t>
      </w:r>
    </w:p>
    <w:p w14:paraId="509BF292" w14:textId="505B2110" w:rsidR="00F80E89" w:rsidRPr="0065372E" w:rsidRDefault="00621AA1" w:rsidP="00F80E89">
      <w:pPr>
        <w:pStyle w:val="ListParagraph"/>
        <w:spacing w:after="0" w:line="240" w:lineRule="auto"/>
        <w:ind w:left="644"/>
        <w:jc w:val="both"/>
        <w:rPr>
          <w:rFonts w:ascii="Times New Roman" w:hAnsi="Times New Roman" w:cs="Times New Roman"/>
          <w:sz w:val="24"/>
          <w:szCs w:val="24"/>
        </w:rPr>
      </w:pPr>
      <w:r w:rsidRPr="0065372E">
        <w:rPr>
          <w:rFonts w:ascii="Times New Roman" w:hAnsi="Times New Roman" w:cs="Times New Roman"/>
          <w:sz w:val="24"/>
          <w:szCs w:val="24"/>
        </w:rPr>
        <w:t xml:space="preserve">Drives refer to the likelihood of an organism responding in a certain way. They represent the driving forces behind a person’s </w:t>
      </w:r>
      <w:proofErr w:type="spellStart"/>
      <w:r w:rsidRPr="0065372E">
        <w:rPr>
          <w:rFonts w:ascii="Times New Roman" w:hAnsi="Times New Roman" w:cs="Times New Roman"/>
          <w:sz w:val="24"/>
          <w:szCs w:val="24"/>
        </w:rPr>
        <w:t>behavior</w:t>
      </w:r>
      <w:proofErr w:type="spellEnd"/>
      <w:r w:rsidRPr="0065372E">
        <w:rPr>
          <w:rFonts w:ascii="Times New Roman" w:hAnsi="Times New Roman" w:cs="Times New Roman"/>
          <w:sz w:val="24"/>
          <w:szCs w:val="24"/>
        </w:rPr>
        <w:t>, linking specific impulses to particular actions (Skinner, 1974).</w:t>
      </w:r>
    </w:p>
    <w:p w14:paraId="089DB8E2" w14:textId="77777777" w:rsidR="000E318F" w:rsidRPr="0065372E" w:rsidRDefault="00621AA1" w:rsidP="00F80E89">
      <w:pPr>
        <w:pStyle w:val="ListParagraph"/>
        <w:numPr>
          <w:ilvl w:val="0"/>
          <w:numId w:val="15"/>
        </w:numPr>
        <w:spacing w:after="0" w:line="240" w:lineRule="auto"/>
        <w:jc w:val="both"/>
        <w:rPr>
          <w:rFonts w:ascii="Times New Roman" w:hAnsi="Times New Roman" w:cs="Times New Roman"/>
          <w:sz w:val="24"/>
          <w:szCs w:val="24"/>
        </w:rPr>
      </w:pPr>
      <w:r w:rsidRPr="0065372E">
        <w:rPr>
          <w:rFonts w:ascii="Times New Roman" w:hAnsi="Times New Roman" w:cs="Times New Roman"/>
          <w:sz w:val="24"/>
          <w:szCs w:val="24"/>
        </w:rPr>
        <w:t>Emotions</w:t>
      </w:r>
    </w:p>
    <w:p w14:paraId="29181417" w14:textId="333EBB21" w:rsidR="00621AA1" w:rsidRPr="0065372E" w:rsidRDefault="00621AA1" w:rsidP="00F80E89">
      <w:pPr>
        <w:pStyle w:val="ListParagraph"/>
        <w:spacing w:after="0" w:line="240" w:lineRule="auto"/>
        <w:ind w:left="644"/>
        <w:jc w:val="both"/>
        <w:rPr>
          <w:rFonts w:ascii="Times New Roman" w:hAnsi="Times New Roman" w:cs="Times New Roman"/>
          <w:sz w:val="24"/>
          <w:szCs w:val="24"/>
        </w:rPr>
      </w:pPr>
      <w:proofErr w:type="spellStart"/>
      <w:r w:rsidRPr="0065372E">
        <w:rPr>
          <w:rFonts w:ascii="Times New Roman" w:hAnsi="Times New Roman" w:cs="Times New Roman"/>
          <w:sz w:val="24"/>
          <w:szCs w:val="24"/>
        </w:rPr>
        <w:t>Behaviors</w:t>
      </w:r>
      <w:proofErr w:type="spellEnd"/>
      <w:r w:rsidRPr="0065372E">
        <w:rPr>
          <w:rFonts w:ascii="Times New Roman" w:hAnsi="Times New Roman" w:cs="Times New Roman"/>
          <w:sz w:val="24"/>
          <w:szCs w:val="24"/>
        </w:rPr>
        <w:t xml:space="preserve"> that result in feelings of pleasure, excitement, or enjoyment are reinforced, making it more likely for the individual to repeat those </w:t>
      </w:r>
      <w:proofErr w:type="spellStart"/>
      <w:r w:rsidRPr="0065372E">
        <w:rPr>
          <w:rFonts w:ascii="Times New Roman" w:hAnsi="Times New Roman" w:cs="Times New Roman"/>
          <w:sz w:val="24"/>
          <w:szCs w:val="24"/>
        </w:rPr>
        <w:t>behaviors</w:t>
      </w:r>
      <w:proofErr w:type="spellEnd"/>
      <w:r w:rsidRPr="0065372E">
        <w:rPr>
          <w:rFonts w:ascii="Times New Roman" w:hAnsi="Times New Roman" w:cs="Times New Roman"/>
          <w:sz w:val="24"/>
          <w:szCs w:val="24"/>
        </w:rPr>
        <w:t xml:space="preserve"> in the future, such as when a child receives praise and a sense of </w:t>
      </w:r>
      <w:r w:rsidRPr="0065372E">
        <w:rPr>
          <w:rFonts w:ascii="Times New Roman" w:hAnsi="Times New Roman" w:cs="Times New Roman"/>
          <w:sz w:val="24"/>
          <w:szCs w:val="24"/>
        </w:rPr>
        <w:lastRenderedPageBreak/>
        <w:t>accomplishment after completing a difficult puzzle, encouraging them to engage in similar activities again (Skinner, 1974).</w:t>
      </w:r>
    </w:p>
    <w:p w14:paraId="41E414F3" w14:textId="77777777" w:rsidR="000E318F" w:rsidRPr="0065372E" w:rsidRDefault="00621AA1" w:rsidP="00F80E89">
      <w:pPr>
        <w:pStyle w:val="ListParagraph"/>
        <w:numPr>
          <w:ilvl w:val="0"/>
          <w:numId w:val="15"/>
        </w:numPr>
        <w:spacing w:after="0" w:line="240" w:lineRule="auto"/>
        <w:jc w:val="both"/>
        <w:rPr>
          <w:rFonts w:ascii="Times New Roman" w:hAnsi="Times New Roman" w:cs="Times New Roman"/>
          <w:sz w:val="24"/>
          <w:szCs w:val="24"/>
        </w:rPr>
      </w:pPr>
      <w:r w:rsidRPr="0065372E">
        <w:rPr>
          <w:rFonts w:ascii="Times New Roman" w:hAnsi="Times New Roman" w:cs="Times New Roman"/>
          <w:sz w:val="24"/>
          <w:szCs w:val="24"/>
        </w:rPr>
        <w:t>Goals and Intentions</w:t>
      </w:r>
    </w:p>
    <w:p w14:paraId="7DAE5374" w14:textId="591624D5" w:rsidR="00012396" w:rsidRPr="0065372E" w:rsidRDefault="00621AA1" w:rsidP="00F80E89">
      <w:pPr>
        <w:pStyle w:val="ListParagraph"/>
        <w:spacing w:after="0" w:line="240" w:lineRule="auto"/>
        <w:ind w:left="644"/>
        <w:jc w:val="both"/>
        <w:rPr>
          <w:rFonts w:ascii="Times New Roman" w:hAnsi="Times New Roman" w:cs="Times New Roman"/>
          <w:sz w:val="24"/>
          <w:szCs w:val="24"/>
        </w:rPr>
      </w:pPr>
      <w:r w:rsidRPr="0065372E">
        <w:rPr>
          <w:rFonts w:ascii="Times New Roman" w:hAnsi="Times New Roman" w:cs="Times New Roman"/>
          <w:sz w:val="24"/>
          <w:szCs w:val="24"/>
        </w:rPr>
        <w:t xml:space="preserve">Goals or intentions are physical stimuli experienced by the organism, not mental events that influence </w:t>
      </w:r>
      <w:proofErr w:type="spellStart"/>
      <w:r w:rsidRPr="0065372E">
        <w:rPr>
          <w:rFonts w:ascii="Times New Roman" w:hAnsi="Times New Roman" w:cs="Times New Roman"/>
          <w:sz w:val="24"/>
          <w:szCs w:val="24"/>
        </w:rPr>
        <w:t>behavior</w:t>
      </w:r>
      <w:proofErr w:type="spellEnd"/>
      <w:r w:rsidRPr="0065372E">
        <w:rPr>
          <w:rFonts w:ascii="Times New Roman" w:hAnsi="Times New Roman" w:cs="Times New Roman"/>
          <w:sz w:val="24"/>
          <w:szCs w:val="24"/>
        </w:rPr>
        <w:t xml:space="preserve">. The consequences of operant </w:t>
      </w:r>
      <w:proofErr w:type="spellStart"/>
      <w:r w:rsidRPr="0065372E">
        <w:rPr>
          <w:rFonts w:ascii="Times New Roman" w:hAnsi="Times New Roman" w:cs="Times New Roman"/>
          <w:sz w:val="24"/>
          <w:szCs w:val="24"/>
        </w:rPr>
        <w:t>behavior</w:t>
      </w:r>
      <w:proofErr w:type="spellEnd"/>
      <w:r w:rsidRPr="0065372E">
        <w:rPr>
          <w:rFonts w:ascii="Times New Roman" w:hAnsi="Times New Roman" w:cs="Times New Roman"/>
          <w:sz w:val="24"/>
          <w:szCs w:val="24"/>
        </w:rPr>
        <w:t xml:space="preserve"> are not determined by the </w:t>
      </w:r>
      <w:proofErr w:type="spellStart"/>
      <w:r w:rsidRPr="0065372E">
        <w:rPr>
          <w:rFonts w:ascii="Times New Roman" w:hAnsi="Times New Roman" w:cs="Times New Roman"/>
          <w:sz w:val="24"/>
          <w:szCs w:val="24"/>
        </w:rPr>
        <w:t>behavior</w:t>
      </w:r>
      <w:proofErr w:type="spellEnd"/>
      <w:r w:rsidRPr="0065372E">
        <w:rPr>
          <w:rFonts w:ascii="Times New Roman" w:hAnsi="Times New Roman" w:cs="Times New Roman"/>
          <w:sz w:val="24"/>
          <w:szCs w:val="24"/>
        </w:rPr>
        <w:t xml:space="preserve"> itself, but by the same consequences that have shaped and reinforced it over time (Skinner, 1974). </w:t>
      </w:r>
    </w:p>
    <w:p w14:paraId="418FD8C5" w14:textId="77777777" w:rsidR="0065372E" w:rsidRPr="0065372E" w:rsidRDefault="0065372E" w:rsidP="00F80E89">
      <w:pPr>
        <w:pStyle w:val="ListParagraph"/>
        <w:spacing w:after="0" w:line="240" w:lineRule="auto"/>
        <w:ind w:left="644"/>
        <w:jc w:val="both"/>
        <w:rPr>
          <w:rFonts w:ascii="Times New Roman" w:hAnsi="Times New Roman" w:cs="Times New Roman"/>
          <w:sz w:val="24"/>
          <w:szCs w:val="24"/>
        </w:rPr>
      </w:pPr>
    </w:p>
    <w:p w14:paraId="472337B7" w14:textId="28B20449" w:rsidR="00012396" w:rsidRPr="0065372E" w:rsidRDefault="00012396" w:rsidP="00F80E89">
      <w:pPr>
        <w:tabs>
          <w:tab w:val="left" w:pos="567"/>
        </w:tabs>
        <w:spacing w:after="0" w:line="240" w:lineRule="auto"/>
        <w:jc w:val="both"/>
        <w:outlineLvl w:val="0"/>
        <w:rPr>
          <w:rFonts w:ascii="Times New Roman" w:hAnsi="Times New Roman" w:cs="Times New Roman"/>
          <w:b/>
          <w:sz w:val="24"/>
          <w:szCs w:val="24"/>
          <w:lang w:val="sv-SE"/>
        </w:rPr>
      </w:pPr>
      <w:r w:rsidRPr="0065372E">
        <w:rPr>
          <w:rFonts w:ascii="Times New Roman" w:hAnsi="Times New Roman" w:cs="Times New Roman"/>
          <w:b/>
          <w:sz w:val="24"/>
          <w:szCs w:val="24"/>
          <w:lang w:val="sv-SE"/>
        </w:rPr>
        <w:t>C.</w:t>
      </w:r>
      <w:r w:rsidRPr="0065372E">
        <w:rPr>
          <w:rFonts w:ascii="Times New Roman" w:hAnsi="Times New Roman" w:cs="Times New Roman"/>
          <w:b/>
          <w:sz w:val="24"/>
          <w:szCs w:val="24"/>
          <w:lang w:val="sv-SE"/>
        </w:rPr>
        <w:tab/>
      </w:r>
      <w:r w:rsidR="0033764B" w:rsidRPr="0065372E">
        <w:rPr>
          <w:rFonts w:ascii="Times New Roman" w:hAnsi="Times New Roman" w:cs="Times New Roman"/>
          <w:b/>
          <w:sz w:val="24"/>
          <w:szCs w:val="24"/>
          <w:lang w:val="sv-SE"/>
        </w:rPr>
        <w:t>METHODS</w:t>
      </w:r>
    </w:p>
    <w:p w14:paraId="7145C6AD" w14:textId="084E272D" w:rsidR="00621AA1" w:rsidRPr="0065372E" w:rsidRDefault="0065372E" w:rsidP="00F80E89">
      <w:pPr>
        <w:pStyle w:val="NormalWeb"/>
        <w:spacing w:after="0" w:line="240" w:lineRule="auto"/>
        <w:ind w:hanging="142"/>
        <w:jc w:val="both"/>
      </w:pPr>
      <w:r w:rsidRPr="0065372E">
        <w:tab/>
      </w:r>
      <w:r w:rsidR="00621AA1" w:rsidRPr="0065372E">
        <w:tab/>
        <w:t xml:space="preserve">The researcher used descriptive qualitative method because this method matches </w:t>
      </w:r>
      <w:proofErr w:type="gramStart"/>
      <w:r w:rsidR="00621AA1" w:rsidRPr="0065372E">
        <w:t>with  purpose</w:t>
      </w:r>
      <w:proofErr w:type="gramEnd"/>
      <w:r w:rsidR="00621AA1" w:rsidRPr="0065372E">
        <w:t xml:space="preserve"> of this research. Qualitative research is used to </w:t>
      </w:r>
      <w:proofErr w:type="spellStart"/>
      <w:r w:rsidR="00621AA1" w:rsidRPr="0065372E">
        <w:t>analyze</w:t>
      </w:r>
      <w:proofErr w:type="spellEnd"/>
      <w:r w:rsidR="00621AA1" w:rsidRPr="0065372E">
        <w:t xml:space="preserve"> the data in the form of images, words, and sentences, not numbers. According to Creswell and </w:t>
      </w:r>
      <w:proofErr w:type="spellStart"/>
      <w:r w:rsidR="00621AA1" w:rsidRPr="0065372E">
        <w:t>Poth</w:t>
      </w:r>
      <w:proofErr w:type="spellEnd"/>
      <w:r w:rsidR="00621AA1" w:rsidRPr="0065372E">
        <w:t xml:space="preserve"> in Dodgson (2017), qualitative research is a method to describe and </w:t>
      </w:r>
      <w:proofErr w:type="spellStart"/>
      <w:r w:rsidR="00621AA1" w:rsidRPr="0065372E">
        <w:t>analyze</w:t>
      </w:r>
      <w:proofErr w:type="spellEnd"/>
      <w:r w:rsidR="00621AA1" w:rsidRPr="0065372E">
        <w:t xml:space="preserve"> non-numerical data like language and visual scenes.</w:t>
      </w:r>
    </w:p>
    <w:p w14:paraId="1CE3D416" w14:textId="77777777" w:rsidR="00621AA1" w:rsidRPr="0065372E" w:rsidRDefault="00621AA1" w:rsidP="00F80E89">
      <w:pPr>
        <w:pStyle w:val="NormalWeb"/>
        <w:spacing w:after="0" w:line="240" w:lineRule="auto"/>
        <w:jc w:val="both"/>
      </w:pPr>
      <w:r w:rsidRPr="0065372E">
        <w:tab/>
        <w:t xml:space="preserve">The approach used in this research is psychological approach which focused on theory about stimulus and response. It is suitable for </w:t>
      </w:r>
      <w:proofErr w:type="spellStart"/>
      <w:r w:rsidRPr="0065372E">
        <w:t>analyzing</w:t>
      </w:r>
      <w:proofErr w:type="spellEnd"/>
      <w:r w:rsidRPr="0065372E">
        <w:t xml:space="preserve"> Jack’s </w:t>
      </w:r>
      <w:proofErr w:type="spellStart"/>
      <w:r w:rsidRPr="0065372E">
        <w:t>behavior</w:t>
      </w:r>
      <w:proofErr w:type="spellEnd"/>
      <w:r w:rsidRPr="0065372E">
        <w:t xml:space="preserve"> in the film </w:t>
      </w:r>
      <w:r w:rsidRPr="0065372E">
        <w:rPr>
          <w:rStyle w:val="Emphasis"/>
        </w:rPr>
        <w:t>Room</w:t>
      </w:r>
      <w:r w:rsidRPr="0065372E">
        <w:t xml:space="preserve"> (2015) which shows how a child learns and adapts to his environment through external experiences and internal factors.</w:t>
      </w:r>
    </w:p>
    <w:p w14:paraId="6B4BFF92" w14:textId="77777777" w:rsidR="00621AA1" w:rsidRPr="0065372E" w:rsidRDefault="00621AA1" w:rsidP="00F80E89">
      <w:pPr>
        <w:pStyle w:val="NormalWeb"/>
        <w:spacing w:after="0" w:line="240" w:lineRule="auto"/>
        <w:jc w:val="both"/>
      </w:pPr>
      <w:r w:rsidRPr="0065372E">
        <w:tab/>
        <w:t xml:space="preserve">The data in this study were taken from the film </w:t>
      </w:r>
      <w:r w:rsidRPr="0065372E">
        <w:rPr>
          <w:rStyle w:val="Emphasis"/>
        </w:rPr>
        <w:t>Room</w:t>
      </w:r>
      <w:r w:rsidRPr="0065372E">
        <w:t xml:space="preserve">, directed by Lenny Abrahamson and produced by David Gross and Ed Guiney under Element Pictures in 2015. The film has a duration of 118 minutes. The data are in the form of dialogues, images, scenes, expressions, and </w:t>
      </w:r>
      <w:proofErr w:type="spellStart"/>
      <w:r w:rsidRPr="0065372E">
        <w:t>behavior</w:t>
      </w:r>
      <w:proofErr w:type="spellEnd"/>
      <w:r w:rsidRPr="0065372E">
        <w:t xml:space="preserve"> of the character Jack that are related to classical conditioning, operant conditioning, and internal factors like emotion and self-awareness.</w:t>
      </w:r>
    </w:p>
    <w:p w14:paraId="5D986AFD" w14:textId="77777777" w:rsidR="00621AA1" w:rsidRPr="0065372E" w:rsidRDefault="00621AA1" w:rsidP="00F80E89">
      <w:pPr>
        <w:pStyle w:val="NormalWeb"/>
        <w:spacing w:after="0" w:line="240" w:lineRule="auto"/>
        <w:jc w:val="both"/>
      </w:pPr>
      <w:r w:rsidRPr="0065372E">
        <w:tab/>
        <w:t xml:space="preserve">The data were collected through these steps: 1) Watching the film repeatedly to understand Jack’s </w:t>
      </w:r>
      <w:proofErr w:type="spellStart"/>
      <w:r w:rsidRPr="0065372E">
        <w:t>behavior</w:t>
      </w:r>
      <w:proofErr w:type="spellEnd"/>
      <w:r w:rsidRPr="0065372E">
        <w:t xml:space="preserve">. 2) Taking notes on important dialogues and actions that show stimulus and response. 3) Capturing screenshots and writing the transcripts of scenes that are related to </w:t>
      </w:r>
      <w:proofErr w:type="spellStart"/>
      <w:r w:rsidRPr="0065372E">
        <w:t>behaviorism</w:t>
      </w:r>
      <w:proofErr w:type="spellEnd"/>
      <w:r w:rsidRPr="0065372E">
        <w:t xml:space="preserve"> theory. </w:t>
      </w:r>
    </w:p>
    <w:p w14:paraId="3B4D5BEE" w14:textId="77777777" w:rsidR="00621AA1" w:rsidRPr="0065372E" w:rsidRDefault="00621AA1" w:rsidP="00F80E89">
      <w:pPr>
        <w:pStyle w:val="NormalWeb"/>
        <w:spacing w:after="0" w:line="240" w:lineRule="auto"/>
        <w:jc w:val="both"/>
      </w:pPr>
      <w:r w:rsidRPr="0065372E">
        <w:tab/>
        <w:t xml:space="preserve">The data were </w:t>
      </w:r>
      <w:proofErr w:type="spellStart"/>
      <w:r w:rsidRPr="0065372E">
        <w:t>analyzed</w:t>
      </w:r>
      <w:proofErr w:type="spellEnd"/>
      <w:r w:rsidRPr="0065372E">
        <w:t xml:space="preserve"> using the method from Huberman (1994) in three steps: 1) Classifying the </w:t>
      </w:r>
      <w:proofErr w:type="spellStart"/>
      <w:r w:rsidRPr="0065372E">
        <w:t>behavior</w:t>
      </w:r>
      <w:proofErr w:type="spellEnd"/>
      <w:r w:rsidRPr="0065372E">
        <w:t xml:space="preserve"> shown by Jack based on stimulus and response patterns. 2) </w:t>
      </w:r>
      <w:proofErr w:type="spellStart"/>
      <w:r w:rsidRPr="0065372E">
        <w:t>Analyzing</w:t>
      </w:r>
      <w:proofErr w:type="spellEnd"/>
      <w:r w:rsidRPr="0065372E">
        <w:t xml:space="preserve"> the </w:t>
      </w:r>
      <w:proofErr w:type="spellStart"/>
      <w:r w:rsidRPr="0065372E">
        <w:t>behavior</w:t>
      </w:r>
      <w:proofErr w:type="spellEnd"/>
      <w:r w:rsidRPr="0065372E">
        <w:t xml:space="preserve"> to match it with types of </w:t>
      </w:r>
      <w:proofErr w:type="spellStart"/>
      <w:r w:rsidRPr="0065372E">
        <w:t>behaviorism</w:t>
      </w:r>
      <w:proofErr w:type="spellEnd"/>
      <w:r w:rsidRPr="0065372E">
        <w:t xml:space="preserve">. 3) Reviewing the analysis to ensure it fits the research objectives and gives a clear explanation of Jack’s </w:t>
      </w:r>
      <w:proofErr w:type="spellStart"/>
      <w:r w:rsidRPr="0065372E">
        <w:t>behavior</w:t>
      </w:r>
      <w:proofErr w:type="spellEnd"/>
      <w:r w:rsidRPr="0065372E">
        <w:t xml:space="preserve"> in the film.</w:t>
      </w:r>
    </w:p>
    <w:p w14:paraId="2D1D3628" w14:textId="77777777" w:rsidR="00012396" w:rsidRPr="0065372E" w:rsidRDefault="00012396" w:rsidP="0065372E">
      <w:pPr>
        <w:tabs>
          <w:tab w:val="left" w:pos="567"/>
        </w:tabs>
        <w:spacing w:after="0" w:line="240" w:lineRule="auto"/>
        <w:jc w:val="both"/>
        <w:rPr>
          <w:rFonts w:ascii="Times New Roman" w:hAnsi="Times New Roman" w:cs="Times New Roman"/>
          <w:sz w:val="24"/>
          <w:szCs w:val="24"/>
          <w:lang w:val="sv-SE"/>
        </w:rPr>
      </w:pPr>
    </w:p>
    <w:p w14:paraId="54B36BBB" w14:textId="0BDAE7AD" w:rsidR="00012396" w:rsidRPr="0065372E" w:rsidRDefault="00012396" w:rsidP="00F80E89">
      <w:pPr>
        <w:tabs>
          <w:tab w:val="left" w:pos="567"/>
        </w:tabs>
        <w:spacing w:after="0" w:line="240" w:lineRule="auto"/>
        <w:jc w:val="both"/>
        <w:outlineLvl w:val="0"/>
        <w:rPr>
          <w:rFonts w:ascii="Times New Roman" w:hAnsi="Times New Roman" w:cs="Times New Roman"/>
          <w:b/>
          <w:sz w:val="24"/>
          <w:szCs w:val="24"/>
          <w:lang w:val="en-ID"/>
        </w:rPr>
      </w:pPr>
      <w:r w:rsidRPr="0065372E">
        <w:rPr>
          <w:rFonts w:ascii="Times New Roman" w:hAnsi="Times New Roman" w:cs="Times New Roman"/>
          <w:b/>
          <w:sz w:val="24"/>
          <w:szCs w:val="24"/>
          <w:lang w:val="en-ID"/>
        </w:rPr>
        <w:t>D.</w:t>
      </w:r>
      <w:r w:rsidRPr="0065372E">
        <w:rPr>
          <w:rFonts w:ascii="Times New Roman" w:hAnsi="Times New Roman" w:cs="Times New Roman"/>
          <w:b/>
          <w:sz w:val="24"/>
          <w:szCs w:val="24"/>
          <w:lang w:val="en-ID"/>
        </w:rPr>
        <w:tab/>
      </w:r>
      <w:r w:rsidR="0033764B" w:rsidRPr="0065372E">
        <w:rPr>
          <w:rFonts w:ascii="Times New Roman" w:hAnsi="Times New Roman" w:cs="Times New Roman"/>
          <w:b/>
          <w:sz w:val="24"/>
          <w:szCs w:val="24"/>
          <w:lang w:val="en-ID"/>
        </w:rPr>
        <w:t>FINDINGS AND DISCUSSIONS</w:t>
      </w:r>
    </w:p>
    <w:p w14:paraId="58BFF30B" w14:textId="0FAA52EF" w:rsidR="003973C9" w:rsidRPr="0065372E" w:rsidRDefault="003973C9" w:rsidP="00F80E89">
      <w:pPr>
        <w:tabs>
          <w:tab w:val="left" w:pos="567"/>
        </w:tabs>
        <w:spacing w:after="0" w:line="240" w:lineRule="auto"/>
        <w:jc w:val="both"/>
        <w:rPr>
          <w:rFonts w:ascii="Times New Roman" w:hAnsi="Times New Roman" w:cs="Times New Roman"/>
          <w:sz w:val="24"/>
          <w:szCs w:val="24"/>
          <w:lang w:val="sv-SE"/>
        </w:rPr>
      </w:pPr>
    </w:p>
    <w:p w14:paraId="01D0DD52" w14:textId="4503EA9A" w:rsidR="00621AA1" w:rsidRPr="0065372E" w:rsidRDefault="00621AA1" w:rsidP="00F80E89">
      <w:pPr>
        <w:pStyle w:val="ListParagraph"/>
        <w:numPr>
          <w:ilvl w:val="3"/>
          <w:numId w:val="16"/>
        </w:numPr>
        <w:tabs>
          <w:tab w:val="left" w:pos="426"/>
        </w:tabs>
        <w:snapToGrid w:val="0"/>
        <w:spacing w:after="0" w:line="240" w:lineRule="auto"/>
        <w:jc w:val="both"/>
        <w:rPr>
          <w:rFonts w:ascii="Times New Roman" w:hAnsi="Times New Roman" w:cs="Times New Roman"/>
          <w:b/>
          <w:bCs/>
          <w:sz w:val="24"/>
          <w:szCs w:val="24"/>
        </w:rPr>
      </w:pPr>
      <w:r w:rsidRPr="0065372E">
        <w:rPr>
          <w:rFonts w:ascii="Times New Roman" w:hAnsi="Times New Roman" w:cs="Times New Roman"/>
          <w:b/>
          <w:bCs/>
          <w:sz w:val="24"/>
          <w:szCs w:val="24"/>
        </w:rPr>
        <w:t>Findings</w:t>
      </w:r>
    </w:p>
    <w:p w14:paraId="44C743F1" w14:textId="77777777" w:rsidR="00621AA1" w:rsidRPr="0065372E" w:rsidRDefault="00621AA1" w:rsidP="00F80E89">
      <w:pPr>
        <w:pStyle w:val="ListParagraph"/>
        <w:numPr>
          <w:ilvl w:val="4"/>
          <w:numId w:val="16"/>
        </w:numPr>
        <w:tabs>
          <w:tab w:val="left" w:pos="426"/>
        </w:tabs>
        <w:snapToGrid w:val="0"/>
        <w:spacing w:after="0" w:line="240" w:lineRule="auto"/>
        <w:jc w:val="both"/>
        <w:rPr>
          <w:rFonts w:ascii="Times New Roman" w:hAnsi="Times New Roman" w:cs="Times New Roman"/>
          <w:b/>
          <w:bCs/>
          <w:sz w:val="24"/>
          <w:szCs w:val="24"/>
        </w:rPr>
      </w:pPr>
      <w:r w:rsidRPr="0065372E">
        <w:rPr>
          <w:rFonts w:ascii="Times New Roman" w:hAnsi="Times New Roman" w:cs="Times New Roman"/>
          <w:b/>
          <w:bCs/>
          <w:sz w:val="24"/>
          <w:szCs w:val="24"/>
        </w:rPr>
        <w:t>Classical Conditioning</w:t>
      </w:r>
    </w:p>
    <w:p w14:paraId="2B865463" w14:textId="77777777" w:rsidR="00621AA1" w:rsidRPr="0065372E" w:rsidRDefault="00621AA1" w:rsidP="00F80E89">
      <w:pPr>
        <w:pStyle w:val="ListParagraph"/>
        <w:tabs>
          <w:tab w:val="left" w:pos="426"/>
        </w:tabs>
        <w:snapToGrid w:val="0"/>
        <w:spacing w:after="0" w:line="240" w:lineRule="auto"/>
        <w:ind w:left="0" w:firstLine="360"/>
        <w:jc w:val="both"/>
        <w:rPr>
          <w:rFonts w:ascii="Times New Roman" w:hAnsi="Times New Roman" w:cs="Times New Roman"/>
          <w:b/>
          <w:bCs/>
          <w:sz w:val="24"/>
          <w:szCs w:val="24"/>
        </w:rPr>
      </w:pPr>
      <w:r w:rsidRPr="0065372E">
        <w:rPr>
          <w:rFonts w:ascii="Times New Roman" w:hAnsi="Times New Roman" w:cs="Times New Roman"/>
          <w:sz w:val="24"/>
          <w:szCs w:val="24"/>
        </w:rPr>
        <w:t xml:space="preserve">Classical Conditioning explains that </w:t>
      </w:r>
      <w:proofErr w:type="spellStart"/>
      <w:r w:rsidRPr="0065372E">
        <w:rPr>
          <w:rFonts w:ascii="Times New Roman" w:hAnsi="Times New Roman" w:cs="Times New Roman"/>
          <w:sz w:val="24"/>
          <w:szCs w:val="24"/>
        </w:rPr>
        <w:t>behavior</w:t>
      </w:r>
      <w:proofErr w:type="spellEnd"/>
      <w:r w:rsidRPr="0065372E">
        <w:rPr>
          <w:rFonts w:ascii="Times New Roman" w:hAnsi="Times New Roman" w:cs="Times New Roman"/>
          <w:sz w:val="24"/>
          <w:szCs w:val="24"/>
        </w:rPr>
        <w:t xml:space="preserve"> can be formed through repeated associations between initially neutral stimuli and stimuli that become familiar and elicit a specific response.</w:t>
      </w:r>
    </w:p>
    <w:p w14:paraId="49FD1DF1" w14:textId="6406E50D" w:rsidR="0065372E" w:rsidRDefault="0065372E" w:rsidP="0065372E">
      <w:pPr>
        <w:pStyle w:val="ListParagraph"/>
        <w:tabs>
          <w:tab w:val="left" w:pos="426"/>
        </w:tabs>
        <w:snapToGrid w:val="0"/>
        <w:spacing w:after="0" w:line="240" w:lineRule="auto"/>
        <w:ind w:left="360"/>
        <w:rPr>
          <w:rFonts w:ascii="Times New Roman" w:hAnsi="Times New Roman" w:cs="Times New Roman"/>
          <w:b/>
          <w:bCs/>
          <w:sz w:val="24"/>
          <w:szCs w:val="24"/>
        </w:rPr>
      </w:pPr>
    </w:p>
    <w:p w14:paraId="778E0234" w14:textId="1DF786F8" w:rsidR="00A93D85" w:rsidRDefault="00A93D85" w:rsidP="0065372E">
      <w:pPr>
        <w:pStyle w:val="ListParagraph"/>
        <w:tabs>
          <w:tab w:val="left" w:pos="426"/>
        </w:tabs>
        <w:snapToGrid w:val="0"/>
        <w:spacing w:after="0" w:line="240" w:lineRule="auto"/>
        <w:ind w:left="360"/>
        <w:rPr>
          <w:rFonts w:ascii="Times New Roman" w:hAnsi="Times New Roman" w:cs="Times New Roman"/>
          <w:b/>
          <w:bCs/>
          <w:sz w:val="24"/>
          <w:szCs w:val="24"/>
        </w:rPr>
      </w:pPr>
    </w:p>
    <w:p w14:paraId="3C019828" w14:textId="24371BFC" w:rsidR="00A93D85" w:rsidRDefault="00A93D85" w:rsidP="0065372E">
      <w:pPr>
        <w:pStyle w:val="ListParagraph"/>
        <w:tabs>
          <w:tab w:val="left" w:pos="426"/>
        </w:tabs>
        <w:snapToGrid w:val="0"/>
        <w:spacing w:after="0" w:line="240" w:lineRule="auto"/>
        <w:ind w:left="360"/>
        <w:rPr>
          <w:rFonts w:ascii="Times New Roman" w:hAnsi="Times New Roman" w:cs="Times New Roman"/>
          <w:b/>
          <w:bCs/>
          <w:sz w:val="24"/>
          <w:szCs w:val="24"/>
        </w:rPr>
      </w:pPr>
    </w:p>
    <w:p w14:paraId="018C54E3" w14:textId="28D59219" w:rsidR="00A93D85" w:rsidRDefault="00A93D85" w:rsidP="0065372E">
      <w:pPr>
        <w:pStyle w:val="ListParagraph"/>
        <w:tabs>
          <w:tab w:val="left" w:pos="426"/>
        </w:tabs>
        <w:snapToGrid w:val="0"/>
        <w:spacing w:after="0" w:line="240" w:lineRule="auto"/>
        <w:ind w:left="360"/>
        <w:rPr>
          <w:rFonts w:ascii="Times New Roman" w:hAnsi="Times New Roman" w:cs="Times New Roman"/>
          <w:b/>
          <w:bCs/>
          <w:sz w:val="24"/>
          <w:szCs w:val="24"/>
        </w:rPr>
      </w:pPr>
    </w:p>
    <w:p w14:paraId="24528C12" w14:textId="77777777" w:rsidR="00A93D85" w:rsidRDefault="00A93D85" w:rsidP="0065372E">
      <w:pPr>
        <w:pStyle w:val="ListParagraph"/>
        <w:tabs>
          <w:tab w:val="left" w:pos="426"/>
        </w:tabs>
        <w:snapToGrid w:val="0"/>
        <w:spacing w:after="0" w:line="240" w:lineRule="auto"/>
        <w:ind w:left="360"/>
        <w:rPr>
          <w:rFonts w:ascii="Times New Roman" w:hAnsi="Times New Roman" w:cs="Times New Roman"/>
          <w:b/>
          <w:bCs/>
          <w:sz w:val="24"/>
          <w:szCs w:val="24"/>
        </w:rPr>
      </w:pPr>
    </w:p>
    <w:p w14:paraId="14377CF1" w14:textId="62ED7061" w:rsidR="00621AA1" w:rsidRPr="0065372E" w:rsidRDefault="00621AA1" w:rsidP="0065372E">
      <w:pPr>
        <w:pStyle w:val="ListParagraph"/>
        <w:tabs>
          <w:tab w:val="left" w:pos="426"/>
        </w:tabs>
        <w:snapToGrid w:val="0"/>
        <w:spacing w:after="0" w:line="240" w:lineRule="auto"/>
        <w:ind w:left="360"/>
        <w:rPr>
          <w:rFonts w:ascii="Times New Roman" w:hAnsi="Times New Roman" w:cs="Times New Roman"/>
          <w:b/>
          <w:bCs/>
          <w:sz w:val="24"/>
          <w:szCs w:val="24"/>
        </w:rPr>
      </w:pPr>
      <w:r w:rsidRPr="0065372E">
        <w:rPr>
          <w:rFonts w:ascii="Times New Roman" w:hAnsi="Times New Roman" w:cs="Times New Roman"/>
          <w:b/>
          <w:bCs/>
          <w:sz w:val="24"/>
          <w:szCs w:val="24"/>
        </w:rPr>
        <w:lastRenderedPageBreak/>
        <w:t>Data 1:</w:t>
      </w:r>
    </w:p>
    <w:p w14:paraId="2FC0F036" w14:textId="77777777" w:rsidR="00621AA1" w:rsidRPr="0065372E" w:rsidRDefault="00621AA1" w:rsidP="0065372E">
      <w:pPr>
        <w:pStyle w:val="ListParagraph"/>
        <w:tabs>
          <w:tab w:val="left" w:pos="426"/>
        </w:tabs>
        <w:snapToGrid w:val="0"/>
        <w:spacing w:after="0" w:line="240" w:lineRule="auto"/>
        <w:ind w:left="360"/>
        <w:jc w:val="center"/>
        <w:rPr>
          <w:rFonts w:ascii="Times New Roman" w:hAnsi="Times New Roman" w:cs="Times New Roman"/>
          <w:b/>
          <w:bCs/>
          <w:sz w:val="24"/>
          <w:szCs w:val="24"/>
        </w:rPr>
      </w:pPr>
      <w:r w:rsidRPr="0065372E">
        <w:rPr>
          <w:rFonts w:ascii="Times New Roman" w:hAnsi="Times New Roman" w:cs="Times New Roman"/>
          <w:noProof/>
          <w:sz w:val="24"/>
          <w:szCs w:val="24"/>
        </w:rPr>
        <w:drawing>
          <wp:inline distT="0" distB="0" distL="0" distR="0" wp14:anchorId="41B78C56" wp14:editId="398F9CE7">
            <wp:extent cx="2657475" cy="122576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71307" cy="1232140"/>
                    </a:xfrm>
                    <a:prstGeom prst="rect">
                      <a:avLst/>
                    </a:prstGeom>
                  </pic:spPr>
                </pic:pic>
              </a:graphicData>
            </a:graphic>
          </wp:inline>
        </w:drawing>
      </w:r>
    </w:p>
    <w:p w14:paraId="17CC061C" w14:textId="77777777" w:rsidR="00621AA1" w:rsidRPr="0065372E" w:rsidRDefault="00621AA1" w:rsidP="0065372E">
      <w:pPr>
        <w:pStyle w:val="ListParagraph"/>
        <w:spacing w:before="240" w:after="0" w:line="240" w:lineRule="auto"/>
        <w:ind w:left="709"/>
        <w:jc w:val="center"/>
        <w:rPr>
          <w:rFonts w:ascii="Times New Roman" w:hAnsi="Times New Roman" w:cs="Times New Roman"/>
          <w:i/>
          <w:iCs/>
          <w:sz w:val="24"/>
          <w:szCs w:val="24"/>
        </w:rPr>
      </w:pPr>
      <w:r w:rsidRPr="0065372E">
        <w:rPr>
          <w:rFonts w:ascii="Times New Roman" w:hAnsi="Times New Roman" w:cs="Times New Roman"/>
          <w:sz w:val="24"/>
          <w:szCs w:val="24"/>
        </w:rPr>
        <w:t xml:space="preserve">Figure 1. </w:t>
      </w:r>
      <w:r w:rsidRPr="0065372E">
        <w:rPr>
          <w:rFonts w:ascii="Times New Roman" w:hAnsi="Times New Roman" w:cs="Times New Roman"/>
          <w:i/>
          <w:iCs/>
          <w:sz w:val="24"/>
          <w:szCs w:val="24"/>
        </w:rPr>
        <w:t>Ma instructs Jack to go to sleep in the wardrobe that already contains bedding such as blankets and pillows that are familiar to him.</w:t>
      </w:r>
    </w:p>
    <w:p w14:paraId="09132662" w14:textId="77777777" w:rsidR="00621AA1" w:rsidRPr="0065372E" w:rsidRDefault="00621AA1" w:rsidP="0065372E">
      <w:pPr>
        <w:pStyle w:val="ListParagraph"/>
        <w:spacing w:before="240" w:after="0" w:line="240" w:lineRule="auto"/>
        <w:ind w:left="709"/>
        <w:rPr>
          <w:rFonts w:ascii="Times New Roman" w:hAnsi="Times New Roman" w:cs="Times New Roman"/>
          <w:i/>
          <w:iCs/>
          <w:sz w:val="24"/>
          <w:szCs w:val="24"/>
        </w:rPr>
      </w:pPr>
      <w:r w:rsidRPr="0065372E">
        <w:rPr>
          <w:rFonts w:ascii="Times New Roman" w:hAnsi="Times New Roman" w:cs="Times New Roman"/>
          <w:sz w:val="24"/>
          <w:szCs w:val="24"/>
          <w:lang w:eastAsia="en-ID"/>
        </w:rPr>
        <w:t>Ma</w:t>
      </w:r>
      <w:r w:rsidRPr="0065372E">
        <w:rPr>
          <w:rFonts w:ascii="Times New Roman" w:hAnsi="Times New Roman" w:cs="Times New Roman"/>
          <w:sz w:val="24"/>
          <w:szCs w:val="24"/>
          <w:lang w:eastAsia="en-ID"/>
        </w:rPr>
        <w:tab/>
      </w:r>
      <w:proofErr w:type="gramStart"/>
      <w:r w:rsidRPr="0065372E">
        <w:rPr>
          <w:rFonts w:ascii="Times New Roman" w:hAnsi="Times New Roman" w:cs="Times New Roman"/>
          <w:sz w:val="24"/>
          <w:szCs w:val="24"/>
          <w:lang w:eastAsia="en-ID"/>
        </w:rPr>
        <w:t>:</w:t>
      </w:r>
      <w:r w:rsidRPr="0065372E">
        <w:rPr>
          <w:rFonts w:ascii="Times New Roman" w:hAnsi="Times New Roman" w:cs="Times New Roman"/>
          <w:b/>
          <w:bCs/>
          <w:sz w:val="24"/>
          <w:szCs w:val="24"/>
          <w:lang w:eastAsia="en-ID"/>
        </w:rPr>
        <w:t xml:space="preserve"> </w:t>
      </w:r>
      <w:r w:rsidRPr="0065372E">
        <w:rPr>
          <w:rFonts w:ascii="Times New Roman" w:hAnsi="Times New Roman" w:cs="Times New Roman"/>
          <w:i/>
          <w:iCs/>
          <w:sz w:val="24"/>
          <w:szCs w:val="24"/>
          <w:lang w:eastAsia="en-ID"/>
        </w:rPr>
        <w:t>”Come</w:t>
      </w:r>
      <w:proofErr w:type="gramEnd"/>
      <w:r w:rsidRPr="0065372E">
        <w:rPr>
          <w:rFonts w:ascii="Times New Roman" w:hAnsi="Times New Roman" w:cs="Times New Roman"/>
          <w:i/>
          <w:iCs/>
          <w:sz w:val="24"/>
          <w:szCs w:val="24"/>
          <w:lang w:eastAsia="en-ID"/>
        </w:rPr>
        <w:t xml:space="preserve"> on, Jack. It's late. </w:t>
      </w:r>
      <w:r w:rsidRPr="0065372E">
        <w:rPr>
          <w:rFonts w:ascii="Times New Roman" w:hAnsi="Times New Roman" w:cs="Times New Roman"/>
          <w:b/>
          <w:bCs/>
          <w:i/>
          <w:iCs/>
          <w:sz w:val="24"/>
          <w:szCs w:val="24"/>
          <w:lang w:eastAsia="en-ID"/>
        </w:rPr>
        <w:t>Let's go to bed.</w:t>
      </w:r>
      <w:r w:rsidRPr="0065372E">
        <w:rPr>
          <w:rFonts w:ascii="Times New Roman" w:hAnsi="Times New Roman" w:cs="Times New Roman"/>
          <w:i/>
          <w:iCs/>
          <w:sz w:val="24"/>
          <w:szCs w:val="24"/>
          <w:lang w:eastAsia="en-ID"/>
        </w:rPr>
        <w:t>”</w:t>
      </w:r>
    </w:p>
    <w:p w14:paraId="3EB438A5" w14:textId="77777777" w:rsidR="00621AA1" w:rsidRPr="0065372E" w:rsidRDefault="00621AA1" w:rsidP="0065372E">
      <w:pPr>
        <w:pStyle w:val="ListParagraph"/>
        <w:spacing w:before="240" w:after="0" w:line="240" w:lineRule="auto"/>
        <w:ind w:left="709"/>
        <w:rPr>
          <w:rFonts w:ascii="Times New Roman" w:hAnsi="Times New Roman" w:cs="Times New Roman"/>
          <w:sz w:val="24"/>
          <w:szCs w:val="24"/>
        </w:rPr>
      </w:pPr>
      <w:r w:rsidRPr="0065372E">
        <w:rPr>
          <w:rFonts w:ascii="Times New Roman" w:hAnsi="Times New Roman" w:cs="Times New Roman"/>
          <w:sz w:val="24"/>
          <w:szCs w:val="24"/>
        </w:rPr>
        <w:t>(Room 2015, 00:08:18 - 00:08:25)</w:t>
      </w:r>
      <w:r w:rsidRPr="0065372E">
        <w:rPr>
          <w:rFonts w:ascii="Times New Roman" w:hAnsi="Times New Roman" w:cs="Times New Roman"/>
          <w:i/>
          <w:iCs/>
          <w:sz w:val="24"/>
          <w:szCs w:val="24"/>
        </w:rPr>
        <w:t>.</w:t>
      </w:r>
      <w:r w:rsidRPr="0065372E">
        <w:rPr>
          <w:rFonts w:ascii="Times New Roman" w:hAnsi="Times New Roman" w:cs="Times New Roman"/>
          <w:sz w:val="24"/>
          <w:szCs w:val="24"/>
        </w:rPr>
        <w:t xml:space="preserve"> </w:t>
      </w:r>
    </w:p>
    <w:p w14:paraId="22EDF0E1" w14:textId="77777777" w:rsidR="00621AA1" w:rsidRPr="0065372E" w:rsidRDefault="00621AA1" w:rsidP="0065372E">
      <w:pPr>
        <w:pStyle w:val="ListParagraph"/>
        <w:spacing w:before="240" w:after="0" w:line="240" w:lineRule="auto"/>
        <w:ind w:left="709"/>
        <w:rPr>
          <w:rFonts w:ascii="Times New Roman" w:hAnsi="Times New Roman" w:cs="Times New Roman"/>
          <w:sz w:val="24"/>
          <w:szCs w:val="24"/>
        </w:rPr>
      </w:pPr>
    </w:p>
    <w:p w14:paraId="1D3EA089" w14:textId="77777777" w:rsidR="00621AA1" w:rsidRPr="0065372E" w:rsidRDefault="00621AA1" w:rsidP="00F80E89">
      <w:pPr>
        <w:pStyle w:val="ListParagraph"/>
        <w:spacing w:after="0" w:line="240" w:lineRule="auto"/>
        <w:ind w:left="0"/>
        <w:jc w:val="both"/>
        <w:rPr>
          <w:rFonts w:ascii="Times New Roman" w:hAnsi="Times New Roman" w:cs="Times New Roman"/>
          <w:sz w:val="24"/>
          <w:szCs w:val="24"/>
        </w:rPr>
      </w:pPr>
      <w:r w:rsidRPr="0065372E">
        <w:rPr>
          <w:rFonts w:ascii="Times New Roman" w:hAnsi="Times New Roman" w:cs="Times New Roman"/>
          <w:sz w:val="24"/>
          <w:szCs w:val="24"/>
        </w:rPr>
        <w:tab/>
        <w:t xml:space="preserve">One example is Jack's reaction to certain sounds that are part of his daily routine. When Ma tells him that it's time to go to bed, Jack immediately walks toward the wardrobe and gets inside without asking questions or showing confusion, since that is where he sleeps. This </w:t>
      </w:r>
      <w:proofErr w:type="spellStart"/>
      <w:r w:rsidRPr="0065372E">
        <w:rPr>
          <w:rFonts w:ascii="Times New Roman" w:hAnsi="Times New Roman" w:cs="Times New Roman"/>
          <w:sz w:val="24"/>
          <w:szCs w:val="24"/>
        </w:rPr>
        <w:t>behavior</w:t>
      </w:r>
      <w:proofErr w:type="spellEnd"/>
      <w:r w:rsidRPr="0065372E">
        <w:rPr>
          <w:rFonts w:ascii="Times New Roman" w:hAnsi="Times New Roman" w:cs="Times New Roman"/>
          <w:sz w:val="24"/>
          <w:szCs w:val="24"/>
        </w:rPr>
        <w:t xml:space="preserve"> happens because Jack is used to hearing that command as a signal that Old Nick, the only person he knows besides Ma is about to arrive. The instruction also tells him that it is bedtime.</w:t>
      </w:r>
    </w:p>
    <w:p w14:paraId="31DFE2E0" w14:textId="7768961C" w:rsidR="00621AA1" w:rsidRPr="0065372E" w:rsidRDefault="00621AA1" w:rsidP="00F80E89">
      <w:pPr>
        <w:pStyle w:val="ListParagraph"/>
        <w:spacing w:after="0" w:line="240" w:lineRule="auto"/>
        <w:ind w:left="0"/>
        <w:jc w:val="both"/>
        <w:rPr>
          <w:rFonts w:ascii="Times New Roman" w:hAnsi="Times New Roman" w:cs="Times New Roman"/>
          <w:sz w:val="24"/>
          <w:szCs w:val="24"/>
        </w:rPr>
      </w:pPr>
      <w:r w:rsidRPr="0065372E">
        <w:rPr>
          <w:rFonts w:ascii="Times New Roman" w:hAnsi="Times New Roman" w:cs="Times New Roman"/>
          <w:sz w:val="24"/>
          <w:szCs w:val="24"/>
        </w:rPr>
        <w:tab/>
        <w:t>Ma's voice has become a stimulus that triggers Jack’s response, such as walking into the wardrobe and preparing to sleep. Jack associates Ma’s voice with both bedtime and Old Nick’s arrival, which leads to this automatic response.</w:t>
      </w:r>
    </w:p>
    <w:p w14:paraId="0253A537" w14:textId="77777777" w:rsidR="0065372E" w:rsidRPr="0065372E" w:rsidRDefault="0065372E" w:rsidP="0065372E">
      <w:pPr>
        <w:pStyle w:val="ListParagraph"/>
        <w:spacing w:after="0" w:line="240" w:lineRule="auto"/>
        <w:ind w:left="0"/>
        <w:rPr>
          <w:rFonts w:ascii="Times New Roman" w:hAnsi="Times New Roman" w:cs="Times New Roman"/>
          <w:sz w:val="24"/>
          <w:szCs w:val="24"/>
        </w:rPr>
      </w:pPr>
    </w:p>
    <w:p w14:paraId="750F7926" w14:textId="77777777" w:rsidR="00621AA1" w:rsidRPr="0065372E" w:rsidRDefault="00621AA1" w:rsidP="0065372E">
      <w:pPr>
        <w:pStyle w:val="ListParagraph"/>
        <w:spacing w:after="0" w:line="240" w:lineRule="auto"/>
        <w:ind w:left="426"/>
        <w:rPr>
          <w:rFonts w:ascii="Times New Roman" w:hAnsi="Times New Roman" w:cs="Times New Roman"/>
          <w:b/>
          <w:bCs/>
          <w:sz w:val="24"/>
          <w:szCs w:val="24"/>
        </w:rPr>
      </w:pPr>
      <w:r w:rsidRPr="0065372E">
        <w:rPr>
          <w:rFonts w:ascii="Times New Roman" w:hAnsi="Times New Roman" w:cs="Times New Roman"/>
          <w:b/>
          <w:bCs/>
          <w:sz w:val="24"/>
          <w:szCs w:val="24"/>
        </w:rPr>
        <w:t>Data 2:</w:t>
      </w:r>
    </w:p>
    <w:p w14:paraId="6DA79579" w14:textId="77777777" w:rsidR="00621AA1" w:rsidRPr="0065372E" w:rsidRDefault="00621AA1" w:rsidP="0065372E">
      <w:pPr>
        <w:pStyle w:val="ListParagraph"/>
        <w:spacing w:after="0" w:line="240" w:lineRule="auto"/>
        <w:ind w:left="426"/>
        <w:jc w:val="center"/>
        <w:rPr>
          <w:rFonts w:ascii="Times New Roman" w:hAnsi="Times New Roman" w:cs="Times New Roman"/>
          <w:b/>
          <w:bCs/>
          <w:sz w:val="24"/>
          <w:szCs w:val="24"/>
        </w:rPr>
      </w:pPr>
      <w:r w:rsidRPr="0065372E">
        <w:rPr>
          <w:rFonts w:ascii="Times New Roman" w:hAnsi="Times New Roman" w:cs="Times New Roman"/>
          <w:noProof/>
          <w:sz w:val="24"/>
          <w:szCs w:val="24"/>
        </w:rPr>
        <w:drawing>
          <wp:inline distT="0" distB="0" distL="0" distR="0" wp14:anchorId="558325B4" wp14:editId="234A57CA">
            <wp:extent cx="2671307" cy="123130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71307" cy="1231305"/>
                    </a:xfrm>
                    <a:prstGeom prst="rect">
                      <a:avLst/>
                    </a:prstGeom>
                  </pic:spPr>
                </pic:pic>
              </a:graphicData>
            </a:graphic>
          </wp:inline>
        </w:drawing>
      </w:r>
    </w:p>
    <w:p w14:paraId="511E27BC" w14:textId="77777777" w:rsidR="00621AA1" w:rsidRPr="0065372E" w:rsidRDefault="00621AA1" w:rsidP="0065372E">
      <w:pPr>
        <w:pStyle w:val="ListParagraph"/>
        <w:spacing w:after="0" w:line="240" w:lineRule="auto"/>
        <w:ind w:left="502"/>
        <w:jc w:val="center"/>
        <w:rPr>
          <w:rFonts w:ascii="Times New Roman" w:hAnsi="Times New Roman" w:cs="Times New Roman"/>
          <w:i/>
          <w:iCs/>
          <w:sz w:val="24"/>
          <w:szCs w:val="24"/>
        </w:rPr>
      </w:pPr>
      <w:r w:rsidRPr="0065372E">
        <w:rPr>
          <w:rFonts w:ascii="Times New Roman" w:hAnsi="Times New Roman" w:cs="Times New Roman"/>
          <w:sz w:val="24"/>
          <w:szCs w:val="24"/>
        </w:rPr>
        <w:t xml:space="preserve">Figure 2. </w:t>
      </w:r>
      <w:r w:rsidRPr="0065372E">
        <w:rPr>
          <w:rFonts w:ascii="Times New Roman" w:hAnsi="Times New Roman" w:cs="Times New Roman"/>
          <w:i/>
          <w:iCs/>
          <w:sz w:val="24"/>
          <w:szCs w:val="24"/>
        </w:rPr>
        <w:t>Jack heard Old Nick coming from the sound of the knock on the door and observed Old Nick and Ma's daily conversation from inside the wardrobe.</w:t>
      </w:r>
    </w:p>
    <w:p w14:paraId="0CE73CFA" w14:textId="77777777" w:rsidR="00621AA1" w:rsidRPr="0065372E" w:rsidRDefault="00621AA1" w:rsidP="0065372E">
      <w:pPr>
        <w:pStyle w:val="ListParagraph"/>
        <w:spacing w:after="0" w:line="240" w:lineRule="auto"/>
        <w:ind w:left="502"/>
        <w:rPr>
          <w:rFonts w:ascii="Times New Roman" w:hAnsi="Times New Roman" w:cs="Times New Roman"/>
          <w:b/>
          <w:bCs/>
          <w:i/>
          <w:iCs/>
          <w:sz w:val="24"/>
          <w:szCs w:val="24"/>
          <w:lang w:eastAsia="en-ID"/>
        </w:rPr>
      </w:pPr>
      <w:r w:rsidRPr="0065372E">
        <w:rPr>
          <w:rFonts w:ascii="Times New Roman" w:hAnsi="Times New Roman" w:cs="Times New Roman"/>
          <w:b/>
          <w:bCs/>
          <w:i/>
          <w:iCs/>
          <w:sz w:val="24"/>
          <w:szCs w:val="24"/>
          <w:lang w:eastAsia="en-ID"/>
        </w:rPr>
        <w:t>(Knock on the door)</w:t>
      </w:r>
    </w:p>
    <w:p w14:paraId="1E1B08F5" w14:textId="77777777" w:rsidR="00621AA1" w:rsidRPr="0065372E" w:rsidRDefault="00621AA1" w:rsidP="0065372E">
      <w:pPr>
        <w:pStyle w:val="ListParagraph"/>
        <w:spacing w:after="0" w:line="240" w:lineRule="auto"/>
        <w:ind w:left="502"/>
        <w:rPr>
          <w:rFonts w:ascii="Times New Roman" w:hAnsi="Times New Roman" w:cs="Times New Roman"/>
          <w:b/>
          <w:bCs/>
          <w:i/>
          <w:iCs/>
          <w:sz w:val="24"/>
          <w:szCs w:val="24"/>
          <w:lang w:eastAsia="en-ID"/>
        </w:rPr>
      </w:pPr>
      <w:r w:rsidRPr="0065372E">
        <w:rPr>
          <w:rFonts w:ascii="Times New Roman" w:hAnsi="Times New Roman" w:cs="Times New Roman"/>
          <w:sz w:val="24"/>
          <w:szCs w:val="24"/>
          <w:lang w:eastAsia="en-ID"/>
        </w:rPr>
        <w:t>Old Nick</w:t>
      </w:r>
      <w:r w:rsidRPr="0065372E">
        <w:rPr>
          <w:rFonts w:ascii="Times New Roman" w:hAnsi="Times New Roman" w:cs="Times New Roman"/>
          <w:sz w:val="24"/>
          <w:szCs w:val="24"/>
          <w:lang w:eastAsia="en-ID"/>
        </w:rPr>
        <w:tab/>
      </w:r>
      <w:proofErr w:type="gramStart"/>
      <w:r w:rsidRPr="0065372E">
        <w:rPr>
          <w:rFonts w:ascii="Times New Roman" w:hAnsi="Times New Roman" w:cs="Times New Roman"/>
          <w:sz w:val="24"/>
          <w:szCs w:val="24"/>
          <w:lang w:eastAsia="en-ID"/>
        </w:rPr>
        <w:t xml:space="preserve">: </w:t>
      </w:r>
      <w:r w:rsidRPr="0065372E">
        <w:rPr>
          <w:rFonts w:ascii="Times New Roman" w:hAnsi="Times New Roman" w:cs="Times New Roman"/>
          <w:b/>
          <w:bCs/>
          <w:i/>
          <w:iCs/>
          <w:sz w:val="24"/>
          <w:szCs w:val="24"/>
          <w:lang w:eastAsia="en-ID"/>
        </w:rPr>
        <w:t>”Is</w:t>
      </w:r>
      <w:proofErr w:type="gramEnd"/>
      <w:r w:rsidRPr="0065372E">
        <w:rPr>
          <w:rFonts w:ascii="Times New Roman" w:hAnsi="Times New Roman" w:cs="Times New Roman"/>
          <w:b/>
          <w:bCs/>
          <w:i/>
          <w:iCs/>
          <w:sz w:val="24"/>
          <w:szCs w:val="24"/>
          <w:lang w:eastAsia="en-ID"/>
        </w:rPr>
        <w:t xml:space="preserve"> it a birthday cake?”</w:t>
      </w:r>
    </w:p>
    <w:p w14:paraId="0E335315" w14:textId="77777777" w:rsidR="00621AA1" w:rsidRPr="0065372E" w:rsidRDefault="00621AA1" w:rsidP="0065372E">
      <w:pPr>
        <w:pStyle w:val="ListParagraph"/>
        <w:spacing w:after="0" w:line="240" w:lineRule="auto"/>
        <w:ind w:left="502"/>
        <w:rPr>
          <w:rFonts w:ascii="Times New Roman" w:hAnsi="Times New Roman" w:cs="Times New Roman"/>
          <w:i/>
          <w:iCs/>
          <w:sz w:val="24"/>
          <w:szCs w:val="24"/>
          <w:lang w:eastAsia="en-ID"/>
        </w:rPr>
      </w:pPr>
      <w:r w:rsidRPr="0065372E">
        <w:rPr>
          <w:rFonts w:ascii="Times New Roman" w:hAnsi="Times New Roman" w:cs="Times New Roman"/>
          <w:sz w:val="24"/>
          <w:szCs w:val="24"/>
          <w:lang w:eastAsia="en-ID"/>
        </w:rPr>
        <w:t>Ma</w:t>
      </w:r>
      <w:r w:rsidRPr="0065372E">
        <w:rPr>
          <w:rFonts w:ascii="Times New Roman" w:hAnsi="Times New Roman" w:cs="Times New Roman"/>
          <w:sz w:val="24"/>
          <w:szCs w:val="24"/>
          <w:lang w:eastAsia="en-ID"/>
        </w:rPr>
        <w:tab/>
      </w:r>
      <w:r w:rsidRPr="0065372E">
        <w:rPr>
          <w:rFonts w:ascii="Times New Roman" w:hAnsi="Times New Roman" w:cs="Times New Roman"/>
          <w:sz w:val="24"/>
          <w:szCs w:val="24"/>
          <w:lang w:eastAsia="en-ID"/>
        </w:rPr>
        <w:tab/>
        <w:t>: “</w:t>
      </w:r>
      <w:r w:rsidRPr="0065372E">
        <w:rPr>
          <w:rFonts w:ascii="Times New Roman" w:hAnsi="Times New Roman" w:cs="Times New Roman"/>
          <w:i/>
          <w:iCs/>
          <w:sz w:val="24"/>
          <w:szCs w:val="24"/>
          <w:lang w:eastAsia="en-ID"/>
        </w:rPr>
        <w:t>Mm.”</w:t>
      </w:r>
    </w:p>
    <w:p w14:paraId="62070952" w14:textId="77777777" w:rsidR="00621AA1" w:rsidRPr="0065372E" w:rsidRDefault="00621AA1" w:rsidP="0065372E">
      <w:pPr>
        <w:pStyle w:val="ListParagraph"/>
        <w:spacing w:after="0" w:line="240" w:lineRule="auto"/>
        <w:ind w:left="502"/>
        <w:rPr>
          <w:rFonts w:ascii="Times New Roman" w:hAnsi="Times New Roman" w:cs="Times New Roman"/>
          <w:i/>
          <w:iCs/>
          <w:sz w:val="24"/>
          <w:szCs w:val="24"/>
          <w:lang w:eastAsia="en-ID"/>
        </w:rPr>
      </w:pPr>
      <w:r w:rsidRPr="0065372E">
        <w:rPr>
          <w:rFonts w:ascii="Times New Roman" w:hAnsi="Times New Roman" w:cs="Times New Roman"/>
          <w:sz w:val="24"/>
          <w:szCs w:val="24"/>
          <w:lang w:eastAsia="en-ID"/>
        </w:rPr>
        <w:t>Old Nick</w:t>
      </w:r>
      <w:r w:rsidRPr="0065372E">
        <w:rPr>
          <w:rFonts w:ascii="Times New Roman" w:hAnsi="Times New Roman" w:cs="Times New Roman"/>
          <w:sz w:val="24"/>
          <w:szCs w:val="24"/>
          <w:lang w:eastAsia="en-ID"/>
        </w:rPr>
        <w:tab/>
        <w:t xml:space="preserve">: </w:t>
      </w:r>
      <w:r w:rsidRPr="0065372E">
        <w:rPr>
          <w:rFonts w:ascii="Times New Roman" w:hAnsi="Times New Roman" w:cs="Times New Roman"/>
          <w:b/>
          <w:bCs/>
          <w:sz w:val="24"/>
          <w:szCs w:val="24"/>
          <w:lang w:eastAsia="en-ID"/>
        </w:rPr>
        <w:t>“</w:t>
      </w:r>
      <w:r w:rsidRPr="0065372E">
        <w:rPr>
          <w:rFonts w:ascii="Times New Roman" w:hAnsi="Times New Roman" w:cs="Times New Roman"/>
          <w:b/>
          <w:bCs/>
          <w:i/>
          <w:iCs/>
          <w:sz w:val="24"/>
          <w:szCs w:val="24"/>
          <w:lang w:eastAsia="en-ID"/>
        </w:rPr>
        <w:t xml:space="preserve">Mm. You should have told me. I'd have got him a present. So, </w:t>
      </w:r>
      <w:r w:rsidRPr="0065372E">
        <w:rPr>
          <w:rFonts w:ascii="Times New Roman" w:hAnsi="Times New Roman" w:cs="Times New Roman"/>
          <w:b/>
          <w:bCs/>
          <w:i/>
          <w:iCs/>
          <w:sz w:val="24"/>
          <w:szCs w:val="24"/>
          <w:lang w:eastAsia="en-ID"/>
        </w:rPr>
        <w:tab/>
      </w:r>
      <w:r w:rsidRPr="0065372E">
        <w:rPr>
          <w:rFonts w:ascii="Times New Roman" w:hAnsi="Times New Roman" w:cs="Times New Roman"/>
          <w:b/>
          <w:bCs/>
          <w:i/>
          <w:iCs/>
          <w:sz w:val="24"/>
          <w:szCs w:val="24"/>
          <w:lang w:eastAsia="en-ID"/>
        </w:rPr>
        <w:tab/>
      </w:r>
      <w:r w:rsidRPr="0065372E">
        <w:rPr>
          <w:rFonts w:ascii="Times New Roman" w:hAnsi="Times New Roman" w:cs="Times New Roman"/>
          <w:b/>
          <w:bCs/>
          <w:i/>
          <w:iCs/>
          <w:sz w:val="24"/>
          <w:szCs w:val="24"/>
          <w:lang w:eastAsia="en-ID"/>
        </w:rPr>
        <w:tab/>
        <w:t>uh, how old is he anyway? Four? Five.”</w:t>
      </w:r>
    </w:p>
    <w:p w14:paraId="42FD6D93" w14:textId="3B0A127E" w:rsidR="00621AA1" w:rsidRDefault="00621AA1" w:rsidP="0065372E">
      <w:pPr>
        <w:pStyle w:val="ListParagraph"/>
        <w:spacing w:after="0" w:line="240" w:lineRule="auto"/>
        <w:ind w:left="502"/>
        <w:rPr>
          <w:rFonts w:ascii="Times New Roman" w:hAnsi="Times New Roman" w:cs="Times New Roman"/>
          <w:sz w:val="24"/>
          <w:szCs w:val="24"/>
          <w:lang w:eastAsia="en-ID"/>
        </w:rPr>
      </w:pPr>
      <w:r w:rsidRPr="0065372E">
        <w:rPr>
          <w:rFonts w:ascii="Times New Roman" w:hAnsi="Times New Roman" w:cs="Times New Roman"/>
          <w:sz w:val="24"/>
          <w:szCs w:val="24"/>
          <w:lang w:eastAsia="en-ID"/>
        </w:rPr>
        <w:t>(Room 2015, 00:09:57 – 00:10:25).</w:t>
      </w:r>
    </w:p>
    <w:p w14:paraId="0C744850" w14:textId="77777777" w:rsidR="00A93D85" w:rsidRPr="0065372E" w:rsidRDefault="00A93D85" w:rsidP="0065372E">
      <w:pPr>
        <w:pStyle w:val="ListParagraph"/>
        <w:spacing w:after="0" w:line="240" w:lineRule="auto"/>
        <w:ind w:left="502"/>
        <w:rPr>
          <w:rFonts w:ascii="Times New Roman" w:hAnsi="Times New Roman" w:cs="Times New Roman"/>
          <w:i/>
          <w:iCs/>
          <w:sz w:val="24"/>
          <w:szCs w:val="24"/>
        </w:rPr>
      </w:pPr>
    </w:p>
    <w:p w14:paraId="0F6171A1" w14:textId="77777777" w:rsidR="00621AA1" w:rsidRPr="0065372E" w:rsidRDefault="00621AA1" w:rsidP="0065372E">
      <w:pPr>
        <w:pStyle w:val="NormalWeb"/>
        <w:spacing w:after="0" w:line="240" w:lineRule="auto"/>
        <w:jc w:val="both"/>
      </w:pPr>
      <w:r w:rsidRPr="0065372E">
        <w:tab/>
        <w:t>Similarly, the sound of knocking on the door, which Jack heard almost every night, became a familiar situation for him. Although he has never seen the person knocking, he immediately recognized the sound as a sign of Old Nick’s arrival. Jack was used to hearing Old Nick’s voice from inside the wardrobe.</w:t>
      </w:r>
    </w:p>
    <w:p w14:paraId="2850DD12" w14:textId="77777777" w:rsidR="00621AA1" w:rsidRPr="0065372E" w:rsidRDefault="00621AA1" w:rsidP="0065372E">
      <w:pPr>
        <w:pStyle w:val="NormalWeb"/>
        <w:spacing w:after="0" w:line="240" w:lineRule="auto"/>
        <w:jc w:val="both"/>
      </w:pPr>
      <w:r w:rsidRPr="0065372E">
        <w:lastRenderedPageBreak/>
        <w:tab/>
        <w:t>Jack didn’t need to see his face or hear his name. His voice alone was enough for him to recognize who it was. While lying down, Jack would listen to Ma talking with Old Nick about daily needs or simple conversations, such as birthday presents or complaints about work. Jack overheard everything from inside the wardrobe.</w:t>
      </w:r>
    </w:p>
    <w:p w14:paraId="413DBC21" w14:textId="77777777" w:rsidR="00621AA1" w:rsidRPr="0065372E" w:rsidRDefault="00621AA1" w:rsidP="0065372E">
      <w:pPr>
        <w:pStyle w:val="NormalWeb"/>
        <w:spacing w:after="0" w:line="240" w:lineRule="auto"/>
        <w:jc w:val="both"/>
      </w:pPr>
      <w:r w:rsidRPr="0065372E">
        <w:tab/>
        <w:t>These nightly conversations became part of Jack’s bedtime routine. As a result, the knocking sound and the voices that followed became familiar stimuli. Jack associated the knock with Old Nick’s arrival and the start of their routine.</w:t>
      </w:r>
    </w:p>
    <w:p w14:paraId="7867077D" w14:textId="77777777" w:rsidR="00621AA1" w:rsidRPr="0065372E" w:rsidRDefault="00621AA1" w:rsidP="0065372E">
      <w:pPr>
        <w:pStyle w:val="NormalWeb"/>
        <w:spacing w:after="0" w:line="240" w:lineRule="auto"/>
        <w:jc w:val="both"/>
      </w:pPr>
    </w:p>
    <w:p w14:paraId="23974DE2" w14:textId="0E728530" w:rsidR="00621AA1" w:rsidRPr="0065372E" w:rsidRDefault="0065372E" w:rsidP="0065372E">
      <w:pPr>
        <w:pStyle w:val="NormalWeb"/>
        <w:spacing w:after="0" w:line="240" w:lineRule="auto"/>
        <w:ind w:left="426" w:hanging="284"/>
        <w:jc w:val="both"/>
        <w:rPr>
          <w:b/>
          <w:bCs/>
        </w:rPr>
      </w:pPr>
      <w:r>
        <w:rPr>
          <w:b/>
          <w:bCs/>
        </w:rPr>
        <w:tab/>
      </w:r>
      <w:r w:rsidR="00621AA1" w:rsidRPr="0065372E">
        <w:rPr>
          <w:b/>
          <w:bCs/>
        </w:rPr>
        <w:t>Data 3:</w:t>
      </w:r>
    </w:p>
    <w:p w14:paraId="7E939A29" w14:textId="77777777" w:rsidR="00621AA1" w:rsidRPr="0065372E" w:rsidRDefault="00621AA1" w:rsidP="0065372E">
      <w:pPr>
        <w:pStyle w:val="NormalWeb"/>
        <w:spacing w:after="0" w:line="240" w:lineRule="auto"/>
        <w:jc w:val="center"/>
        <w:rPr>
          <w:b/>
          <w:bCs/>
        </w:rPr>
      </w:pPr>
      <w:r w:rsidRPr="0065372E">
        <w:rPr>
          <w:noProof/>
        </w:rPr>
        <w:drawing>
          <wp:inline distT="0" distB="0" distL="0" distR="0" wp14:anchorId="76169B59" wp14:editId="5C52A3A9">
            <wp:extent cx="2671307" cy="111026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71307" cy="1110261"/>
                    </a:xfrm>
                    <a:prstGeom prst="rect">
                      <a:avLst/>
                    </a:prstGeom>
                  </pic:spPr>
                </pic:pic>
              </a:graphicData>
            </a:graphic>
          </wp:inline>
        </w:drawing>
      </w:r>
    </w:p>
    <w:p w14:paraId="7F8E0689" w14:textId="77777777" w:rsidR="00621AA1" w:rsidRPr="0065372E" w:rsidRDefault="00621AA1" w:rsidP="0065372E">
      <w:pPr>
        <w:pStyle w:val="ListParagraph"/>
        <w:spacing w:after="0" w:line="240" w:lineRule="auto"/>
        <w:ind w:left="709"/>
        <w:jc w:val="center"/>
        <w:rPr>
          <w:rFonts w:ascii="Times New Roman" w:hAnsi="Times New Roman" w:cs="Times New Roman"/>
          <w:i/>
          <w:iCs/>
          <w:sz w:val="24"/>
          <w:szCs w:val="24"/>
        </w:rPr>
      </w:pPr>
      <w:r w:rsidRPr="0065372E">
        <w:rPr>
          <w:rFonts w:ascii="Times New Roman" w:hAnsi="Times New Roman" w:cs="Times New Roman"/>
          <w:sz w:val="24"/>
          <w:szCs w:val="24"/>
        </w:rPr>
        <w:t xml:space="preserve">Figure 3. </w:t>
      </w:r>
      <w:r w:rsidRPr="0065372E">
        <w:rPr>
          <w:rFonts w:ascii="Times New Roman" w:hAnsi="Times New Roman" w:cs="Times New Roman"/>
          <w:i/>
          <w:iCs/>
          <w:sz w:val="24"/>
          <w:szCs w:val="24"/>
        </w:rPr>
        <w:t>Jack listens to Ma and Old Nick's conversation about him by peeking through the gap in the wardrobe to know what they are talking about more clearly.</w:t>
      </w:r>
    </w:p>
    <w:p w14:paraId="069DA87D" w14:textId="77777777" w:rsidR="00621AA1" w:rsidRPr="0065372E" w:rsidRDefault="00621AA1" w:rsidP="0065372E">
      <w:pPr>
        <w:pStyle w:val="ListParagraph"/>
        <w:spacing w:after="0" w:line="240" w:lineRule="auto"/>
        <w:ind w:left="709"/>
        <w:rPr>
          <w:rFonts w:ascii="Times New Roman" w:hAnsi="Times New Roman" w:cs="Times New Roman"/>
          <w:i/>
          <w:iCs/>
          <w:sz w:val="24"/>
          <w:szCs w:val="24"/>
          <w:lang w:eastAsia="en-ID"/>
        </w:rPr>
      </w:pPr>
      <w:r w:rsidRPr="0065372E">
        <w:rPr>
          <w:rFonts w:ascii="Times New Roman" w:hAnsi="Times New Roman" w:cs="Times New Roman"/>
          <w:sz w:val="24"/>
          <w:szCs w:val="24"/>
          <w:lang w:eastAsia="en-ID"/>
        </w:rPr>
        <w:t xml:space="preserve">Old </w:t>
      </w:r>
      <w:proofErr w:type="gramStart"/>
      <w:r w:rsidRPr="0065372E">
        <w:rPr>
          <w:rFonts w:ascii="Times New Roman" w:hAnsi="Times New Roman" w:cs="Times New Roman"/>
          <w:sz w:val="24"/>
          <w:szCs w:val="24"/>
          <w:lang w:eastAsia="en-ID"/>
        </w:rPr>
        <w:t>Nick :</w:t>
      </w:r>
      <w:proofErr w:type="gramEnd"/>
      <w:r w:rsidRPr="0065372E">
        <w:rPr>
          <w:rFonts w:ascii="Times New Roman" w:hAnsi="Times New Roman" w:cs="Times New Roman"/>
          <w:sz w:val="24"/>
          <w:szCs w:val="24"/>
          <w:lang w:eastAsia="en-ID"/>
        </w:rPr>
        <w:t xml:space="preserve"> </w:t>
      </w:r>
      <w:r w:rsidRPr="0065372E">
        <w:rPr>
          <w:rFonts w:ascii="Times New Roman" w:hAnsi="Times New Roman" w:cs="Times New Roman"/>
          <w:b/>
          <w:bCs/>
          <w:sz w:val="24"/>
          <w:szCs w:val="24"/>
          <w:lang w:eastAsia="en-ID"/>
        </w:rPr>
        <w:t>”</w:t>
      </w:r>
      <w:r w:rsidRPr="0065372E">
        <w:rPr>
          <w:rFonts w:ascii="Times New Roman" w:hAnsi="Times New Roman" w:cs="Times New Roman"/>
          <w:b/>
          <w:bCs/>
          <w:i/>
          <w:iCs/>
          <w:sz w:val="24"/>
          <w:szCs w:val="24"/>
          <w:lang w:eastAsia="en-ID"/>
        </w:rPr>
        <w:t>So how did he like his truck?”</w:t>
      </w:r>
    </w:p>
    <w:p w14:paraId="69557A7B" w14:textId="77777777" w:rsidR="00621AA1" w:rsidRPr="0065372E" w:rsidRDefault="00621AA1" w:rsidP="0065372E">
      <w:pPr>
        <w:pStyle w:val="ListParagraph"/>
        <w:spacing w:after="0" w:line="240" w:lineRule="auto"/>
        <w:ind w:left="1701" w:hanging="992"/>
        <w:rPr>
          <w:rFonts w:ascii="Times New Roman" w:hAnsi="Times New Roman" w:cs="Times New Roman"/>
          <w:i/>
          <w:iCs/>
          <w:sz w:val="24"/>
          <w:szCs w:val="24"/>
          <w:lang w:eastAsia="en-ID"/>
        </w:rPr>
      </w:pPr>
      <w:r w:rsidRPr="0065372E">
        <w:rPr>
          <w:rFonts w:ascii="Times New Roman" w:hAnsi="Times New Roman" w:cs="Times New Roman"/>
          <w:sz w:val="24"/>
          <w:szCs w:val="24"/>
          <w:lang w:eastAsia="en-ID"/>
        </w:rPr>
        <w:t>Ma</w:t>
      </w:r>
      <w:r w:rsidRPr="0065372E">
        <w:rPr>
          <w:rFonts w:ascii="Times New Roman" w:hAnsi="Times New Roman" w:cs="Times New Roman"/>
          <w:sz w:val="24"/>
          <w:szCs w:val="24"/>
          <w:lang w:eastAsia="en-ID"/>
        </w:rPr>
        <w:tab/>
        <w:t>: “</w:t>
      </w:r>
      <w:r w:rsidRPr="0065372E">
        <w:rPr>
          <w:rFonts w:ascii="Times New Roman" w:hAnsi="Times New Roman" w:cs="Times New Roman"/>
          <w:i/>
          <w:iCs/>
          <w:sz w:val="24"/>
          <w:szCs w:val="24"/>
          <w:lang w:eastAsia="en-ID"/>
        </w:rPr>
        <w:t>Yeah.”</w:t>
      </w:r>
    </w:p>
    <w:p w14:paraId="0F48ADEF" w14:textId="77777777" w:rsidR="00621AA1" w:rsidRPr="0065372E" w:rsidRDefault="00621AA1" w:rsidP="0065372E">
      <w:pPr>
        <w:pStyle w:val="ListParagraph"/>
        <w:spacing w:after="0" w:line="240" w:lineRule="auto"/>
        <w:ind w:left="709"/>
        <w:rPr>
          <w:rFonts w:ascii="Times New Roman" w:hAnsi="Times New Roman" w:cs="Times New Roman"/>
          <w:i/>
          <w:iCs/>
          <w:sz w:val="24"/>
          <w:szCs w:val="24"/>
          <w:lang w:eastAsia="en-ID"/>
        </w:rPr>
      </w:pPr>
      <w:r w:rsidRPr="0065372E">
        <w:rPr>
          <w:rFonts w:ascii="Times New Roman" w:hAnsi="Times New Roman" w:cs="Times New Roman"/>
          <w:sz w:val="24"/>
          <w:szCs w:val="24"/>
          <w:lang w:eastAsia="en-ID"/>
        </w:rPr>
        <w:t xml:space="preserve">Old </w:t>
      </w:r>
      <w:proofErr w:type="gramStart"/>
      <w:r w:rsidRPr="0065372E">
        <w:rPr>
          <w:rFonts w:ascii="Times New Roman" w:hAnsi="Times New Roman" w:cs="Times New Roman"/>
          <w:sz w:val="24"/>
          <w:szCs w:val="24"/>
          <w:lang w:eastAsia="en-ID"/>
        </w:rPr>
        <w:t>Nick :</w:t>
      </w:r>
      <w:proofErr w:type="gramEnd"/>
      <w:r w:rsidRPr="0065372E">
        <w:rPr>
          <w:rFonts w:ascii="Times New Roman" w:hAnsi="Times New Roman" w:cs="Times New Roman"/>
          <w:sz w:val="24"/>
          <w:szCs w:val="24"/>
          <w:lang w:eastAsia="en-ID"/>
        </w:rPr>
        <w:t xml:space="preserve"> ”</w:t>
      </w:r>
      <w:r w:rsidRPr="0065372E">
        <w:rPr>
          <w:rFonts w:ascii="Times New Roman" w:hAnsi="Times New Roman" w:cs="Times New Roman"/>
          <w:i/>
          <w:iCs/>
          <w:sz w:val="24"/>
          <w:szCs w:val="24"/>
          <w:lang w:eastAsia="en-ID"/>
        </w:rPr>
        <w:t>I know boys”</w:t>
      </w:r>
    </w:p>
    <w:p w14:paraId="724556DA" w14:textId="77777777" w:rsidR="00621AA1" w:rsidRPr="0065372E" w:rsidRDefault="00621AA1" w:rsidP="0065372E">
      <w:pPr>
        <w:pStyle w:val="ListParagraph"/>
        <w:spacing w:after="0" w:line="240" w:lineRule="auto"/>
        <w:ind w:left="1701" w:hanging="992"/>
        <w:rPr>
          <w:rFonts w:ascii="Times New Roman" w:hAnsi="Times New Roman" w:cs="Times New Roman"/>
          <w:b/>
          <w:bCs/>
          <w:sz w:val="24"/>
          <w:szCs w:val="24"/>
        </w:rPr>
      </w:pPr>
      <w:r w:rsidRPr="0065372E">
        <w:rPr>
          <w:rFonts w:ascii="Times New Roman" w:hAnsi="Times New Roman" w:cs="Times New Roman"/>
          <w:sz w:val="24"/>
          <w:szCs w:val="24"/>
          <w:lang w:eastAsia="en-ID"/>
        </w:rPr>
        <w:t>Ma</w:t>
      </w:r>
      <w:r w:rsidRPr="0065372E">
        <w:rPr>
          <w:rFonts w:ascii="Times New Roman" w:hAnsi="Times New Roman" w:cs="Times New Roman"/>
          <w:sz w:val="24"/>
          <w:szCs w:val="24"/>
          <w:lang w:eastAsia="en-ID"/>
        </w:rPr>
        <w:tab/>
        <w:t xml:space="preserve">: </w:t>
      </w:r>
      <w:r w:rsidRPr="0065372E">
        <w:rPr>
          <w:rFonts w:ascii="Times New Roman" w:hAnsi="Times New Roman" w:cs="Times New Roman"/>
          <w:b/>
          <w:bCs/>
          <w:sz w:val="24"/>
          <w:szCs w:val="24"/>
          <w:lang w:eastAsia="en-ID"/>
        </w:rPr>
        <w:t>“</w:t>
      </w:r>
      <w:r w:rsidRPr="0065372E">
        <w:rPr>
          <w:rFonts w:ascii="Times New Roman" w:hAnsi="Times New Roman" w:cs="Times New Roman"/>
          <w:b/>
          <w:bCs/>
          <w:i/>
          <w:iCs/>
          <w:sz w:val="24"/>
          <w:szCs w:val="24"/>
          <w:lang w:eastAsia="en-ID"/>
        </w:rPr>
        <w:t>The vitamins. There’s nothing in them.”</w:t>
      </w:r>
      <w:r w:rsidRPr="0065372E">
        <w:rPr>
          <w:rFonts w:ascii="Times New Roman" w:hAnsi="Times New Roman" w:cs="Times New Roman"/>
          <w:b/>
          <w:bCs/>
          <w:sz w:val="24"/>
          <w:szCs w:val="24"/>
        </w:rPr>
        <w:t xml:space="preserve"> </w:t>
      </w:r>
    </w:p>
    <w:p w14:paraId="55F814BC" w14:textId="43CC5AE5" w:rsidR="00621AA1" w:rsidRDefault="00621AA1" w:rsidP="0065372E">
      <w:pPr>
        <w:pStyle w:val="ListParagraph"/>
        <w:spacing w:after="0" w:line="240" w:lineRule="auto"/>
        <w:ind w:left="709"/>
        <w:rPr>
          <w:rFonts w:ascii="Times New Roman" w:hAnsi="Times New Roman" w:cs="Times New Roman"/>
          <w:i/>
          <w:iCs/>
          <w:sz w:val="24"/>
          <w:szCs w:val="24"/>
        </w:rPr>
      </w:pPr>
      <w:r w:rsidRPr="0065372E">
        <w:rPr>
          <w:rFonts w:ascii="Times New Roman" w:hAnsi="Times New Roman" w:cs="Times New Roman"/>
          <w:sz w:val="24"/>
          <w:szCs w:val="24"/>
        </w:rPr>
        <w:t>(Room 2015, 00:10:10)</w:t>
      </w:r>
      <w:r w:rsidRPr="0065372E">
        <w:rPr>
          <w:rFonts w:ascii="Times New Roman" w:hAnsi="Times New Roman" w:cs="Times New Roman"/>
          <w:i/>
          <w:iCs/>
          <w:sz w:val="24"/>
          <w:szCs w:val="24"/>
        </w:rPr>
        <w:t xml:space="preserve"> </w:t>
      </w:r>
    </w:p>
    <w:p w14:paraId="11C7DA30" w14:textId="77777777" w:rsidR="00A93D85" w:rsidRPr="0065372E" w:rsidRDefault="00A93D85" w:rsidP="0065372E">
      <w:pPr>
        <w:pStyle w:val="ListParagraph"/>
        <w:spacing w:after="0" w:line="240" w:lineRule="auto"/>
        <w:ind w:left="709"/>
        <w:rPr>
          <w:rFonts w:ascii="Times New Roman" w:hAnsi="Times New Roman" w:cs="Times New Roman"/>
          <w:i/>
          <w:iCs/>
          <w:sz w:val="24"/>
          <w:szCs w:val="24"/>
        </w:rPr>
      </w:pPr>
    </w:p>
    <w:p w14:paraId="294044AB" w14:textId="77777777" w:rsidR="00621AA1" w:rsidRPr="0065372E" w:rsidRDefault="00621AA1" w:rsidP="0065372E">
      <w:pPr>
        <w:pStyle w:val="NormalWeb"/>
        <w:spacing w:after="0" w:line="240" w:lineRule="auto"/>
        <w:jc w:val="both"/>
      </w:pPr>
      <w:r w:rsidRPr="0065372E">
        <w:tab/>
        <w:t xml:space="preserve">Besides, whenever Jack hears Ma and Old Nick talking about him, he always reacts the same way. He tries to peek through the small gaps in the wardrobe and presses his ear to the wall to hear them more clearly. This </w:t>
      </w:r>
      <w:proofErr w:type="spellStart"/>
      <w:r w:rsidRPr="0065372E">
        <w:t>behavior</w:t>
      </w:r>
      <w:proofErr w:type="spellEnd"/>
      <w:r w:rsidRPr="0065372E">
        <w:t xml:space="preserve"> shows his curiosity and a habit formed over time. Jack understands that when his name is mentioned, it often means something important, like Ma asking Old Nick to provide for his needs or showing concern for him.</w:t>
      </w:r>
    </w:p>
    <w:p w14:paraId="21971BD4" w14:textId="77777777" w:rsidR="00621AA1" w:rsidRPr="0065372E" w:rsidRDefault="00621AA1" w:rsidP="0065372E">
      <w:pPr>
        <w:pStyle w:val="NormalWeb"/>
        <w:spacing w:after="0" w:line="240" w:lineRule="auto"/>
        <w:jc w:val="both"/>
      </w:pPr>
      <w:r w:rsidRPr="0065372E">
        <w:tab/>
        <w:t>In these nightly talks, Ma often discusses Jack’s needs, such as books, medicine, vitamins, or even birthday presents. Sometimes, they talk about Jack’s growth and development. These conversations become part of his nightly routine. Therefore, Jack associates every conversation about him with care and attention, whether it comes from Ma or Old Nick.</w:t>
      </w:r>
    </w:p>
    <w:p w14:paraId="3D136756" w14:textId="77777777" w:rsidR="00621AA1" w:rsidRPr="0065372E" w:rsidRDefault="00621AA1" w:rsidP="0065372E">
      <w:pPr>
        <w:pStyle w:val="NormalWeb"/>
        <w:spacing w:after="0" w:line="240" w:lineRule="auto"/>
        <w:rPr>
          <w:b/>
          <w:bCs/>
        </w:rPr>
      </w:pPr>
    </w:p>
    <w:p w14:paraId="2C70277C" w14:textId="77777777" w:rsidR="00621AA1" w:rsidRPr="0065372E" w:rsidRDefault="00621AA1" w:rsidP="0065372E">
      <w:pPr>
        <w:pStyle w:val="ListParagraph"/>
        <w:spacing w:after="0" w:line="240" w:lineRule="auto"/>
        <w:ind w:left="502"/>
        <w:rPr>
          <w:rFonts w:ascii="Times New Roman" w:hAnsi="Times New Roman" w:cs="Times New Roman"/>
          <w:b/>
          <w:bCs/>
          <w:sz w:val="24"/>
          <w:szCs w:val="24"/>
        </w:rPr>
      </w:pPr>
      <w:r w:rsidRPr="0065372E">
        <w:rPr>
          <w:rFonts w:ascii="Times New Roman" w:hAnsi="Times New Roman" w:cs="Times New Roman"/>
          <w:b/>
          <w:bCs/>
          <w:sz w:val="24"/>
          <w:szCs w:val="24"/>
        </w:rPr>
        <w:t>Data 4:</w:t>
      </w:r>
    </w:p>
    <w:p w14:paraId="65A78055" w14:textId="77777777" w:rsidR="00621AA1" w:rsidRPr="0065372E" w:rsidRDefault="00621AA1" w:rsidP="0065372E">
      <w:pPr>
        <w:pStyle w:val="ListParagraph"/>
        <w:spacing w:after="0" w:line="240" w:lineRule="auto"/>
        <w:ind w:left="502"/>
        <w:jc w:val="center"/>
        <w:rPr>
          <w:rFonts w:ascii="Times New Roman" w:hAnsi="Times New Roman" w:cs="Times New Roman"/>
          <w:b/>
          <w:bCs/>
          <w:sz w:val="24"/>
          <w:szCs w:val="24"/>
        </w:rPr>
      </w:pPr>
      <w:r w:rsidRPr="0065372E">
        <w:rPr>
          <w:rFonts w:ascii="Times New Roman" w:hAnsi="Times New Roman" w:cs="Times New Roman"/>
          <w:noProof/>
          <w:sz w:val="24"/>
          <w:szCs w:val="24"/>
        </w:rPr>
        <w:drawing>
          <wp:inline distT="0" distB="0" distL="0" distR="0" wp14:anchorId="695D6DD2" wp14:editId="404B12EA">
            <wp:extent cx="2669495" cy="123130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69495" cy="1231305"/>
                    </a:xfrm>
                    <a:prstGeom prst="rect">
                      <a:avLst/>
                    </a:prstGeom>
                  </pic:spPr>
                </pic:pic>
              </a:graphicData>
            </a:graphic>
          </wp:inline>
        </w:drawing>
      </w:r>
    </w:p>
    <w:p w14:paraId="3E9AEA63" w14:textId="27B87B96" w:rsidR="00621AA1" w:rsidRPr="0065372E" w:rsidRDefault="00621AA1" w:rsidP="0065372E">
      <w:pPr>
        <w:pStyle w:val="ListParagraph"/>
        <w:spacing w:after="0" w:line="240" w:lineRule="auto"/>
        <w:ind w:left="709"/>
        <w:jc w:val="center"/>
        <w:rPr>
          <w:rFonts w:ascii="Times New Roman" w:hAnsi="Times New Roman" w:cs="Times New Roman"/>
          <w:sz w:val="24"/>
          <w:szCs w:val="24"/>
        </w:rPr>
      </w:pPr>
      <w:r w:rsidRPr="0065372E">
        <w:rPr>
          <w:rFonts w:ascii="Times New Roman" w:hAnsi="Times New Roman" w:cs="Times New Roman"/>
          <w:sz w:val="24"/>
          <w:szCs w:val="24"/>
        </w:rPr>
        <w:lastRenderedPageBreak/>
        <w:t xml:space="preserve">Figure 4. </w:t>
      </w:r>
      <w:r w:rsidRPr="0065372E">
        <w:rPr>
          <w:rFonts w:ascii="Times New Roman" w:hAnsi="Times New Roman" w:cs="Times New Roman"/>
          <w:b/>
          <w:bCs/>
          <w:i/>
          <w:iCs/>
          <w:sz w:val="24"/>
          <w:szCs w:val="24"/>
        </w:rPr>
        <w:t>Ma prepares breakfast for Jack</w:t>
      </w:r>
      <w:r w:rsidRPr="0065372E">
        <w:rPr>
          <w:rFonts w:ascii="Times New Roman" w:hAnsi="Times New Roman" w:cs="Times New Roman"/>
          <w:i/>
          <w:iCs/>
          <w:sz w:val="24"/>
          <w:szCs w:val="24"/>
        </w:rPr>
        <w:t xml:space="preserve"> </w:t>
      </w:r>
      <w:r w:rsidRPr="0065372E">
        <w:rPr>
          <w:rFonts w:ascii="Times New Roman" w:hAnsi="Times New Roman" w:cs="Times New Roman"/>
          <w:b/>
          <w:bCs/>
          <w:i/>
          <w:iCs/>
          <w:sz w:val="24"/>
          <w:szCs w:val="24"/>
        </w:rPr>
        <w:t>from the food Old Nick delivers which has become a familiar routine for them</w:t>
      </w:r>
      <w:r w:rsidRPr="0065372E">
        <w:rPr>
          <w:rFonts w:ascii="Times New Roman" w:hAnsi="Times New Roman" w:cs="Times New Roman"/>
          <w:i/>
          <w:iCs/>
          <w:sz w:val="24"/>
          <w:szCs w:val="24"/>
        </w:rPr>
        <w:t xml:space="preserve"> </w:t>
      </w:r>
      <w:r w:rsidRPr="0065372E">
        <w:rPr>
          <w:rFonts w:ascii="Times New Roman" w:hAnsi="Times New Roman" w:cs="Times New Roman"/>
          <w:sz w:val="24"/>
          <w:szCs w:val="24"/>
        </w:rPr>
        <w:t>(Room 2015, 00:12:25)</w:t>
      </w:r>
      <w:r w:rsidRPr="0065372E">
        <w:rPr>
          <w:rFonts w:ascii="Times New Roman" w:hAnsi="Times New Roman" w:cs="Times New Roman"/>
          <w:i/>
          <w:iCs/>
          <w:sz w:val="24"/>
          <w:szCs w:val="24"/>
        </w:rPr>
        <w:t>.</w:t>
      </w:r>
    </w:p>
    <w:p w14:paraId="581EBFE4" w14:textId="77777777" w:rsidR="00621AA1" w:rsidRPr="0065372E" w:rsidRDefault="00621AA1" w:rsidP="0065372E">
      <w:pPr>
        <w:pStyle w:val="NormalWeb"/>
        <w:spacing w:after="0" w:line="240" w:lineRule="auto"/>
        <w:jc w:val="both"/>
      </w:pPr>
      <w:r w:rsidRPr="0065372E">
        <w:tab/>
        <w:t>In addition, every time Jack hears the sound of knocking on the door, he immediately understands that Old Nick is about to enter the room. He also starts thinking about what Old Nick might be bringing.</w:t>
      </w:r>
    </w:p>
    <w:p w14:paraId="599B010F" w14:textId="5C456E9A" w:rsidR="00621AA1" w:rsidRPr="0065372E" w:rsidRDefault="00621AA1" w:rsidP="0065372E">
      <w:pPr>
        <w:pStyle w:val="NormalWeb"/>
        <w:spacing w:after="0" w:line="240" w:lineRule="auto"/>
        <w:jc w:val="both"/>
      </w:pPr>
      <w:r w:rsidRPr="0065372E">
        <w:tab/>
        <w:t xml:space="preserve">Jack has learned that Old Nick’s visits are usually followed by the arrival of items like food, bread, milk, eggs, fruit as well as gifts, toys, vitamins, medicine, and other household items that Jack would see the next morning which made him familiar. Because of this, Jack automatically pays close attention to the voice outside the wardrobe because the voice has been associated in his mind as a sign of the “delivery” of daily necessities, especially foods. </w:t>
      </w:r>
    </w:p>
    <w:p w14:paraId="6EB0F743" w14:textId="77777777" w:rsidR="000E318F" w:rsidRPr="0065372E" w:rsidRDefault="000E318F" w:rsidP="0065372E">
      <w:pPr>
        <w:pStyle w:val="NormalWeb"/>
        <w:spacing w:after="0" w:line="240" w:lineRule="auto"/>
        <w:jc w:val="both"/>
      </w:pPr>
    </w:p>
    <w:p w14:paraId="2A848ABF" w14:textId="77777777" w:rsidR="00621AA1" w:rsidRPr="0065372E" w:rsidRDefault="00621AA1" w:rsidP="0065372E">
      <w:pPr>
        <w:pStyle w:val="ListParagraph"/>
        <w:numPr>
          <w:ilvl w:val="1"/>
          <w:numId w:val="16"/>
        </w:numPr>
        <w:spacing w:after="0" w:line="240" w:lineRule="auto"/>
        <w:jc w:val="both"/>
        <w:rPr>
          <w:rFonts w:ascii="Times New Roman" w:hAnsi="Times New Roman" w:cs="Times New Roman"/>
          <w:b/>
          <w:bCs/>
          <w:sz w:val="24"/>
          <w:szCs w:val="24"/>
        </w:rPr>
      </w:pPr>
      <w:r w:rsidRPr="0065372E">
        <w:rPr>
          <w:rFonts w:ascii="Times New Roman" w:hAnsi="Times New Roman" w:cs="Times New Roman"/>
          <w:b/>
          <w:bCs/>
          <w:sz w:val="24"/>
          <w:szCs w:val="24"/>
        </w:rPr>
        <w:t>Operant Conditioning</w:t>
      </w:r>
    </w:p>
    <w:p w14:paraId="39CB8340" w14:textId="77777777" w:rsidR="00621AA1" w:rsidRPr="0065372E" w:rsidRDefault="00621AA1" w:rsidP="0065372E">
      <w:pPr>
        <w:pStyle w:val="ListParagraph"/>
        <w:spacing w:before="240" w:after="0" w:line="240" w:lineRule="auto"/>
        <w:ind w:left="0" w:firstLine="360"/>
        <w:rPr>
          <w:rFonts w:ascii="Times New Roman" w:hAnsi="Times New Roman" w:cs="Times New Roman"/>
          <w:b/>
          <w:bCs/>
          <w:sz w:val="24"/>
          <w:szCs w:val="24"/>
        </w:rPr>
      </w:pPr>
      <w:r w:rsidRPr="0065372E">
        <w:rPr>
          <w:rFonts w:ascii="Times New Roman" w:hAnsi="Times New Roman" w:cs="Times New Roman"/>
          <w:sz w:val="24"/>
          <w:szCs w:val="24"/>
        </w:rPr>
        <w:t xml:space="preserve">Operant conditioning involves responses that are influenced by the social environment, where a </w:t>
      </w:r>
      <w:proofErr w:type="spellStart"/>
      <w:r w:rsidRPr="0065372E">
        <w:rPr>
          <w:rFonts w:ascii="Times New Roman" w:hAnsi="Times New Roman" w:cs="Times New Roman"/>
          <w:sz w:val="24"/>
          <w:szCs w:val="24"/>
        </w:rPr>
        <w:t>behavior</w:t>
      </w:r>
      <w:proofErr w:type="spellEnd"/>
      <w:r w:rsidRPr="0065372E">
        <w:rPr>
          <w:rFonts w:ascii="Times New Roman" w:hAnsi="Times New Roman" w:cs="Times New Roman"/>
          <w:sz w:val="24"/>
          <w:szCs w:val="24"/>
        </w:rPr>
        <w:t xml:space="preserve"> may result in a consequence or a reward depending on the action performed.</w:t>
      </w:r>
    </w:p>
    <w:p w14:paraId="4F76FB20" w14:textId="77777777" w:rsidR="00621AA1" w:rsidRPr="0065372E" w:rsidRDefault="00621AA1" w:rsidP="0065372E">
      <w:pPr>
        <w:pStyle w:val="ListParagraph"/>
        <w:spacing w:before="240" w:after="0" w:line="240" w:lineRule="auto"/>
        <w:ind w:left="0" w:firstLine="360"/>
        <w:rPr>
          <w:rFonts w:ascii="Times New Roman" w:hAnsi="Times New Roman" w:cs="Times New Roman"/>
          <w:b/>
          <w:bCs/>
          <w:sz w:val="24"/>
          <w:szCs w:val="24"/>
        </w:rPr>
      </w:pPr>
    </w:p>
    <w:p w14:paraId="228CE267" w14:textId="77777777" w:rsidR="00621AA1" w:rsidRPr="0065372E" w:rsidRDefault="00621AA1" w:rsidP="00C12CB0">
      <w:pPr>
        <w:pStyle w:val="ListParagraph"/>
        <w:spacing w:before="240" w:after="0" w:line="240" w:lineRule="auto"/>
        <w:ind w:left="567" w:firstLine="142"/>
        <w:rPr>
          <w:rFonts w:ascii="Times New Roman" w:hAnsi="Times New Roman" w:cs="Times New Roman"/>
          <w:b/>
          <w:bCs/>
          <w:sz w:val="24"/>
          <w:szCs w:val="24"/>
        </w:rPr>
      </w:pPr>
      <w:r w:rsidRPr="0065372E">
        <w:rPr>
          <w:rFonts w:ascii="Times New Roman" w:hAnsi="Times New Roman" w:cs="Times New Roman"/>
          <w:b/>
          <w:bCs/>
          <w:sz w:val="24"/>
          <w:szCs w:val="24"/>
        </w:rPr>
        <w:t xml:space="preserve">Data 5: </w:t>
      </w:r>
    </w:p>
    <w:p w14:paraId="11D652DA" w14:textId="77777777" w:rsidR="00621AA1" w:rsidRPr="0065372E" w:rsidRDefault="00621AA1" w:rsidP="0065372E">
      <w:pPr>
        <w:pStyle w:val="ListParagraph"/>
        <w:spacing w:before="240" w:after="0" w:line="240" w:lineRule="auto"/>
        <w:ind w:left="360"/>
        <w:jc w:val="center"/>
        <w:rPr>
          <w:rFonts w:ascii="Times New Roman" w:hAnsi="Times New Roman" w:cs="Times New Roman"/>
          <w:b/>
          <w:bCs/>
          <w:sz w:val="24"/>
          <w:szCs w:val="24"/>
        </w:rPr>
      </w:pPr>
      <w:r w:rsidRPr="0065372E">
        <w:rPr>
          <w:rFonts w:ascii="Times New Roman" w:hAnsi="Times New Roman" w:cs="Times New Roman"/>
          <w:noProof/>
          <w:sz w:val="24"/>
          <w:szCs w:val="24"/>
        </w:rPr>
        <w:drawing>
          <wp:inline distT="0" distB="0" distL="0" distR="0" wp14:anchorId="1B217DFE" wp14:editId="6EEB2AB9">
            <wp:extent cx="2669495" cy="123130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69495" cy="1231305"/>
                    </a:xfrm>
                    <a:prstGeom prst="rect">
                      <a:avLst/>
                    </a:prstGeom>
                  </pic:spPr>
                </pic:pic>
              </a:graphicData>
            </a:graphic>
          </wp:inline>
        </w:drawing>
      </w:r>
    </w:p>
    <w:p w14:paraId="663528F8" w14:textId="160AC612" w:rsidR="00621AA1" w:rsidRPr="0065372E" w:rsidRDefault="00621AA1" w:rsidP="0065372E">
      <w:pPr>
        <w:pStyle w:val="ListParagraph"/>
        <w:spacing w:after="0" w:line="240" w:lineRule="auto"/>
        <w:ind w:left="709"/>
        <w:jc w:val="center"/>
        <w:rPr>
          <w:rFonts w:ascii="Times New Roman" w:hAnsi="Times New Roman" w:cs="Times New Roman"/>
          <w:i/>
          <w:iCs/>
          <w:sz w:val="24"/>
          <w:szCs w:val="24"/>
        </w:rPr>
      </w:pPr>
      <w:r w:rsidRPr="0065372E">
        <w:rPr>
          <w:rFonts w:ascii="Times New Roman" w:hAnsi="Times New Roman" w:cs="Times New Roman"/>
          <w:sz w:val="24"/>
          <w:szCs w:val="24"/>
        </w:rPr>
        <w:t xml:space="preserve">Figure 5. </w:t>
      </w:r>
      <w:r w:rsidRPr="0065372E">
        <w:rPr>
          <w:rFonts w:ascii="Times New Roman" w:hAnsi="Times New Roman" w:cs="Times New Roman"/>
          <w:i/>
          <w:iCs/>
          <w:sz w:val="24"/>
          <w:szCs w:val="24"/>
        </w:rPr>
        <w:t>Jack's birthday cake didn’t have any candles, which made Jack argue with Ma because he wanted the candle right away, but the situation didn’t allow Ma to give him one.</w:t>
      </w:r>
    </w:p>
    <w:p w14:paraId="20719FA4" w14:textId="77777777" w:rsidR="00621AA1" w:rsidRPr="0065372E" w:rsidRDefault="00621AA1" w:rsidP="0065372E">
      <w:pPr>
        <w:pStyle w:val="ListParagraph"/>
        <w:spacing w:after="0" w:line="240" w:lineRule="auto"/>
        <w:ind w:left="709"/>
        <w:rPr>
          <w:rFonts w:ascii="Times New Roman" w:hAnsi="Times New Roman" w:cs="Times New Roman"/>
          <w:i/>
          <w:iCs/>
          <w:sz w:val="24"/>
          <w:szCs w:val="24"/>
        </w:rPr>
      </w:pPr>
      <w:r w:rsidRPr="0065372E">
        <w:rPr>
          <w:rStyle w:val="Strong"/>
          <w:rFonts w:ascii="Times New Roman" w:hAnsi="Times New Roman" w:cs="Times New Roman"/>
          <w:sz w:val="24"/>
          <w:szCs w:val="24"/>
        </w:rPr>
        <w:t>Jack</w:t>
      </w:r>
      <w:r w:rsidRPr="0065372E">
        <w:rPr>
          <w:rStyle w:val="Strong"/>
          <w:rFonts w:ascii="Times New Roman" w:hAnsi="Times New Roman" w:cs="Times New Roman"/>
          <w:sz w:val="24"/>
          <w:szCs w:val="24"/>
        </w:rPr>
        <w:tab/>
        <w:t xml:space="preserve">: </w:t>
      </w:r>
      <w:r w:rsidRPr="0065372E">
        <w:rPr>
          <w:rFonts w:ascii="Times New Roman" w:hAnsi="Times New Roman" w:cs="Times New Roman"/>
          <w:b/>
          <w:bCs/>
          <w:i/>
          <w:iCs/>
          <w:sz w:val="24"/>
          <w:szCs w:val="24"/>
        </w:rPr>
        <w:t>“Now the candles!”</w:t>
      </w:r>
      <w:r w:rsidRPr="0065372E">
        <w:rPr>
          <w:rFonts w:ascii="Times New Roman" w:hAnsi="Times New Roman" w:cs="Times New Roman"/>
          <w:b/>
          <w:bCs/>
          <w:i/>
          <w:iCs/>
          <w:sz w:val="24"/>
          <w:szCs w:val="24"/>
        </w:rPr>
        <w:br/>
      </w:r>
      <w:r w:rsidRPr="0065372E">
        <w:rPr>
          <w:rStyle w:val="Strong"/>
          <w:rFonts w:ascii="Times New Roman" w:hAnsi="Times New Roman" w:cs="Times New Roman"/>
          <w:sz w:val="24"/>
          <w:szCs w:val="24"/>
        </w:rPr>
        <w:t>Ma</w:t>
      </w:r>
      <w:r w:rsidRPr="0065372E">
        <w:rPr>
          <w:rStyle w:val="Strong"/>
          <w:rFonts w:ascii="Times New Roman" w:hAnsi="Times New Roman" w:cs="Times New Roman"/>
          <w:sz w:val="24"/>
          <w:szCs w:val="24"/>
        </w:rPr>
        <w:tab/>
        <w:t>:</w:t>
      </w:r>
      <w:r w:rsidRPr="0065372E">
        <w:rPr>
          <w:rFonts w:ascii="Times New Roman" w:hAnsi="Times New Roman" w:cs="Times New Roman"/>
          <w:sz w:val="24"/>
          <w:szCs w:val="24"/>
        </w:rPr>
        <w:t xml:space="preserve"> “</w:t>
      </w:r>
      <w:r w:rsidRPr="0065372E">
        <w:rPr>
          <w:rFonts w:ascii="Times New Roman" w:hAnsi="Times New Roman" w:cs="Times New Roman"/>
          <w:i/>
          <w:iCs/>
          <w:sz w:val="24"/>
          <w:szCs w:val="24"/>
        </w:rPr>
        <w:t>We don’t have any candles</w:t>
      </w:r>
      <w:r w:rsidRPr="0065372E">
        <w:rPr>
          <w:rFonts w:ascii="Times New Roman" w:hAnsi="Times New Roman" w:cs="Times New Roman"/>
          <w:sz w:val="24"/>
          <w:szCs w:val="24"/>
        </w:rPr>
        <w:t>.”</w:t>
      </w:r>
      <w:r w:rsidRPr="0065372E">
        <w:rPr>
          <w:rFonts w:ascii="Times New Roman" w:hAnsi="Times New Roman" w:cs="Times New Roman"/>
          <w:sz w:val="24"/>
          <w:szCs w:val="24"/>
        </w:rPr>
        <w:br/>
      </w:r>
      <w:r w:rsidRPr="0065372E">
        <w:rPr>
          <w:rStyle w:val="Strong"/>
          <w:rFonts w:ascii="Times New Roman" w:hAnsi="Times New Roman" w:cs="Times New Roman"/>
          <w:sz w:val="24"/>
          <w:szCs w:val="24"/>
        </w:rPr>
        <w:t>Jack</w:t>
      </w:r>
      <w:r w:rsidRPr="0065372E">
        <w:rPr>
          <w:rStyle w:val="Strong"/>
          <w:rFonts w:ascii="Times New Roman" w:hAnsi="Times New Roman" w:cs="Times New Roman"/>
          <w:sz w:val="24"/>
          <w:szCs w:val="24"/>
        </w:rPr>
        <w:tab/>
        <w:t>:</w:t>
      </w:r>
      <w:r w:rsidRPr="0065372E">
        <w:rPr>
          <w:rFonts w:ascii="Times New Roman" w:hAnsi="Times New Roman" w:cs="Times New Roman"/>
          <w:sz w:val="24"/>
          <w:szCs w:val="24"/>
        </w:rPr>
        <w:t xml:space="preserve"> </w:t>
      </w:r>
      <w:r w:rsidRPr="0065372E">
        <w:rPr>
          <w:rFonts w:ascii="Times New Roman" w:hAnsi="Times New Roman" w:cs="Times New Roman"/>
          <w:i/>
          <w:iCs/>
          <w:sz w:val="24"/>
          <w:szCs w:val="24"/>
        </w:rPr>
        <w:t>“I know. You said a birthday cake, for real. That means candles on fire!”</w:t>
      </w:r>
      <w:r w:rsidRPr="0065372E">
        <w:rPr>
          <w:rFonts w:ascii="Times New Roman" w:hAnsi="Times New Roman" w:cs="Times New Roman"/>
          <w:sz w:val="24"/>
          <w:szCs w:val="24"/>
        </w:rPr>
        <w:br/>
      </w:r>
      <w:r w:rsidRPr="0065372E">
        <w:rPr>
          <w:rStyle w:val="Strong"/>
          <w:rFonts w:ascii="Times New Roman" w:hAnsi="Times New Roman" w:cs="Times New Roman"/>
          <w:sz w:val="24"/>
          <w:szCs w:val="24"/>
        </w:rPr>
        <w:t>Ma</w:t>
      </w:r>
      <w:r w:rsidRPr="0065372E">
        <w:rPr>
          <w:rStyle w:val="Strong"/>
          <w:rFonts w:ascii="Times New Roman" w:hAnsi="Times New Roman" w:cs="Times New Roman"/>
          <w:sz w:val="24"/>
          <w:szCs w:val="24"/>
        </w:rPr>
        <w:tab/>
        <w:t>:</w:t>
      </w:r>
      <w:r w:rsidRPr="0065372E">
        <w:rPr>
          <w:rFonts w:ascii="Times New Roman" w:hAnsi="Times New Roman" w:cs="Times New Roman"/>
          <w:sz w:val="24"/>
          <w:szCs w:val="24"/>
        </w:rPr>
        <w:t xml:space="preserve"> </w:t>
      </w:r>
      <w:r w:rsidRPr="0065372E">
        <w:rPr>
          <w:rFonts w:ascii="Times New Roman" w:hAnsi="Times New Roman" w:cs="Times New Roman"/>
          <w:i/>
          <w:iCs/>
          <w:sz w:val="24"/>
          <w:szCs w:val="24"/>
        </w:rPr>
        <w:t>“Jack…”</w:t>
      </w:r>
      <w:r w:rsidRPr="0065372E">
        <w:rPr>
          <w:rFonts w:ascii="Times New Roman" w:hAnsi="Times New Roman" w:cs="Times New Roman"/>
          <w:sz w:val="24"/>
          <w:szCs w:val="24"/>
        </w:rPr>
        <w:br/>
      </w:r>
      <w:r w:rsidRPr="0065372E">
        <w:rPr>
          <w:rStyle w:val="Strong"/>
          <w:rFonts w:ascii="Times New Roman" w:hAnsi="Times New Roman" w:cs="Times New Roman"/>
          <w:sz w:val="24"/>
          <w:szCs w:val="24"/>
        </w:rPr>
        <w:t>Ma</w:t>
      </w:r>
      <w:r w:rsidRPr="0065372E">
        <w:rPr>
          <w:rStyle w:val="Strong"/>
          <w:rFonts w:ascii="Times New Roman" w:hAnsi="Times New Roman" w:cs="Times New Roman"/>
          <w:sz w:val="24"/>
          <w:szCs w:val="24"/>
        </w:rPr>
        <w:tab/>
        <w:t>:</w:t>
      </w:r>
      <w:r w:rsidRPr="0065372E">
        <w:rPr>
          <w:rFonts w:ascii="Times New Roman" w:hAnsi="Times New Roman" w:cs="Times New Roman"/>
          <w:sz w:val="24"/>
          <w:szCs w:val="24"/>
        </w:rPr>
        <w:t xml:space="preserve"> </w:t>
      </w:r>
      <w:r w:rsidRPr="0065372E">
        <w:rPr>
          <w:rFonts w:ascii="Times New Roman" w:hAnsi="Times New Roman" w:cs="Times New Roman"/>
          <w:i/>
          <w:iCs/>
          <w:sz w:val="24"/>
          <w:szCs w:val="24"/>
        </w:rPr>
        <w:t>“I’m sorry. You know, I have to ask for stuff that we really need, stuff that he can get easily.”</w:t>
      </w:r>
    </w:p>
    <w:p w14:paraId="42061F7C" w14:textId="77777777" w:rsidR="00621AA1" w:rsidRPr="0065372E" w:rsidRDefault="00621AA1" w:rsidP="0065372E">
      <w:pPr>
        <w:pStyle w:val="ListParagraph"/>
        <w:spacing w:after="0" w:line="240" w:lineRule="auto"/>
        <w:ind w:left="709"/>
        <w:rPr>
          <w:rFonts w:ascii="Times New Roman" w:hAnsi="Times New Roman" w:cs="Times New Roman"/>
          <w:b/>
          <w:bCs/>
          <w:i/>
          <w:iCs/>
          <w:sz w:val="24"/>
          <w:szCs w:val="24"/>
          <w:lang w:eastAsia="en-ID"/>
        </w:rPr>
      </w:pPr>
      <w:r w:rsidRPr="0065372E">
        <w:rPr>
          <w:rFonts w:ascii="Times New Roman" w:hAnsi="Times New Roman" w:cs="Times New Roman"/>
          <w:sz w:val="24"/>
          <w:szCs w:val="24"/>
        </w:rPr>
        <w:t xml:space="preserve">Jack </w:t>
      </w:r>
      <w:r w:rsidRPr="0065372E">
        <w:rPr>
          <w:rFonts w:ascii="Times New Roman" w:hAnsi="Times New Roman" w:cs="Times New Roman"/>
          <w:sz w:val="24"/>
          <w:szCs w:val="24"/>
        </w:rPr>
        <w:tab/>
        <w:t xml:space="preserve">: </w:t>
      </w:r>
      <w:r w:rsidRPr="0065372E">
        <w:rPr>
          <w:rFonts w:ascii="Times New Roman" w:hAnsi="Times New Roman" w:cs="Times New Roman"/>
          <w:b/>
          <w:bCs/>
          <w:i/>
          <w:iCs/>
          <w:sz w:val="24"/>
          <w:szCs w:val="24"/>
        </w:rPr>
        <w:t>“</w:t>
      </w:r>
      <w:r w:rsidRPr="0065372E">
        <w:rPr>
          <w:rFonts w:ascii="Times New Roman" w:hAnsi="Times New Roman" w:cs="Times New Roman"/>
          <w:b/>
          <w:bCs/>
          <w:i/>
          <w:iCs/>
          <w:sz w:val="24"/>
          <w:szCs w:val="24"/>
          <w:lang w:eastAsia="en-ID"/>
        </w:rPr>
        <w:t>Next week when I'm six, you'd better ask for real candles.”</w:t>
      </w:r>
    </w:p>
    <w:p w14:paraId="7FF2A7C4" w14:textId="77777777" w:rsidR="00621AA1" w:rsidRPr="0065372E" w:rsidRDefault="00621AA1" w:rsidP="0065372E">
      <w:pPr>
        <w:pStyle w:val="ListParagraph"/>
        <w:spacing w:after="0" w:line="240" w:lineRule="auto"/>
        <w:ind w:left="709"/>
        <w:rPr>
          <w:rFonts w:ascii="Times New Roman" w:hAnsi="Times New Roman" w:cs="Times New Roman"/>
          <w:b/>
          <w:bCs/>
          <w:i/>
          <w:iCs/>
          <w:sz w:val="24"/>
          <w:szCs w:val="24"/>
        </w:rPr>
      </w:pPr>
      <w:r w:rsidRPr="0065372E">
        <w:rPr>
          <w:rFonts w:ascii="Times New Roman" w:hAnsi="Times New Roman" w:cs="Times New Roman"/>
          <w:sz w:val="24"/>
          <w:szCs w:val="24"/>
          <w:lang w:eastAsia="en-ID"/>
        </w:rPr>
        <w:t xml:space="preserve">Ma </w:t>
      </w:r>
      <w:r w:rsidRPr="0065372E">
        <w:rPr>
          <w:rFonts w:ascii="Times New Roman" w:hAnsi="Times New Roman" w:cs="Times New Roman"/>
          <w:sz w:val="24"/>
          <w:szCs w:val="24"/>
          <w:lang w:eastAsia="en-ID"/>
        </w:rPr>
        <w:tab/>
        <w:t xml:space="preserve">: </w:t>
      </w:r>
      <w:r w:rsidRPr="0065372E">
        <w:rPr>
          <w:rFonts w:ascii="Times New Roman" w:hAnsi="Times New Roman" w:cs="Times New Roman"/>
          <w:b/>
          <w:bCs/>
          <w:i/>
          <w:iCs/>
          <w:sz w:val="24"/>
          <w:szCs w:val="24"/>
          <w:lang w:eastAsia="en-ID"/>
        </w:rPr>
        <w:t>“Next year, you mean.”</w:t>
      </w:r>
    </w:p>
    <w:p w14:paraId="1B1B1499" w14:textId="610EA366" w:rsidR="00621AA1" w:rsidRDefault="00621AA1" w:rsidP="0065372E">
      <w:pPr>
        <w:pStyle w:val="ListParagraph"/>
        <w:spacing w:after="0" w:line="240" w:lineRule="auto"/>
        <w:ind w:left="709"/>
        <w:rPr>
          <w:rFonts w:ascii="Times New Roman" w:hAnsi="Times New Roman" w:cs="Times New Roman"/>
          <w:sz w:val="24"/>
          <w:szCs w:val="24"/>
        </w:rPr>
      </w:pPr>
      <w:r w:rsidRPr="0065372E">
        <w:rPr>
          <w:rFonts w:ascii="Times New Roman" w:hAnsi="Times New Roman" w:cs="Times New Roman"/>
          <w:sz w:val="24"/>
          <w:szCs w:val="24"/>
        </w:rPr>
        <w:t>(Room 2015, 00:05:53 – 00:06:30)</w:t>
      </w:r>
    </w:p>
    <w:p w14:paraId="099F6AAE" w14:textId="77777777" w:rsidR="00A93D85" w:rsidRPr="0065372E" w:rsidRDefault="00A93D85" w:rsidP="0065372E">
      <w:pPr>
        <w:pStyle w:val="ListParagraph"/>
        <w:spacing w:after="0" w:line="240" w:lineRule="auto"/>
        <w:ind w:left="709"/>
        <w:rPr>
          <w:rFonts w:ascii="Times New Roman" w:hAnsi="Times New Roman" w:cs="Times New Roman"/>
          <w:i/>
          <w:iCs/>
          <w:sz w:val="24"/>
          <w:szCs w:val="24"/>
        </w:rPr>
      </w:pPr>
    </w:p>
    <w:p w14:paraId="78F1F7F0" w14:textId="77777777" w:rsidR="00621AA1" w:rsidRPr="0065372E" w:rsidRDefault="00621AA1" w:rsidP="0065372E">
      <w:pPr>
        <w:pStyle w:val="NormalWeb"/>
        <w:spacing w:after="0" w:line="240" w:lineRule="auto"/>
        <w:jc w:val="both"/>
      </w:pPr>
      <w:r w:rsidRPr="0065372E">
        <w:tab/>
        <w:t xml:space="preserve">Operant conditioning in Jack's character appears when he interacts with Ma about his request for birthday candles. Jack wants a candle for his fifth birthday, but Ma cannot provide it due to their limited situation in the room. At first, Jack insists and feels disappointed, but this </w:t>
      </w:r>
      <w:proofErr w:type="spellStart"/>
      <w:r w:rsidRPr="0065372E">
        <w:t>behavior</w:t>
      </w:r>
      <w:proofErr w:type="spellEnd"/>
      <w:r w:rsidRPr="0065372E">
        <w:t xml:space="preserve"> only leads to Ma’s anger and frustration.</w:t>
      </w:r>
    </w:p>
    <w:p w14:paraId="75C1A187" w14:textId="77777777" w:rsidR="00621AA1" w:rsidRPr="0065372E" w:rsidRDefault="00621AA1" w:rsidP="0065372E">
      <w:pPr>
        <w:pStyle w:val="NormalWeb"/>
        <w:spacing w:after="0" w:line="240" w:lineRule="auto"/>
        <w:jc w:val="both"/>
      </w:pPr>
      <w:r w:rsidRPr="0065372E">
        <w:tab/>
        <w:t xml:space="preserve">Ma’s anger acts as a punishment for Jack’s demanding attitude. From this, Jack learns that being pushy does not help and only creates tension. Over time, he </w:t>
      </w:r>
      <w:r w:rsidRPr="0065372E">
        <w:lastRenderedPageBreak/>
        <w:t>chooses to stay calm and not force his wishes. This situation makes Jack learns through operant conditioning.</w:t>
      </w:r>
    </w:p>
    <w:p w14:paraId="205EB540" w14:textId="77777777" w:rsidR="00621AA1" w:rsidRPr="0065372E" w:rsidRDefault="00621AA1" w:rsidP="0065372E">
      <w:pPr>
        <w:pStyle w:val="NormalWeb"/>
        <w:spacing w:after="0" w:line="240" w:lineRule="auto"/>
        <w:jc w:val="both"/>
      </w:pPr>
      <w:r w:rsidRPr="0065372E">
        <w:tab/>
        <w:t xml:space="preserve">When Jack accepts the situation calmly, Ma responds with gentle words and promises to give candles next year. This positive response serves as reinforcement for his patient </w:t>
      </w:r>
      <w:proofErr w:type="spellStart"/>
      <w:r w:rsidRPr="0065372E">
        <w:t>behavior</w:t>
      </w:r>
      <w:proofErr w:type="spellEnd"/>
      <w:r w:rsidRPr="0065372E">
        <w:t xml:space="preserve">. Jack realizes that forcing his wishes is pointless, as they cannot go out to buy candles. This </w:t>
      </w:r>
      <w:r w:rsidRPr="0065372E">
        <w:rPr>
          <w:b/>
          <w:bCs/>
        </w:rPr>
        <w:t>positive reinforcement</w:t>
      </w:r>
      <w:r w:rsidRPr="0065372E">
        <w:t xml:space="preserve"> shapes his </w:t>
      </w:r>
      <w:proofErr w:type="spellStart"/>
      <w:r w:rsidRPr="0065372E">
        <w:t>behavioral</w:t>
      </w:r>
      <w:proofErr w:type="spellEnd"/>
      <w:r w:rsidRPr="0065372E">
        <w:t xml:space="preserve"> tendency to be more patient and helps him feel better emotionally.</w:t>
      </w:r>
    </w:p>
    <w:p w14:paraId="6C5C1FCE" w14:textId="77777777" w:rsidR="00621AA1" w:rsidRPr="0065372E" w:rsidRDefault="00621AA1" w:rsidP="0065372E">
      <w:pPr>
        <w:pStyle w:val="NormalWeb"/>
        <w:spacing w:after="0" w:line="240" w:lineRule="auto"/>
        <w:jc w:val="both"/>
      </w:pPr>
    </w:p>
    <w:p w14:paraId="253D0D96" w14:textId="6BACCBF5" w:rsidR="00621AA1" w:rsidRPr="0065372E" w:rsidRDefault="00C12CB0" w:rsidP="0065372E">
      <w:pPr>
        <w:pStyle w:val="NormalWeb"/>
        <w:spacing w:after="0" w:line="240" w:lineRule="auto"/>
        <w:jc w:val="both"/>
      </w:pPr>
      <w:r>
        <w:tab/>
      </w:r>
      <w:r w:rsidR="00621AA1" w:rsidRPr="0065372E">
        <w:rPr>
          <w:b/>
          <w:bCs/>
        </w:rPr>
        <w:t>Data 6:</w:t>
      </w:r>
    </w:p>
    <w:p w14:paraId="323EEEC3" w14:textId="77777777" w:rsidR="00621AA1" w:rsidRPr="0065372E" w:rsidRDefault="00621AA1" w:rsidP="0065372E">
      <w:pPr>
        <w:pStyle w:val="NormalWeb"/>
        <w:spacing w:after="0" w:line="240" w:lineRule="auto"/>
        <w:jc w:val="center"/>
        <w:rPr>
          <w:b/>
          <w:bCs/>
        </w:rPr>
      </w:pPr>
      <w:r w:rsidRPr="0065372E">
        <w:rPr>
          <w:noProof/>
        </w:rPr>
        <w:drawing>
          <wp:inline distT="0" distB="0" distL="0" distR="0" wp14:anchorId="4ED2F6EA" wp14:editId="0E5744A7">
            <wp:extent cx="2671305" cy="123130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71305" cy="1231305"/>
                    </a:xfrm>
                    <a:prstGeom prst="rect">
                      <a:avLst/>
                    </a:prstGeom>
                  </pic:spPr>
                </pic:pic>
              </a:graphicData>
            </a:graphic>
          </wp:inline>
        </w:drawing>
      </w:r>
    </w:p>
    <w:p w14:paraId="335A7C51" w14:textId="77777777" w:rsidR="00621AA1" w:rsidRPr="0065372E" w:rsidRDefault="00621AA1" w:rsidP="0065372E">
      <w:pPr>
        <w:pStyle w:val="ListParagraph"/>
        <w:spacing w:after="0" w:line="240" w:lineRule="auto"/>
        <w:ind w:left="709"/>
        <w:jc w:val="center"/>
        <w:rPr>
          <w:rFonts w:ascii="Times New Roman" w:hAnsi="Times New Roman" w:cs="Times New Roman"/>
          <w:i/>
          <w:iCs/>
          <w:sz w:val="24"/>
          <w:szCs w:val="24"/>
        </w:rPr>
      </w:pPr>
      <w:r w:rsidRPr="0065372E">
        <w:rPr>
          <w:rFonts w:ascii="Times New Roman" w:hAnsi="Times New Roman" w:cs="Times New Roman"/>
          <w:sz w:val="24"/>
          <w:szCs w:val="24"/>
        </w:rPr>
        <w:t xml:space="preserve">Figure 6. </w:t>
      </w:r>
      <w:r w:rsidRPr="0065372E">
        <w:rPr>
          <w:rFonts w:ascii="Times New Roman" w:hAnsi="Times New Roman" w:cs="Times New Roman"/>
          <w:i/>
          <w:iCs/>
          <w:sz w:val="24"/>
          <w:szCs w:val="24"/>
        </w:rPr>
        <w:t>Jack comes out of the wardrobe to look at Old Nick's sleeping face because he is curious about him.</w:t>
      </w:r>
    </w:p>
    <w:p w14:paraId="31600239" w14:textId="77777777" w:rsidR="00621AA1" w:rsidRPr="0065372E" w:rsidRDefault="00621AA1" w:rsidP="0065372E">
      <w:pPr>
        <w:pStyle w:val="ListParagraph"/>
        <w:spacing w:after="0" w:line="240" w:lineRule="auto"/>
        <w:ind w:left="709"/>
        <w:rPr>
          <w:rFonts w:ascii="Times New Roman" w:hAnsi="Times New Roman" w:cs="Times New Roman"/>
          <w:i/>
          <w:iCs/>
          <w:sz w:val="24"/>
          <w:szCs w:val="24"/>
          <w:lang w:eastAsia="en-ID"/>
        </w:rPr>
      </w:pPr>
      <w:r w:rsidRPr="0065372E">
        <w:rPr>
          <w:rFonts w:ascii="Times New Roman" w:hAnsi="Times New Roman" w:cs="Times New Roman"/>
          <w:sz w:val="24"/>
          <w:szCs w:val="24"/>
          <w:lang w:eastAsia="en-ID"/>
        </w:rPr>
        <w:t xml:space="preserve">Old </w:t>
      </w:r>
      <w:proofErr w:type="gramStart"/>
      <w:r w:rsidRPr="0065372E">
        <w:rPr>
          <w:rFonts w:ascii="Times New Roman" w:hAnsi="Times New Roman" w:cs="Times New Roman"/>
          <w:sz w:val="24"/>
          <w:szCs w:val="24"/>
          <w:lang w:eastAsia="en-ID"/>
        </w:rPr>
        <w:t>Nick :</w:t>
      </w:r>
      <w:proofErr w:type="gramEnd"/>
      <w:r w:rsidRPr="0065372E">
        <w:rPr>
          <w:rFonts w:ascii="Times New Roman" w:hAnsi="Times New Roman" w:cs="Times New Roman"/>
          <w:sz w:val="24"/>
          <w:szCs w:val="24"/>
          <w:lang w:eastAsia="en-ID"/>
        </w:rPr>
        <w:t xml:space="preserve"> </w:t>
      </w:r>
      <w:r w:rsidRPr="0065372E">
        <w:rPr>
          <w:rFonts w:ascii="Times New Roman" w:hAnsi="Times New Roman" w:cs="Times New Roman"/>
          <w:i/>
          <w:iCs/>
          <w:sz w:val="24"/>
          <w:szCs w:val="24"/>
        </w:rPr>
        <w:t>“</w:t>
      </w:r>
      <w:r w:rsidRPr="0065372E">
        <w:rPr>
          <w:rFonts w:ascii="Times New Roman" w:hAnsi="Times New Roman" w:cs="Times New Roman"/>
          <w:i/>
          <w:iCs/>
          <w:sz w:val="24"/>
          <w:szCs w:val="24"/>
          <w:lang w:eastAsia="en-ID"/>
        </w:rPr>
        <w:t>Oh, hey Sonny.”</w:t>
      </w:r>
    </w:p>
    <w:p w14:paraId="4B421388" w14:textId="77777777" w:rsidR="00621AA1" w:rsidRPr="0065372E" w:rsidRDefault="00621AA1" w:rsidP="0065372E">
      <w:pPr>
        <w:pStyle w:val="ListParagraph"/>
        <w:spacing w:after="0" w:line="240" w:lineRule="auto"/>
        <w:ind w:left="709"/>
        <w:rPr>
          <w:rFonts w:ascii="Times New Roman" w:hAnsi="Times New Roman" w:cs="Times New Roman"/>
          <w:b/>
          <w:bCs/>
          <w:i/>
          <w:iCs/>
          <w:sz w:val="24"/>
          <w:szCs w:val="24"/>
          <w:lang w:eastAsia="en-ID"/>
        </w:rPr>
      </w:pPr>
      <w:r w:rsidRPr="0065372E">
        <w:rPr>
          <w:rFonts w:ascii="Times New Roman" w:hAnsi="Times New Roman" w:cs="Times New Roman"/>
          <w:sz w:val="24"/>
          <w:szCs w:val="24"/>
          <w:lang w:eastAsia="en-ID"/>
        </w:rPr>
        <w:t>Jack</w:t>
      </w:r>
      <w:r w:rsidRPr="0065372E">
        <w:rPr>
          <w:rFonts w:ascii="Times New Roman" w:hAnsi="Times New Roman" w:cs="Times New Roman"/>
          <w:sz w:val="24"/>
          <w:szCs w:val="24"/>
          <w:lang w:eastAsia="en-ID"/>
        </w:rPr>
        <w:tab/>
        <w:t xml:space="preserve">  </w:t>
      </w:r>
      <w:proofErr w:type="gramStart"/>
      <w:r w:rsidRPr="0065372E">
        <w:rPr>
          <w:rFonts w:ascii="Times New Roman" w:hAnsi="Times New Roman" w:cs="Times New Roman"/>
          <w:sz w:val="24"/>
          <w:szCs w:val="24"/>
          <w:lang w:eastAsia="en-ID"/>
        </w:rPr>
        <w:t xml:space="preserve">  :</w:t>
      </w:r>
      <w:proofErr w:type="gramEnd"/>
      <w:r w:rsidRPr="0065372E">
        <w:rPr>
          <w:rFonts w:ascii="Times New Roman" w:hAnsi="Times New Roman" w:cs="Times New Roman"/>
          <w:sz w:val="24"/>
          <w:szCs w:val="24"/>
          <w:lang w:eastAsia="en-ID"/>
        </w:rPr>
        <w:t xml:space="preserve"> </w:t>
      </w:r>
      <w:r w:rsidRPr="0065372E">
        <w:rPr>
          <w:rFonts w:ascii="Times New Roman" w:hAnsi="Times New Roman" w:cs="Times New Roman"/>
          <w:b/>
          <w:bCs/>
          <w:i/>
          <w:iCs/>
          <w:sz w:val="24"/>
          <w:szCs w:val="24"/>
          <w:lang w:eastAsia="en-ID"/>
        </w:rPr>
        <w:t>“(Screaming)”</w:t>
      </w:r>
    </w:p>
    <w:p w14:paraId="40F4258B" w14:textId="77777777" w:rsidR="00621AA1" w:rsidRPr="0065372E" w:rsidRDefault="00621AA1" w:rsidP="0065372E">
      <w:pPr>
        <w:pStyle w:val="ListParagraph"/>
        <w:spacing w:after="0" w:line="240" w:lineRule="auto"/>
        <w:ind w:left="709"/>
        <w:rPr>
          <w:rFonts w:ascii="Times New Roman" w:hAnsi="Times New Roman" w:cs="Times New Roman"/>
          <w:b/>
          <w:bCs/>
          <w:i/>
          <w:iCs/>
          <w:sz w:val="24"/>
          <w:szCs w:val="24"/>
        </w:rPr>
      </w:pPr>
      <w:r w:rsidRPr="0065372E">
        <w:rPr>
          <w:rFonts w:ascii="Times New Roman" w:hAnsi="Times New Roman" w:cs="Times New Roman"/>
          <w:sz w:val="24"/>
          <w:szCs w:val="24"/>
          <w:lang w:eastAsia="en-ID"/>
        </w:rPr>
        <w:t xml:space="preserve">Old </w:t>
      </w:r>
      <w:proofErr w:type="gramStart"/>
      <w:r w:rsidRPr="0065372E">
        <w:rPr>
          <w:rFonts w:ascii="Times New Roman" w:hAnsi="Times New Roman" w:cs="Times New Roman"/>
          <w:sz w:val="24"/>
          <w:szCs w:val="24"/>
          <w:lang w:eastAsia="en-ID"/>
        </w:rPr>
        <w:t>Nick :</w:t>
      </w:r>
      <w:proofErr w:type="gramEnd"/>
      <w:r w:rsidRPr="0065372E">
        <w:rPr>
          <w:rFonts w:ascii="Times New Roman" w:hAnsi="Times New Roman" w:cs="Times New Roman"/>
          <w:sz w:val="24"/>
          <w:szCs w:val="24"/>
          <w:lang w:eastAsia="en-ID"/>
        </w:rPr>
        <w:t xml:space="preserve"> </w:t>
      </w:r>
      <w:r w:rsidRPr="0065372E">
        <w:rPr>
          <w:rFonts w:ascii="Times New Roman" w:hAnsi="Times New Roman" w:cs="Times New Roman"/>
          <w:b/>
          <w:bCs/>
          <w:sz w:val="24"/>
          <w:szCs w:val="24"/>
          <w:lang w:eastAsia="en-ID"/>
        </w:rPr>
        <w:t>“</w:t>
      </w:r>
      <w:r w:rsidRPr="0065372E">
        <w:rPr>
          <w:rFonts w:ascii="Times New Roman" w:hAnsi="Times New Roman" w:cs="Times New Roman"/>
          <w:b/>
          <w:bCs/>
          <w:i/>
          <w:iCs/>
          <w:sz w:val="24"/>
          <w:szCs w:val="24"/>
          <w:lang w:eastAsia="en-ID"/>
        </w:rPr>
        <w:t xml:space="preserve">Quite the noise! Quite the noise. Quite the noise. Fuck! </w:t>
      </w:r>
    </w:p>
    <w:p w14:paraId="4EE72687" w14:textId="6A369B61" w:rsidR="00621AA1" w:rsidRDefault="00621AA1" w:rsidP="0065372E">
      <w:pPr>
        <w:spacing w:after="0" w:line="240" w:lineRule="auto"/>
        <w:ind w:left="709"/>
        <w:rPr>
          <w:rFonts w:ascii="Times New Roman" w:hAnsi="Times New Roman" w:cs="Times New Roman"/>
          <w:sz w:val="24"/>
          <w:szCs w:val="24"/>
        </w:rPr>
      </w:pPr>
      <w:r w:rsidRPr="0065372E">
        <w:rPr>
          <w:rFonts w:ascii="Times New Roman" w:hAnsi="Times New Roman" w:cs="Times New Roman"/>
          <w:sz w:val="24"/>
          <w:szCs w:val="24"/>
          <w:lang w:eastAsia="en-ID"/>
        </w:rPr>
        <w:tab/>
      </w:r>
      <w:r w:rsidRPr="0065372E">
        <w:rPr>
          <w:rFonts w:ascii="Times New Roman" w:hAnsi="Times New Roman" w:cs="Times New Roman"/>
          <w:sz w:val="24"/>
          <w:szCs w:val="24"/>
        </w:rPr>
        <w:t xml:space="preserve">(Room 2015, 00:23:16 – 00:23:50)  </w:t>
      </w:r>
    </w:p>
    <w:p w14:paraId="4BF3BFB7" w14:textId="77777777" w:rsidR="00A93D85" w:rsidRPr="0065372E" w:rsidRDefault="00A93D85" w:rsidP="0065372E">
      <w:pPr>
        <w:spacing w:after="0" w:line="240" w:lineRule="auto"/>
        <w:ind w:left="709"/>
        <w:rPr>
          <w:rFonts w:ascii="Times New Roman" w:hAnsi="Times New Roman" w:cs="Times New Roman"/>
          <w:sz w:val="24"/>
          <w:szCs w:val="24"/>
        </w:rPr>
      </w:pPr>
    </w:p>
    <w:p w14:paraId="14BDE7D5" w14:textId="77777777" w:rsidR="00621AA1" w:rsidRPr="0065372E" w:rsidRDefault="00621AA1" w:rsidP="0065372E">
      <w:pPr>
        <w:pStyle w:val="NormalWeb"/>
        <w:spacing w:after="0" w:line="240" w:lineRule="auto"/>
        <w:jc w:val="both"/>
      </w:pPr>
      <w:r w:rsidRPr="0065372E">
        <w:tab/>
        <w:t xml:space="preserve">Another example of operant conditioning in Jack’s </w:t>
      </w:r>
      <w:proofErr w:type="spellStart"/>
      <w:r w:rsidRPr="0065372E">
        <w:t>behavior</w:t>
      </w:r>
      <w:proofErr w:type="spellEnd"/>
      <w:r w:rsidRPr="0065372E">
        <w:t xml:space="preserve"> happens when he steps out of the wardrobe to see Old Nick. Jack is curious and quietly sneaks out while Old Nick is sleeping. But suddenly, Old Nick wakes up, and Jack screams in fear and makes Old Nick angry and he yells at Jack.</w:t>
      </w:r>
    </w:p>
    <w:p w14:paraId="5473813D" w14:textId="77777777" w:rsidR="00621AA1" w:rsidRPr="0065372E" w:rsidRDefault="00621AA1" w:rsidP="0065372E">
      <w:pPr>
        <w:pStyle w:val="NormalWeb"/>
        <w:spacing w:after="0" w:line="240" w:lineRule="auto"/>
        <w:jc w:val="both"/>
      </w:pPr>
      <w:r w:rsidRPr="0065372E">
        <w:tab/>
        <w:t xml:space="preserve">This moment is a form of </w:t>
      </w:r>
      <w:r w:rsidRPr="0065372E">
        <w:rPr>
          <w:rStyle w:val="Strong"/>
        </w:rPr>
        <w:t>positive punishment</w:t>
      </w:r>
      <w:r w:rsidRPr="0065372E">
        <w:t>. Jack’s scream brings a negative reaction, such as Old Nick’s loud scolding. This unpleasant experience teaches Jack not to make noise or disturb Old Nick. After this, Jack becomes more careful and chooses to stay quiet to avoid being yelled at. This situation makes Jack learn through operant conditioning.</w:t>
      </w:r>
    </w:p>
    <w:p w14:paraId="6E31D71A" w14:textId="77777777" w:rsidR="00621AA1" w:rsidRPr="0065372E" w:rsidRDefault="00621AA1" w:rsidP="0065372E">
      <w:pPr>
        <w:pStyle w:val="NormalWeb"/>
        <w:spacing w:after="0" w:line="240" w:lineRule="auto"/>
        <w:jc w:val="both"/>
      </w:pPr>
      <w:r w:rsidRPr="0065372E">
        <w:tab/>
        <w:t xml:space="preserve">In contrast, when Jack stays silent inside the wardrobe as Ma told him, nothing bad happens. Old Nick doesn't notice him, and there is no punishment. Through this experience, Jack learns that staying quiet and obedient helps him avoid negative consequences. This is how operant conditioning shapes his </w:t>
      </w:r>
      <w:proofErr w:type="spellStart"/>
      <w:r w:rsidRPr="0065372E">
        <w:t>behavioral</w:t>
      </w:r>
      <w:proofErr w:type="spellEnd"/>
      <w:r w:rsidRPr="0065372E">
        <w:t xml:space="preserve"> tendency to remain obedient and silent in order to avoid being yelled at, thus making him feel better.</w:t>
      </w:r>
    </w:p>
    <w:p w14:paraId="0915E767" w14:textId="77777777" w:rsidR="00621AA1" w:rsidRPr="0065372E" w:rsidRDefault="00621AA1" w:rsidP="0065372E">
      <w:pPr>
        <w:pStyle w:val="NormalWeb"/>
        <w:spacing w:after="0" w:line="240" w:lineRule="auto"/>
        <w:jc w:val="both"/>
      </w:pPr>
    </w:p>
    <w:p w14:paraId="285AFDB6" w14:textId="77777777" w:rsidR="00621AA1" w:rsidRPr="0065372E" w:rsidRDefault="00621AA1" w:rsidP="0065372E">
      <w:pPr>
        <w:pStyle w:val="NormalWeb"/>
        <w:spacing w:after="0" w:line="240" w:lineRule="auto"/>
        <w:jc w:val="both"/>
        <w:rPr>
          <w:b/>
          <w:bCs/>
        </w:rPr>
      </w:pPr>
      <w:r w:rsidRPr="0065372E">
        <w:rPr>
          <w:b/>
          <w:bCs/>
        </w:rPr>
        <w:tab/>
        <w:t xml:space="preserve">Data 7: </w:t>
      </w:r>
    </w:p>
    <w:p w14:paraId="45C3F7CC" w14:textId="77777777" w:rsidR="00621AA1" w:rsidRPr="0065372E" w:rsidRDefault="00621AA1" w:rsidP="0065372E">
      <w:pPr>
        <w:pStyle w:val="NormalWeb"/>
        <w:spacing w:after="0" w:line="240" w:lineRule="auto"/>
        <w:jc w:val="center"/>
        <w:rPr>
          <w:b/>
          <w:bCs/>
        </w:rPr>
      </w:pPr>
      <w:r w:rsidRPr="0065372E">
        <w:rPr>
          <w:noProof/>
        </w:rPr>
        <w:drawing>
          <wp:inline distT="0" distB="0" distL="0" distR="0" wp14:anchorId="44F185BF" wp14:editId="00A4CA61">
            <wp:extent cx="2671307" cy="111190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71307" cy="1111902"/>
                    </a:xfrm>
                    <a:prstGeom prst="rect">
                      <a:avLst/>
                    </a:prstGeom>
                  </pic:spPr>
                </pic:pic>
              </a:graphicData>
            </a:graphic>
          </wp:inline>
        </w:drawing>
      </w:r>
    </w:p>
    <w:p w14:paraId="0A062E4C" w14:textId="77777777" w:rsidR="00621AA1" w:rsidRPr="0065372E" w:rsidRDefault="00621AA1" w:rsidP="0065372E">
      <w:pPr>
        <w:pStyle w:val="ListParagraph"/>
        <w:spacing w:after="0" w:line="240" w:lineRule="auto"/>
        <w:ind w:left="709"/>
        <w:jc w:val="center"/>
        <w:rPr>
          <w:rFonts w:ascii="Times New Roman" w:hAnsi="Times New Roman" w:cs="Times New Roman"/>
          <w:i/>
          <w:iCs/>
          <w:sz w:val="24"/>
          <w:szCs w:val="24"/>
        </w:rPr>
      </w:pPr>
      <w:r w:rsidRPr="0065372E">
        <w:rPr>
          <w:rFonts w:ascii="Times New Roman" w:hAnsi="Times New Roman" w:cs="Times New Roman"/>
          <w:sz w:val="24"/>
          <w:szCs w:val="24"/>
        </w:rPr>
        <w:lastRenderedPageBreak/>
        <w:t xml:space="preserve">Figure 7. </w:t>
      </w:r>
      <w:r w:rsidRPr="0065372E">
        <w:rPr>
          <w:rFonts w:ascii="Times New Roman" w:hAnsi="Times New Roman" w:cs="Times New Roman"/>
          <w:i/>
          <w:iCs/>
          <w:sz w:val="24"/>
          <w:szCs w:val="24"/>
        </w:rPr>
        <w:t>Jack feels scared after being threatened by Old Nick because he screamed, so he runs, covers his ears, and curls up inside the wardrobe.</w:t>
      </w:r>
    </w:p>
    <w:p w14:paraId="2A2ABD47" w14:textId="77777777" w:rsidR="00621AA1" w:rsidRPr="0065372E" w:rsidRDefault="00621AA1" w:rsidP="0065372E">
      <w:pPr>
        <w:pStyle w:val="ListParagraph"/>
        <w:spacing w:after="0" w:line="240" w:lineRule="auto"/>
        <w:ind w:left="709"/>
        <w:rPr>
          <w:rFonts w:ascii="Times New Roman" w:hAnsi="Times New Roman" w:cs="Times New Roman"/>
          <w:b/>
          <w:bCs/>
          <w:i/>
          <w:iCs/>
          <w:sz w:val="24"/>
          <w:szCs w:val="24"/>
        </w:rPr>
      </w:pPr>
      <w:r w:rsidRPr="0065372E">
        <w:rPr>
          <w:rFonts w:ascii="Times New Roman" w:hAnsi="Times New Roman" w:cs="Times New Roman"/>
          <w:sz w:val="24"/>
          <w:szCs w:val="24"/>
          <w:lang w:val="en-ID" w:eastAsia="en-ID"/>
        </w:rPr>
        <w:t>Old Nick</w:t>
      </w:r>
      <w:r w:rsidRPr="0065372E">
        <w:rPr>
          <w:rFonts w:ascii="Times New Roman" w:hAnsi="Times New Roman" w:cs="Times New Roman"/>
          <w:sz w:val="24"/>
          <w:szCs w:val="24"/>
          <w:lang w:val="en-ID" w:eastAsia="en-ID"/>
        </w:rPr>
        <w:tab/>
        <w:t>:</w:t>
      </w:r>
      <w:r w:rsidRPr="0065372E">
        <w:rPr>
          <w:rFonts w:ascii="Times New Roman" w:hAnsi="Times New Roman" w:cs="Times New Roman"/>
          <w:b/>
          <w:bCs/>
          <w:sz w:val="24"/>
          <w:szCs w:val="24"/>
          <w:lang w:val="en-ID" w:eastAsia="en-ID"/>
        </w:rPr>
        <w:t xml:space="preserve"> </w:t>
      </w:r>
      <w:r w:rsidRPr="0065372E">
        <w:rPr>
          <w:rFonts w:ascii="Times New Roman" w:hAnsi="Times New Roman" w:cs="Times New Roman"/>
          <w:b/>
          <w:bCs/>
          <w:i/>
          <w:iCs/>
          <w:sz w:val="24"/>
          <w:szCs w:val="24"/>
          <w:lang w:val="en-ID" w:eastAsia="en-ID"/>
        </w:rPr>
        <w:t>"Do you want to breathe? Then shut the fuck up!"</w:t>
      </w:r>
    </w:p>
    <w:p w14:paraId="44AC11F4" w14:textId="77777777" w:rsidR="00621AA1" w:rsidRPr="0065372E" w:rsidRDefault="00621AA1" w:rsidP="0065372E">
      <w:pPr>
        <w:spacing w:after="0" w:line="240" w:lineRule="auto"/>
        <w:ind w:left="709"/>
        <w:rPr>
          <w:rFonts w:ascii="Times New Roman" w:hAnsi="Times New Roman" w:cs="Times New Roman"/>
          <w:sz w:val="24"/>
          <w:szCs w:val="24"/>
          <w:lang w:val="en-ID" w:eastAsia="en-ID"/>
        </w:rPr>
      </w:pPr>
      <w:r w:rsidRPr="0065372E">
        <w:rPr>
          <w:rFonts w:ascii="Times New Roman" w:hAnsi="Times New Roman" w:cs="Times New Roman"/>
          <w:sz w:val="24"/>
          <w:szCs w:val="24"/>
          <w:lang w:val="en-ID" w:eastAsia="en-ID"/>
        </w:rPr>
        <w:t>(Room 2015, 00:23:40 – 00:23:46)</w:t>
      </w:r>
    </w:p>
    <w:p w14:paraId="18398A38" w14:textId="77777777" w:rsidR="00621AA1" w:rsidRPr="0065372E" w:rsidRDefault="00621AA1" w:rsidP="0065372E">
      <w:pPr>
        <w:spacing w:after="0" w:line="240" w:lineRule="auto"/>
        <w:ind w:left="709"/>
        <w:rPr>
          <w:rFonts w:ascii="Times New Roman" w:hAnsi="Times New Roman" w:cs="Times New Roman"/>
          <w:sz w:val="24"/>
          <w:szCs w:val="24"/>
          <w:lang w:val="en-ID" w:eastAsia="en-ID"/>
        </w:rPr>
      </w:pPr>
    </w:p>
    <w:p w14:paraId="7278523E" w14:textId="77777777" w:rsidR="00621AA1" w:rsidRPr="0065372E" w:rsidRDefault="00621AA1" w:rsidP="00C12CB0">
      <w:pPr>
        <w:spacing w:after="0" w:line="240" w:lineRule="auto"/>
        <w:jc w:val="both"/>
        <w:rPr>
          <w:rFonts w:ascii="Times New Roman" w:hAnsi="Times New Roman" w:cs="Times New Roman"/>
          <w:sz w:val="24"/>
          <w:szCs w:val="24"/>
          <w:lang w:val="en-ID" w:eastAsia="en-ID"/>
        </w:rPr>
      </w:pPr>
      <w:r w:rsidRPr="0065372E">
        <w:rPr>
          <w:rFonts w:ascii="Times New Roman" w:hAnsi="Times New Roman" w:cs="Times New Roman"/>
          <w:sz w:val="24"/>
          <w:szCs w:val="24"/>
          <w:lang w:val="en-ID" w:eastAsia="en-ID"/>
        </w:rPr>
        <w:tab/>
        <w:t>After previously been yelled at for making a scene, Jack got a more severe punishment. Old Nick immediately grabbed Jack by the neck and started strangling him while threatening that he wouldn't let go unless Jack stopped yelling or started obeying. At first Jack continued to rebel and scream, but he knew that the strangulation would not be released if he continued to scream so he finally chose silence, then the strangulation was released so that he could escape into the wardrobe even though there was still fear that made him cover his ears and cower.</w:t>
      </w:r>
    </w:p>
    <w:p w14:paraId="0CF814CE" w14:textId="77777777" w:rsidR="00621AA1" w:rsidRPr="0065372E" w:rsidRDefault="00621AA1" w:rsidP="00C12CB0">
      <w:pPr>
        <w:spacing w:after="0" w:line="240" w:lineRule="auto"/>
        <w:jc w:val="both"/>
        <w:rPr>
          <w:rFonts w:ascii="Times New Roman" w:hAnsi="Times New Roman" w:cs="Times New Roman"/>
          <w:sz w:val="24"/>
          <w:szCs w:val="24"/>
          <w:lang w:val="en-ID" w:eastAsia="en-ID"/>
        </w:rPr>
      </w:pPr>
      <w:r w:rsidRPr="0065372E">
        <w:rPr>
          <w:rFonts w:ascii="Times New Roman" w:hAnsi="Times New Roman" w:cs="Times New Roman"/>
          <w:sz w:val="24"/>
          <w:szCs w:val="24"/>
          <w:lang w:val="en-ID" w:eastAsia="en-ID"/>
        </w:rPr>
        <w:tab/>
        <w:t xml:space="preserve">This situation explains </w:t>
      </w:r>
      <w:r w:rsidRPr="0065372E">
        <w:rPr>
          <w:rFonts w:ascii="Times New Roman" w:hAnsi="Times New Roman" w:cs="Times New Roman"/>
          <w:b/>
          <w:bCs/>
          <w:sz w:val="24"/>
          <w:szCs w:val="24"/>
          <w:lang w:val="en-ID" w:eastAsia="en-ID"/>
        </w:rPr>
        <w:t>negative punishment</w:t>
      </w:r>
      <w:r w:rsidRPr="0065372E">
        <w:rPr>
          <w:rFonts w:ascii="Times New Roman" w:hAnsi="Times New Roman" w:cs="Times New Roman"/>
          <w:sz w:val="24"/>
          <w:szCs w:val="24"/>
          <w:lang w:val="en-ID" w:eastAsia="en-ID"/>
        </w:rPr>
        <w:t xml:space="preserve">, where Jack loses his security of being free from the strangulation if he continues to exhibit undesirable </w:t>
      </w:r>
      <w:proofErr w:type="spellStart"/>
      <w:r w:rsidRPr="0065372E">
        <w:rPr>
          <w:rFonts w:ascii="Times New Roman" w:hAnsi="Times New Roman" w:cs="Times New Roman"/>
          <w:sz w:val="24"/>
          <w:szCs w:val="24"/>
          <w:lang w:val="en-ID" w:eastAsia="en-ID"/>
        </w:rPr>
        <w:t>behavior</w:t>
      </w:r>
      <w:proofErr w:type="spellEnd"/>
      <w:r w:rsidRPr="0065372E">
        <w:rPr>
          <w:rFonts w:ascii="Times New Roman" w:hAnsi="Times New Roman" w:cs="Times New Roman"/>
          <w:sz w:val="24"/>
          <w:szCs w:val="24"/>
          <w:lang w:val="en-ID" w:eastAsia="en-ID"/>
        </w:rPr>
        <w:t xml:space="preserve">. In other words, Jack would not be free from pain until he stopped screaming. This experience teaches Jack that screaming only puts him in a dangerous and painful situation, whereas staying quiet and obedient causes the pain to stop. This situation makes Jack learn through operant conditioning. </w:t>
      </w:r>
    </w:p>
    <w:p w14:paraId="503ABFEA" w14:textId="797C8A57" w:rsidR="00621AA1" w:rsidRDefault="00621AA1" w:rsidP="00C12CB0">
      <w:pPr>
        <w:spacing w:after="0" w:line="240" w:lineRule="auto"/>
        <w:jc w:val="both"/>
        <w:rPr>
          <w:rFonts w:ascii="Times New Roman" w:hAnsi="Times New Roman" w:cs="Times New Roman"/>
          <w:sz w:val="24"/>
          <w:szCs w:val="24"/>
          <w:lang w:val="en-ID" w:eastAsia="en-ID"/>
        </w:rPr>
      </w:pPr>
      <w:r w:rsidRPr="0065372E">
        <w:rPr>
          <w:rFonts w:ascii="Times New Roman" w:hAnsi="Times New Roman" w:cs="Times New Roman"/>
          <w:sz w:val="24"/>
          <w:szCs w:val="24"/>
          <w:lang w:val="en-ID" w:eastAsia="en-ID"/>
        </w:rPr>
        <w:tab/>
        <w:t xml:space="preserve">On the other hand, when Jack remained calm, obedient and did not fight back, Old Nick treated him more gently. In such situations, Old Nick does not feel bothered or threatened, which leads to a gentler and less harmful response. This is a form of positive reinforcement, where </w:t>
      </w:r>
      <w:proofErr w:type="spellStart"/>
      <w:r w:rsidRPr="0065372E">
        <w:rPr>
          <w:rFonts w:ascii="Times New Roman" w:hAnsi="Times New Roman" w:cs="Times New Roman"/>
          <w:sz w:val="24"/>
          <w:szCs w:val="24"/>
          <w:lang w:val="en-ID" w:eastAsia="en-ID"/>
        </w:rPr>
        <w:t>behavior</w:t>
      </w:r>
      <w:proofErr w:type="spellEnd"/>
      <w:r w:rsidRPr="0065372E">
        <w:rPr>
          <w:rFonts w:ascii="Times New Roman" w:hAnsi="Times New Roman" w:cs="Times New Roman"/>
          <w:sz w:val="24"/>
          <w:szCs w:val="24"/>
          <w:lang w:val="en-ID" w:eastAsia="en-ID"/>
        </w:rPr>
        <w:t xml:space="preserve"> that Old Nick deems “good” is followed by more pleasant consequences. This negative punishment shapes his </w:t>
      </w:r>
      <w:proofErr w:type="spellStart"/>
      <w:r w:rsidRPr="0065372E">
        <w:rPr>
          <w:rFonts w:ascii="Times New Roman" w:hAnsi="Times New Roman" w:cs="Times New Roman"/>
          <w:sz w:val="24"/>
          <w:szCs w:val="24"/>
          <w:lang w:val="en-ID" w:eastAsia="en-ID"/>
        </w:rPr>
        <w:t>behavioral</w:t>
      </w:r>
      <w:proofErr w:type="spellEnd"/>
      <w:r w:rsidRPr="0065372E">
        <w:rPr>
          <w:rFonts w:ascii="Times New Roman" w:hAnsi="Times New Roman" w:cs="Times New Roman"/>
          <w:sz w:val="24"/>
          <w:szCs w:val="24"/>
          <w:lang w:val="en-ID" w:eastAsia="en-ID"/>
        </w:rPr>
        <w:t xml:space="preserve"> tendencies to become a calmer child and makes him feel more secure. </w:t>
      </w:r>
    </w:p>
    <w:p w14:paraId="39D42D3B" w14:textId="77777777" w:rsidR="00C12CB0" w:rsidRPr="0065372E" w:rsidRDefault="00C12CB0" w:rsidP="0065372E">
      <w:pPr>
        <w:spacing w:after="0" w:line="240" w:lineRule="auto"/>
        <w:rPr>
          <w:rFonts w:ascii="Times New Roman" w:hAnsi="Times New Roman" w:cs="Times New Roman"/>
          <w:sz w:val="24"/>
          <w:szCs w:val="24"/>
          <w:lang w:val="en-ID" w:eastAsia="en-ID"/>
        </w:rPr>
      </w:pPr>
    </w:p>
    <w:p w14:paraId="78E15D47" w14:textId="77777777" w:rsidR="00621AA1" w:rsidRPr="0065372E" w:rsidRDefault="00621AA1" w:rsidP="0065372E">
      <w:pPr>
        <w:pStyle w:val="ListParagraph"/>
        <w:numPr>
          <w:ilvl w:val="1"/>
          <w:numId w:val="16"/>
        </w:numPr>
        <w:spacing w:after="0" w:line="240" w:lineRule="auto"/>
        <w:jc w:val="both"/>
        <w:rPr>
          <w:rFonts w:ascii="Times New Roman" w:hAnsi="Times New Roman" w:cs="Times New Roman"/>
          <w:b/>
          <w:bCs/>
          <w:sz w:val="24"/>
          <w:szCs w:val="24"/>
          <w:lang w:val="en-ID" w:eastAsia="en-ID"/>
        </w:rPr>
      </w:pPr>
      <w:r w:rsidRPr="0065372E">
        <w:rPr>
          <w:rFonts w:ascii="Times New Roman" w:hAnsi="Times New Roman" w:cs="Times New Roman"/>
          <w:b/>
          <w:bCs/>
          <w:sz w:val="24"/>
          <w:szCs w:val="24"/>
          <w:lang w:val="en-ID" w:eastAsia="en-ID"/>
        </w:rPr>
        <w:t>Internal Factors</w:t>
      </w:r>
    </w:p>
    <w:p w14:paraId="23C416BB" w14:textId="23EC20F6" w:rsidR="00621AA1" w:rsidRPr="0065372E" w:rsidRDefault="00621AA1" w:rsidP="00C12CB0">
      <w:pPr>
        <w:pStyle w:val="ListParagraph"/>
        <w:spacing w:after="0" w:line="240" w:lineRule="auto"/>
        <w:ind w:left="0" w:firstLine="360"/>
        <w:jc w:val="both"/>
        <w:rPr>
          <w:rFonts w:ascii="Times New Roman" w:hAnsi="Times New Roman" w:cs="Times New Roman"/>
          <w:b/>
          <w:bCs/>
          <w:sz w:val="24"/>
          <w:szCs w:val="24"/>
          <w:lang w:val="en-ID" w:eastAsia="en-ID"/>
        </w:rPr>
      </w:pPr>
      <w:r w:rsidRPr="0065372E">
        <w:rPr>
          <w:rFonts w:ascii="Times New Roman" w:hAnsi="Times New Roman" w:cs="Times New Roman"/>
          <w:sz w:val="24"/>
          <w:szCs w:val="24"/>
        </w:rPr>
        <w:t>Internal factors include responses when their feelings are expressed through facial expressions or spontaneous movements, which involve self-awareness, drives, emotions, as well as goals or intentions.</w:t>
      </w:r>
    </w:p>
    <w:p w14:paraId="34A8D2AF" w14:textId="77777777" w:rsidR="00621AA1" w:rsidRPr="0065372E" w:rsidRDefault="00621AA1" w:rsidP="00C12CB0">
      <w:pPr>
        <w:spacing w:after="0" w:line="240" w:lineRule="auto"/>
        <w:ind w:left="426" w:firstLine="141"/>
        <w:rPr>
          <w:rFonts w:ascii="Times New Roman" w:hAnsi="Times New Roman" w:cs="Times New Roman"/>
          <w:b/>
          <w:bCs/>
          <w:sz w:val="24"/>
          <w:szCs w:val="24"/>
          <w:lang w:val="en-ID" w:eastAsia="en-ID"/>
        </w:rPr>
      </w:pPr>
      <w:r w:rsidRPr="0065372E">
        <w:rPr>
          <w:rFonts w:ascii="Times New Roman" w:hAnsi="Times New Roman" w:cs="Times New Roman"/>
          <w:b/>
          <w:bCs/>
          <w:sz w:val="24"/>
          <w:szCs w:val="24"/>
          <w:lang w:val="en-ID" w:eastAsia="en-ID"/>
        </w:rPr>
        <w:tab/>
        <w:t xml:space="preserve">Data 8: </w:t>
      </w:r>
    </w:p>
    <w:p w14:paraId="4BA759BE" w14:textId="77777777" w:rsidR="00621AA1" w:rsidRPr="0065372E" w:rsidRDefault="00621AA1" w:rsidP="0065372E">
      <w:pPr>
        <w:spacing w:after="0" w:line="240" w:lineRule="auto"/>
        <w:jc w:val="center"/>
        <w:rPr>
          <w:rFonts w:ascii="Times New Roman" w:hAnsi="Times New Roman" w:cs="Times New Roman"/>
          <w:b/>
          <w:bCs/>
          <w:sz w:val="24"/>
          <w:szCs w:val="24"/>
          <w:lang w:val="en-ID" w:eastAsia="en-ID"/>
        </w:rPr>
      </w:pPr>
    </w:p>
    <w:p w14:paraId="6E2AA384" w14:textId="77777777" w:rsidR="00621AA1" w:rsidRPr="0065372E" w:rsidRDefault="00621AA1" w:rsidP="0065372E">
      <w:pPr>
        <w:spacing w:after="0" w:line="240" w:lineRule="auto"/>
        <w:jc w:val="center"/>
        <w:rPr>
          <w:rFonts w:ascii="Times New Roman" w:hAnsi="Times New Roman" w:cs="Times New Roman"/>
          <w:b/>
          <w:bCs/>
          <w:sz w:val="24"/>
          <w:szCs w:val="24"/>
          <w:lang w:val="en-ID" w:eastAsia="en-ID"/>
        </w:rPr>
      </w:pPr>
      <w:r w:rsidRPr="0065372E">
        <w:rPr>
          <w:rFonts w:ascii="Times New Roman" w:hAnsi="Times New Roman" w:cs="Times New Roman"/>
          <w:noProof/>
          <w:sz w:val="24"/>
          <w:szCs w:val="24"/>
        </w:rPr>
        <w:drawing>
          <wp:inline distT="0" distB="0" distL="0" distR="0" wp14:anchorId="4CF4A47C" wp14:editId="6056FA32">
            <wp:extent cx="2671307" cy="111193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71307" cy="1111931"/>
                    </a:xfrm>
                    <a:prstGeom prst="rect">
                      <a:avLst/>
                    </a:prstGeom>
                  </pic:spPr>
                </pic:pic>
              </a:graphicData>
            </a:graphic>
          </wp:inline>
        </w:drawing>
      </w:r>
    </w:p>
    <w:p w14:paraId="74CFE274" w14:textId="77777777" w:rsidR="00621AA1" w:rsidRPr="0065372E" w:rsidRDefault="00621AA1" w:rsidP="0065372E">
      <w:pPr>
        <w:spacing w:after="0" w:line="240" w:lineRule="auto"/>
        <w:ind w:left="709" w:firstLine="11"/>
        <w:jc w:val="center"/>
        <w:rPr>
          <w:rFonts w:ascii="Times New Roman" w:hAnsi="Times New Roman" w:cs="Times New Roman"/>
          <w:i/>
          <w:iCs/>
          <w:sz w:val="24"/>
          <w:szCs w:val="24"/>
          <w:lang w:val="en-ID" w:eastAsia="en-ID"/>
        </w:rPr>
      </w:pPr>
      <w:r w:rsidRPr="0065372E">
        <w:rPr>
          <w:rFonts w:ascii="Times New Roman" w:hAnsi="Times New Roman" w:cs="Times New Roman"/>
          <w:sz w:val="24"/>
          <w:szCs w:val="24"/>
          <w:lang w:val="en-ID" w:eastAsia="en-ID"/>
        </w:rPr>
        <w:t xml:space="preserve">Figure 8. </w:t>
      </w:r>
      <w:r w:rsidRPr="0065372E">
        <w:rPr>
          <w:rFonts w:ascii="Times New Roman" w:hAnsi="Times New Roman" w:cs="Times New Roman"/>
          <w:i/>
          <w:iCs/>
          <w:sz w:val="24"/>
          <w:szCs w:val="24"/>
          <w:lang w:val="en-ID" w:eastAsia="en-ID"/>
        </w:rPr>
        <w:t xml:space="preserve"> Jack expresses his anger from the look on his face when Ma tells him that Lucky is not real.</w:t>
      </w:r>
    </w:p>
    <w:p w14:paraId="662F84BC" w14:textId="6A518EE2" w:rsidR="00621AA1" w:rsidRDefault="00621AA1" w:rsidP="0065372E">
      <w:pPr>
        <w:spacing w:after="0" w:line="240" w:lineRule="auto"/>
        <w:rPr>
          <w:rFonts w:ascii="Times New Roman" w:hAnsi="Times New Roman" w:cs="Times New Roman"/>
          <w:sz w:val="24"/>
          <w:szCs w:val="24"/>
          <w:lang w:val="en-ID" w:eastAsia="en-ID"/>
        </w:rPr>
      </w:pPr>
      <w:r w:rsidRPr="0065372E">
        <w:rPr>
          <w:rFonts w:ascii="Times New Roman" w:hAnsi="Times New Roman" w:cs="Times New Roman"/>
          <w:sz w:val="24"/>
          <w:szCs w:val="24"/>
          <w:lang w:eastAsia="en-ID"/>
        </w:rPr>
        <w:tab/>
        <w:t>Jack</w:t>
      </w:r>
      <w:r w:rsidRPr="0065372E">
        <w:rPr>
          <w:rFonts w:ascii="Times New Roman" w:hAnsi="Times New Roman" w:cs="Times New Roman"/>
          <w:sz w:val="24"/>
          <w:szCs w:val="24"/>
          <w:lang w:eastAsia="en-ID"/>
        </w:rPr>
        <w:tab/>
      </w:r>
      <w:proofErr w:type="gramStart"/>
      <w:r w:rsidRPr="0065372E">
        <w:rPr>
          <w:rFonts w:ascii="Times New Roman" w:hAnsi="Times New Roman" w:cs="Times New Roman"/>
          <w:sz w:val="24"/>
          <w:szCs w:val="24"/>
          <w:lang w:eastAsia="en-ID"/>
        </w:rPr>
        <w:t xml:space="preserve">: </w:t>
      </w:r>
      <w:r w:rsidRPr="0065372E">
        <w:rPr>
          <w:rFonts w:ascii="Times New Roman" w:hAnsi="Times New Roman" w:cs="Times New Roman"/>
          <w:b/>
          <w:bCs/>
          <w:i/>
          <w:iCs/>
          <w:sz w:val="24"/>
          <w:szCs w:val="24"/>
          <w:lang w:eastAsia="en-ID"/>
        </w:rPr>
        <w:t>”It</w:t>
      </w:r>
      <w:proofErr w:type="gramEnd"/>
      <w:r w:rsidRPr="0065372E">
        <w:rPr>
          <w:rFonts w:ascii="Times New Roman" w:hAnsi="Times New Roman" w:cs="Times New Roman"/>
          <w:b/>
          <w:bCs/>
          <w:i/>
          <w:iCs/>
          <w:sz w:val="24"/>
          <w:szCs w:val="24"/>
          <w:lang w:eastAsia="en-ID"/>
        </w:rPr>
        <w:t xml:space="preserve"> might be my dog, lucky.”</w:t>
      </w:r>
      <w:r w:rsidRPr="0065372E">
        <w:rPr>
          <w:rFonts w:ascii="Times New Roman" w:hAnsi="Times New Roman" w:cs="Times New Roman"/>
          <w:b/>
          <w:bCs/>
          <w:sz w:val="24"/>
          <w:szCs w:val="24"/>
          <w:lang w:eastAsia="en-ID"/>
        </w:rPr>
        <w:br/>
      </w:r>
      <w:r w:rsidRPr="0065372E">
        <w:rPr>
          <w:rFonts w:ascii="Times New Roman" w:hAnsi="Times New Roman" w:cs="Times New Roman"/>
          <w:sz w:val="24"/>
          <w:szCs w:val="24"/>
          <w:lang w:eastAsia="en-ID"/>
        </w:rPr>
        <w:tab/>
        <w:t>Ma</w:t>
      </w:r>
      <w:r w:rsidRPr="0065372E">
        <w:rPr>
          <w:rFonts w:ascii="Times New Roman" w:hAnsi="Times New Roman" w:cs="Times New Roman"/>
          <w:sz w:val="24"/>
          <w:szCs w:val="24"/>
          <w:lang w:eastAsia="en-ID"/>
        </w:rPr>
        <w:tab/>
        <w:t xml:space="preserve">: </w:t>
      </w:r>
      <w:r w:rsidRPr="0065372E">
        <w:rPr>
          <w:rFonts w:ascii="Times New Roman" w:hAnsi="Times New Roman" w:cs="Times New Roman"/>
          <w:i/>
          <w:iCs/>
          <w:sz w:val="24"/>
          <w:szCs w:val="24"/>
          <w:lang w:eastAsia="en-ID"/>
        </w:rPr>
        <w:t xml:space="preserve">“Jack, we can't have a dog. There's not enough space with </w:t>
      </w:r>
      <w:r w:rsidRPr="0065372E">
        <w:rPr>
          <w:rFonts w:ascii="Times New Roman" w:hAnsi="Times New Roman" w:cs="Times New Roman"/>
          <w:i/>
          <w:iCs/>
          <w:sz w:val="24"/>
          <w:szCs w:val="24"/>
          <w:lang w:eastAsia="en-ID"/>
        </w:rPr>
        <w:tab/>
      </w:r>
      <w:r w:rsidRPr="0065372E">
        <w:rPr>
          <w:rFonts w:ascii="Times New Roman" w:hAnsi="Times New Roman" w:cs="Times New Roman"/>
          <w:i/>
          <w:iCs/>
          <w:sz w:val="24"/>
          <w:szCs w:val="24"/>
          <w:lang w:eastAsia="en-ID"/>
        </w:rPr>
        <w:tab/>
      </w:r>
      <w:r w:rsidRPr="0065372E">
        <w:rPr>
          <w:rFonts w:ascii="Times New Roman" w:hAnsi="Times New Roman" w:cs="Times New Roman"/>
          <w:i/>
          <w:iCs/>
          <w:sz w:val="24"/>
          <w:szCs w:val="24"/>
          <w:lang w:eastAsia="en-ID"/>
        </w:rPr>
        <w:tab/>
        <w:t>the barking and the scratching.”</w:t>
      </w:r>
      <w:r w:rsidRPr="0065372E">
        <w:rPr>
          <w:rFonts w:ascii="Times New Roman" w:hAnsi="Times New Roman" w:cs="Times New Roman"/>
          <w:sz w:val="24"/>
          <w:szCs w:val="24"/>
          <w:lang w:eastAsia="en-ID"/>
        </w:rPr>
        <w:br/>
      </w:r>
      <w:r w:rsidRPr="0065372E">
        <w:rPr>
          <w:rFonts w:ascii="Times New Roman" w:hAnsi="Times New Roman" w:cs="Times New Roman"/>
          <w:sz w:val="24"/>
          <w:szCs w:val="24"/>
          <w:lang w:eastAsia="en-ID"/>
        </w:rPr>
        <w:tab/>
        <w:t>Jack</w:t>
      </w:r>
      <w:r w:rsidRPr="0065372E">
        <w:rPr>
          <w:rFonts w:ascii="Times New Roman" w:hAnsi="Times New Roman" w:cs="Times New Roman"/>
          <w:sz w:val="24"/>
          <w:szCs w:val="24"/>
          <w:lang w:eastAsia="en-ID"/>
        </w:rPr>
        <w:tab/>
        <w:t xml:space="preserve">: </w:t>
      </w:r>
      <w:r w:rsidRPr="0065372E">
        <w:rPr>
          <w:rFonts w:ascii="Times New Roman" w:hAnsi="Times New Roman" w:cs="Times New Roman"/>
          <w:i/>
          <w:iCs/>
          <w:sz w:val="24"/>
          <w:szCs w:val="24"/>
          <w:lang w:eastAsia="en-ID"/>
        </w:rPr>
        <w:t>“Lucky won't scratch, he promises.”</w:t>
      </w:r>
      <w:r w:rsidRPr="0065372E">
        <w:rPr>
          <w:rFonts w:ascii="Times New Roman" w:hAnsi="Times New Roman" w:cs="Times New Roman"/>
          <w:i/>
          <w:iCs/>
          <w:sz w:val="24"/>
          <w:szCs w:val="24"/>
          <w:lang w:eastAsia="en-ID"/>
        </w:rPr>
        <w:br/>
      </w:r>
      <w:r w:rsidRPr="0065372E">
        <w:rPr>
          <w:rFonts w:ascii="Times New Roman" w:hAnsi="Times New Roman" w:cs="Times New Roman"/>
          <w:sz w:val="24"/>
          <w:szCs w:val="24"/>
          <w:lang w:eastAsia="en-ID"/>
        </w:rPr>
        <w:tab/>
        <w:t>Ma</w:t>
      </w:r>
      <w:r w:rsidRPr="0065372E">
        <w:rPr>
          <w:rFonts w:ascii="Times New Roman" w:hAnsi="Times New Roman" w:cs="Times New Roman"/>
          <w:sz w:val="24"/>
          <w:szCs w:val="24"/>
          <w:lang w:eastAsia="en-ID"/>
        </w:rPr>
        <w:tab/>
        <w:t xml:space="preserve">: </w:t>
      </w:r>
      <w:r w:rsidRPr="0065372E">
        <w:rPr>
          <w:rFonts w:ascii="Times New Roman" w:hAnsi="Times New Roman" w:cs="Times New Roman"/>
          <w:b/>
          <w:bCs/>
          <w:i/>
          <w:iCs/>
          <w:sz w:val="24"/>
          <w:szCs w:val="24"/>
          <w:lang w:eastAsia="en-ID"/>
        </w:rPr>
        <w:t>“There is no lucky!”</w:t>
      </w:r>
      <w:r w:rsidRPr="0065372E">
        <w:rPr>
          <w:rFonts w:ascii="Times New Roman" w:hAnsi="Times New Roman" w:cs="Times New Roman"/>
          <w:b/>
          <w:bCs/>
          <w:i/>
          <w:iCs/>
          <w:sz w:val="24"/>
          <w:szCs w:val="24"/>
          <w:lang w:eastAsia="en-ID"/>
        </w:rPr>
        <w:br/>
      </w:r>
      <w:r w:rsidRPr="0065372E">
        <w:rPr>
          <w:rFonts w:ascii="Times New Roman" w:hAnsi="Times New Roman" w:cs="Times New Roman"/>
          <w:sz w:val="24"/>
          <w:szCs w:val="24"/>
          <w:lang w:eastAsia="en-ID"/>
        </w:rPr>
        <w:tab/>
        <w:t>Jack</w:t>
      </w:r>
      <w:r w:rsidRPr="0065372E">
        <w:rPr>
          <w:rFonts w:ascii="Times New Roman" w:hAnsi="Times New Roman" w:cs="Times New Roman"/>
          <w:sz w:val="24"/>
          <w:szCs w:val="24"/>
          <w:lang w:eastAsia="en-ID"/>
        </w:rPr>
        <w:tab/>
        <w:t xml:space="preserve">: </w:t>
      </w:r>
      <w:r w:rsidRPr="0065372E">
        <w:rPr>
          <w:rFonts w:ascii="Times New Roman" w:hAnsi="Times New Roman" w:cs="Times New Roman"/>
          <w:b/>
          <w:bCs/>
          <w:i/>
          <w:iCs/>
          <w:sz w:val="24"/>
          <w:szCs w:val="24"/>
          <w:lang w:eastAsia="en-ID"/>
        </w:rPr>
        <w:t>“Yes, there is!”</w:t>
      </w:r>
      <w:r w:rsidRPr="0065372E">
        <w:rPr>
          <w:rFonts w:ascii="Times New Roman" w:hAnsi="Times New Roman" w:cs="Times New Roman"/>
          <w:b/>
          <w:bCs/>
          <w:i/>
          <w:iCs/>
          <w:sz w:val="24"/>
          <w:szCs w:val="24"/>
          <w:lang w:eastAsia="en-ID"/>
        </w:rPr>
        <w:br/>
      </w:r>
      <w:r w:rsidRPr="0065372E">
        <w:rPr>
          <w:rFonts w:ascii="Times New Roman" w:hAnsi="Times New Roman" w:cs="Times New Roman"/>
          <w:sz w:val="24"/>
          <w:szCs w:val="24"/>
          <w:lang w:eastAsia="en-ID"/>
        </w:rPr>
        <w:tab/>
        <w:t>Ma</w:t>
      </w:r>
      <w:r w:rsidRPr="0065372E">
        <w:rPr>
          <w:rFonts w:ascii="Times New Roman" w:hAnsi="Times New Roman" w:cs="Times New Roman"/>
          <w:sz w:val="24"/>
          <w:szCs w:val="24"/>
          <w:lang w:eastAsia="en-ID"/>
        </w:rPr>
        <w:tab/>
        <w:t xml:space="preserve">: </w:t>
      </w:r>
      <w:r w:rsidRPr="0065372E">
        <w:rPr>
          <w:rFonts w:ascii="Times New Roman" w:hAnsi="Times New Roman" w:cs="Times New Roman"/>
          <w:i/>
          <w:iCs/>
          <w:sz w:val="24"/>
          <w:szCs w:val="24"/>
          <w:lang w:eastAsia="en-ID"/>
        </w:rPr>
        <w:t xml:space="preserve">“No, there's not. You made him up in your head, he's not </w:t>
      </w:r>
      <w:r w:rsidRPr="0065372E">
        <w:rPr>
          <w:rFonts w:ascii="Times New Roman" w:hAnsi="Times New Roman" w:cs="Times New Roman"/>
          <w:i/>
          <w:iCs/>
          <w:sz w:val="24"/>
          <w:szCs w:val="24"/>
          <w:lang w:eastAsia="en-ID"/>
        </w:rPr>
        <w:tab/>
      </w:r>
      <w:r w:rsidRPr="0065372E">
        <w:rPr>
          <w:rFonts w:ascii="Times New Roman" w:hAnsi="Times New Roman" w:cs="Times New Roman"/>
          <w:i/>
          <w:iCs/>
          <w:sz w:val="24"/>
          <w:szCs w:val="24"/>
          <w:lang w:eastAsia="en-ID"/>
        </w:rPr>
        <w:tab/>
      </w:r>
      <w:r w:rsidRPr="0065372E">
        <w:rPr>
          <w:rFonts w:ascii="Times New Roman" w:hAnsi="Times New Roman" w:cs="Times New Roman"/>
          <w:i/>
          <w:iCs/>
          <w:sz w:val="24"/>
          <w:szCs w:val="24"/>
          <w:lang w:eastAsia="en-ID"/>
        </w:rPr>
        <w:lastRenderedPageBreak/>
        <w:tab/>
      </w:r>
      <w:r w:rsidRPr="0065372E">
        <w:rPr>
          <w:rFonts w:ascii="Times New Roman" w:hAnsi="Times New Roman" w:cs="Times New Roman"/>
          <w:i/>
          <w:iCs/>
          <w:sz w:val="24"/>
          <w:szCs w:val="24"/>
          <w:lang w:eastAsia="en-ID"/>
        </w:rPr>
        <w:tab/>
        <w:t>real.”</w:t>
      </w:r>
      <w:r w:rsidRPr="0065372E">
        <w:rPr>
          <w:rFonts w:ascii="Times New Roman" w:hAnsi="Times New Roman" w:cs="Times New Roman"/>
          <w:i/>
          <w:iCs/>
          <w:sz w:val="24"/>
          <w:szCs w:val="24"/>
          <w:lang w:eastAsia="en-ID"/>
        </w:rPr>
        <w:br/>
      </w:r>
      <w:r w:rsidRPr="0065372E">
        <w:rPr>
          <w:rFonts w:ascii="Times New Roman" w:hAnsi="Times New Roman" w:cs="Times New Roman"/>
          <w:sz w:val="24"/>
          <w:szCs w:val="24"/>
        </w:rPr>
        <w:tab/>
      </w:r>
      <w:r w:rsidRPr="0065372E">
        <w:rPr>
          <w:rFonts w:ascii="Times New Roman" w:hAnsi="Times New Roman" w:cs="Times New Roman"/>
          <w:sz w:val="24"/>
          <w:szCs w:val="24"/>
          <w:lang w:val="en-ID" w:eastAsia="en-ID"/>
        </w:rPr>
        <w:t>(Room 2015, 00:15:30 – 00:15:44).</w:t>
      </w:r>
    </w:p>
    <w:p w14:paraId="55E358E1" w14:textId="77777777" w:rsidR="00637370" w:rsidRPr="0065372E" w:rsidRDefault="00637370" w:rsidP="0065372E">
      <w:pPr>
        <w:spacing w:after="0" w:line="240" w:lineRule="auto"/>
        <w:rPr>
          <w:rFonts w:ascii="Times New Roman" w:hAnsi="Times New Roman" w:cs="Times New Roman"/>
          <w:sz w:val="24"/>
          <w:szCs w:val="24"/>
          <w:lang w:val="en-ID" w:eastAsia="en-ID"/>
        </w:rPr>
      </w:pPr>
    </w:p>
    <w:p w14:paraId="4803FF3B" w14:textId="77777777" w:rsidR="00621AA1" w:rsidRPr="0065372E" w:rsidRDefault="00621AA1" w:rsidP="0065372E">
      <w:pPr>
        <w:pStyle w:val="NormalWeb"/>
        <w:spacing w:after="0" w:line="240" w:lineRule="auto"/>
        <w:jc w:val="both"/>
      </w:pPr>
      <w:r w:rsidRPr="0065372E">
        <w:tab/>
        <w:t>Jack often sees television shows featuring a dog named Lucky, and due to his confinement in the room, he begins to hope that he will one day meet Lucky. He firmly believes that Lucky is a real dog and imagines that someday he might see or even have Lucky for himself. Jack even hopes that Old Nick will bring him a dog as a gift specifically, a dog like Lucky, whom he frequently sees on television.</w:t>
      </w:r>
    </w:p>
    <w:p w14:paraId="191E6E0D" w14:textId="3500BDE0" w:rsidR="00621AA1" w:rsidRPr="0065372E" w:rsidRDefault="00621AA1" w:rsidP="0065372E">
      <w:pPr>
        <w:pStyle w:val="NormalWeb"/>
        <w:spacing w:after="0" w:line="240" w:lineRule="auto"/>
        <w:jc w:val="both"/>
      </w:pPr>
      <w:r w:rsidRPr="0065372E">
        <w:tab/>
        <w:t xml:space="preserve">However, Jack's emotional response is triggered when his hopes are denied by Ma, who suddenly tells him that Lucky is not real and is merely a fictional dog. This revelation causes Jack to cry loudly, shout, and express anger out of sadness and disappointment. His spontaneous outburst reflects his emotional struggle in dealing with the disillusionment that something he believed to be real turns out to be imaginary. </w:t>
      </w:r>
      <w:proofErr w:type="gramStart"/>
      <w:r w:rsidRPr="0065372E">
        <w:t>So</w:t>
      </w:r>
      <w:proofErr w:type="gramEnd"/>
      <w:r w:rsidRPr="0065372E">
        <w:t xml:space="preserve"> Jack's reaction spontaneously turned angry and shouted because he wanted to express the disappointment he felt because Lucky did not really exist. This situation is where Jack expresses </w:t>
      </w:r>
      <w:r w:rsidRPr="0065372E">
        <w:rPr>
          <w:b/>
          <w:bCs/>
        </w:rPr>
        <w:t>his emotions</w:t>
      </w:r>
      <w:r w:rsidRPr="0065372E">
        <w:t xml:space="preserve"> as something he feels from his inner feelings. </w:t>
      </w:r>
    </w:p>
    <w:p w14:paraId="3F70A6B0" w14:textId="77777777" w:rsidR="00621AA1" w:rsidRPr="0065372E" w:rsidRDefault="00621AA1" w:rsidP="0065372E">
      <w:pPr>
        <w:pStyle w:val="NormalWeb"/>
        <w:spacing w:after="0" w:line="240" w:lineRule="auto"/>
        <w:jc w:val="both"/>
        <w:rPr>
          <w:b/>
          <w:bCs/>
        </w:rPr>
      </w:pPr>
    </w:p>
    <w:p w14:paraId="5FB79018" w14:textId="6B887D18" w:rsidR="00621AA1" w:rsidRPr="0065372E" w:rsidRDefault="00621AA1" w:rsidP="00C12CB0">
      <w:pPr>
        <w:pStyle w:val="NormalWeb"/>
        <w:spacing w:after="0" w:line="240" w:lineRule="auto"/>
        <w:ind w:left="426" w:firstLine="141"/>
        <w:jc w:val="both"/>
        <w:rPr>
          <w:b/>
          <w:bCs/>
        </w:rPr>
      </w:pPr>
      <w:r w:rsidRPr="0065372E">
        <w:rPr>
          <w:b/>
          <w:bCs/>
        </w:rPr>
        <w:t>Data 9:</w:t>
      </w:r>
    </w:p>
    <w:p w14:paraId="201FC09D" w14:textId="77777777" w:rsidR="00621AA1" w:rsidRPr="0065372E" w:rsidRDefault="00621AA1" w:rsidP="0065372E">
      <w:pPr>
        <w:pStyle w:val="NormalWeb"/>
        <w:spacing w:after="0" w:line="240" w:lineRule="auto"/>
        <w:jc w:val="center"/>
        <w:rPr>
          <w:b/>
          <w:bCs/>
        </w:rPr>
      </w:pPr>
      <w:r w:rsidRPr="0065372E">
        <w:rPr>
          <w:noProof/>
        </w:rPr>
        <w:drawing>
          <wp:inline distT="0" distB="0" distL="0" distR="0" wp14:anchorId="03C92A9B" wp14:editId="57743900">
            <wp:extent cx="2671307" cy="111193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71307" cy="1111931"/>
                    </a:xfrm>
                    <a:prstGeom prst="rect">
                      <a:avLst/>
                    </a:prstGeom>
                  </pic:spPr>
                </pic:pic>
              </a:graphicData>
            </a:graphic>
          </wp:inline>
        </w:drawing>
      </w:r>
    </w:p>
    <w:p w14:paraId="7D2CFCFB" w14:textId="78811855" w:rsidR="00621AA1" w:rsidRPr="0065372E" w:rsidRDefault="00621AA1" w:rsidP="0065372E">
      <w:pPr>
        <w:spacing w:after="0" w:line="240" w:lineRule="auto"/>
        <w:ind w:left="709" w:firstLine="11"/>
        <w:jc w:val="center"/>
        <w:rPr>
          <w:rFonts w:ascii="Times New Roman" w:hAnsi="Times New Roman" w:cs="Times New Roman"/>
          <w:i/>
          <w:iCs/>
          <w:sz w:val="24"/>
          <w:szCs w:val="24"/>
          <w:lang w:val="en-ID" w:eastAsia="en-ID"/>
        </w:rPr>
      </w:pPr>
      <w:r w:rsidRPr="0065372E">
        <w:rPr>
          <w:rFonts w:ascii="Times New Roman" w:hAnsi="Times New Roman" w:cs="Times New Roman"/>
          <w:sz w:val="24"/>
          <w:szCs w:val="24"/>
          <w:lang w:val="en-ID" w:eastAsia="en-ID"/>
        </w:rPr>
        <w:t xml:space="preserve">Figure 9. </w:t>
      </w:r>
      <w:r w:rsidRPr="0065372E">
        <w:rPr>
          <w:rFonts w:ascii="Times New Roman" w:hAnsi="Times New Roman" w:cs="Times New Roman"/>
          <w:i/>
          <w:iCs/>
          <w:sz w:val="24"/>
          <w:szCs w:val="24"/>
          <w:lang w:val="en-ID" w:eastAsia="en-ID"/>
        </w:rPr>
        <w:t>Jack was given food by Leo after expressing his hunger and asking Leo for food.</w:t>
      </w:r>
    </w:p>
    <w:p w14:paraId="41F220FF" w14:textId="77777777" w:rsidR="00621AA1" w:rsidRPr="0065372E" w:rsidRDefault="00621AA1" w:rsidP="0065372E">
      <w:pPr>
        <w:spacing w:after="0" w:line="240" w:lineRule="auto"/>
        <w:ind w:left="709" w:firstLine="11"/>
        <w:rPr>
          <w:rFonts w:ascii="Times New Roman" w:hAnsi="Times New Roman" w:cs="Times New Roman"/>
          <w:b/>
          <w:bCs/>
          <w:i/>
          <w:iCs/>
          <w:sz w:val="24"/>
          <w:szCs w:val="24"/>
          <w:lang w:val="en-ID" w:eastAsia="en-ID"/>
        </w:rPr>
      </w:pPr>
      <w:r w:rsidRPr="0065372E">
        <w:rPr>
          <w:rFonts w:ascii="Times New Roman" w:hAnsi="Times New Roman" w:cs="Times New Roman"/>
          <w:sz w:val="24"/>
          <w:szCs w:val="24"/>
          <w:lang w:val="en-ID" w:eastAsia="en-ID"/>
        </w:rPr>
        <w:t>Jack</w:t>
      </w:r>
      <w:r w:rsidRPr="0065372E">
        <w:rPr>
          <w:rFonts w:ascii="Times New Roman" w:hAnsi="Times New Roman" w:cs="Times New Roman"/>
          <w:sz w:val="24"/>
          <w:szCs w:val="24"/>
          <w:lang w:val="en-ID" w:eastAsia="en-ID"/>
        </w:rPr>
        <w:tab/>
        <w:t xml:space="preserve">: </w:t>
      </w:r>
      <w:r w:rsidRPr="0065372E">
        <w:rPr>
          <w:rFonts w:ascii="Times New Roman" w:hAnsi="Times New Roman" w:cs="Times New Roman"/>
          <w:b/>
          <w:bCs/>
          <w:i/>
          <w:iCs/>
          <w:sz w:val="24"/>
          <w:szCs w:val="24"/>
          <w:lang w:val="en-ID" w:eastAsia="en-ID"/>
        </w:rPr>
        <w:t>“I'm pretty hungry.</w:t>
      </w:r>
      <w:r w:rsidRPr="0065372E">
        <w:rPr>
          <w:rFonts w:ascii="Times New Roman" w:hAnsi="Times New Roman" w:cs="Times New Roman"/>
          <w:b/>
          <w:bCs/>
          <w:sz w:val="24"/>
          <w:szCs w:val="24"/>
          <w:lang w:val="en-ID" w:eastAsia="en-ID"/>
        </w:rPr>
        <w:t xml:space="preserve"> </w:t>
      </w:r>
      <w:r w:rsidRPr="0065372E">
        <w:rPr>
          <w:rFonts w:ascii="Times New Roman" w:hAnsi="Times New Roman" w:cs="Times New Roman"/>
          <w:b/>
          <w:bCs/>
          <w:i/>
          <w:iCs/>
          <w:sz w:val="24"/>
          <w:szCs w:val="24"/>
          <w:lang w:val="en-ID" w:eastAsia="en-ID"/>
        </w:rPr>
        <w:t>I want to eat”</w:t>
      </w:r>
    </w:p>
    <w:p w14:paraId="00E89B33" w14:textId="77777777" w:rsidR="00621AA1" w:rsidRPr="0065372E" w:rsidRDefault="00621AA1" w:rsidP="0065372E">
      <w:pPr>
        <w:spacing w:after="0" w:line="240" w:lineRule="auto"/>
        <w:ind w:left="709" w:firstLine="11"/>
        <w:rPr>
          <w:rFonts w:ascii="Times New Roman" w:hAnsi="Times New Roman" w:cs="Times New Roman"/>
          <w:b/>
          <w:bCs/>
          <w:i/>
          <w:iCs/>
          <w:sz w:val="24"/>
          <w:szCs w:val="24"/>
          <w:lang w:val="en-ID" w:eastAsia="en-ID"/>
        </w:rPr>
      </w:pPr>
      <w:r w:rsidRPr="0065372E">
        <w:rPr>
          <w:rFonts w:ascii="Times New Roman" w:hAnsi="Times New Roman" w:cs="Times New Roman"/>
          <w:sz w:val="24"/>
          <w:szCs w:val="24"/>
          <w:lang w:val="en-ID" w:eastAsia="en-ID"/>
        </w:rPr>
        <w:t>Leo</w:t>
      </w:r>
      <w:r w:rsidRPr="0065372E">
        <w:rPr>
          <w:rFonts w:ascii="Times New Roman" w:hAnsi="Times New Roman" w:cs="Times New Roman"/>
          <w:sz w:val="24"/>
          <w:szCs w:val="24"/>
          <w:lang w:val="en-ID" w:eastAsia="en-ID"/>
        </w:rPr>
        <w:tab/>
        <w:t>:</w:t>
      </w:r>
      <w:r w:rsidRPr="0065372E">
        <w:rPr>
          <w:rFonts w:ascii="Times New Roman" w:hAnsi="Times New Roman" w:cs="Times New Roman"/>
          <w:i/>
          <w:iCs/>
          <w:sz w:val="24"/>
          <w:szCs w:val="24"/>
          <w:lang w:val="en-ID" w:eastAsia="en-ID"/>
        </w:rPr>
        <w:t xml:space="preserve"> </w:t>
      </w:r>
      <w:r w:rsidRPr="0065372E">
        <w:rPr>
          <w:rFonts w:ascii="Times New Roman" w:hAnsi="Times New Roman" w:cs="Times New Roman"/>
          <w:b/>
          <w:bCs/>
          <w:i/>
          <w:iCs/>
          <w:sz w:val="24"/>
          <w:szCs w:val="24"/>
          <w:lang w:val="en-ID" w:eastAsia="en-ID"/>
        </w:rPr>
        <w:t>“Oh, I know. I got something in the kitchen, I think.”</w:t>
      </w:r>
    </w:p>
    <w:p w14:paraId="7696AEB8" w14:textId="0DD59558" w:rsidR="00621AA1" w:rsidRDefault="00621AA1" w:rsidP="0065372E">
      <w:pPr>
        <w:spacing w:after="0" w:line="240" w:lineRule="auto"/>
        <w:rPr>
          <w:rFonts w:ascii="Times New Roman" w:hAnsi="Times New Roman" w:cs="Times New Roman"/>
          <w:sz w:val="24"/>
          <w:szCs w:val="24"/>
          <w:lang w:val="en-ID" w:eastAsia="en-ID"/>
        </w:rPr>
      </w:pPr>
      <w:r w:rsidRPr="0065372E">
        <w:rPr>
          <w:rFonts w:ascii="Times New Roman" w:hAnsi="Times New Roman" w:cs="Times New Roman"/>
          <w:sz w:val="24"/>
          <w:szCs w:val="24"/>
          <w:lang w:val="en-ID" w:eastAsia="en-ID"/>
        </w:rPr>
        <w:tab/>
        <w:t>(Room 2015, 01:21:27 – 01:21:36)</w:t>
      </w:r>
    </w:p>
    <w:p w14:paraId="55CF1022" w14:textId="77777777" w:rsidR="00637370" w:rsidRPr="0065372E" w:rsidRDefault="00637370" w:rsidP="0065372E">
      <w:pPr>
        <w:spacing w:after="0" w:line="240" w:lineRule="auto"/>
        <w:rPr>
          <w:rFonts w:ascii="Times New Roman" w:hAnsi="Times New Roman" w:cs="Times New Roman"/>
          <w:sz w:val="24"/>
          <w:szCs w:val="24"/>
          <w:lang w:val="en-ID" w:eastAsia="en-ID"/>
        </w:rPr>
      </w:pPr>
    </w:p>
    <w:p w14:paraId="0DB9B5B8" w14:textId="77777777" w:rsidR="00621AA1" w:rsidRPr="0065372E" w:rsidRDefault="00621AA1" w:rsidP="00F80E89">
      <w:pPr>
        <w:spacing w:after="0" w:line="240" w:lineRule="auto"/>
        <w:ind w:firstLine="720"/>
        <w:jc w:val="both"/>
        <w:rPr>
          <w:rFonts w:ascii="Times New Roman" w:hAnsi="Times New Roman" w:cs="Times New Roman"/>
          <w:sz w:val="24"/>
          <w:szCs w:val="24"/>
        </w:rPr>
      </w:pPr>
      <w:r w:rsidRPr="0065372E">
        <w:rPr>
          <w:rFonts w:ascii="Times New Roman" w:hAnsi="Times New Roman" w:cs="Times New Roman"/>
          <w:sz w:val="24"/>
          <w:szCs w:val="24"/>
        </w:rPr>
        <w:t xml:space="preserve">Another example of internal factors can be seen when Jack shows a response to his hunger. His desire to find food is shown through his physical </w:t>
      </w:r>
      <w:proofErr w:type="spellStart"/>
      <w:r w:rsidRPr="0065372E">
        <w:rPr>
          <w:rFonts w:ascii="Times New Roman" w:hAnsi="Times New Roman" w:cs="Times New Roman"/>
          <w:sz w:val="24"/>
          <w:szCs w:val="24"/>
        </w:rPr>
        <w:t>behavior</w:t>
      </w:r>
      <w:proofErr w:type="spellEnd"/>
      <w:r w:rsidRPr="0065372E">
        <w:rPr>
          <w:rFonts w:ascii="Times New Roman" w:hAnsi="Times New Roman" w:cs="Times New Roman"/>
          <w:sz w:val="24"/>
          <w:szCs w:val="24"/>
        </w:rPr>
        <w:t xml:space="preserve"> which spontaneously rushes to the kitchen while holding his hungry stomach as a form of direct response to his internal body condition.</w:t>
      </w:r>
    </w:p>
    <w:p w14:paraId="2A4C3F88" w14:textId="7C7CD62B" w:rsidR="00F80E89" w:rsidRDefault="00621AA1" w:rsidP="00637370">
      <w:pPr>
        <w:spacing w:after="0" w:line="240" w:lineRule="auto"/>
        <w:ind w:firstLine="720"/>
        <w:jc w:val="both"/>
        <w:rPr>
          <w:rFonts w:ascii="Times New Roman" w:hAnsi="Times New Roman" w:cs="Times New Roman"/>
          <w:sz w:val="24"/>
          <w:szCs w:val="24"/>
        </w:rPr>
      </w:pPr>
      <w:r w:rsidRPr="0065372E">
        <w:rPr>
          <w:rFonts w:ascii="Times New Roman" w:hAnsi="Times New Roman" w:cs="Times New Roman"/>
          <w:sz w:val="24"/>
          <w:szCs w:val="24"/>
        </w:rPr>
        <w:t xml:space="preserve">Furthermore, in an attempt to satisfy his hunger, Jack quickly runs towards his grandfather Leo in the hope of getting food. this is a form of Jack's </w:t>
      </w:r>
      <w:proofErr w:type="spellStart"/>
      <w:r w:rsidRPr="0065372E">
        <w:rPr>
          <w:rFonts w:ascii="Times New Roman" w:hAnsi="Times New Roman" w:cs="Times New Roman"/>
          <w:sz w:val="24"/>
          <w:szCs w:val="24"/>
        </w:rPr>
        <w:t>behavior</w:t>
      </w:r>
      <w:proofErr w:type="spellEnd"/>
      <w:r w:rsidRPr="0065372E">
        <w:rPr>
          <w:rFonts w:ascii="Times New Roman" w:hAnsi="Times New Roman" w:cs="Times New Roman"/>
          <w:sz w:val="24"/>
          <w:szCs w:val="24"/>
        </w:rPr>
        <w:t xml:space="preserve"> that spontaneously expresses his internal feeling when he feels hungry. This situation is a form of </w:t>
      </w:r>
      <w:r w:rsidRPr="0065372E">
        <w:rPr>
          <w:rFonts w:ascii="Times New Roman" w:hAnsi="Times New Roman" w:cs="Times New Roman"/>
          <w:b/>
          <w:bCs/>
          <w:sz w:val="24"/>
          <w:szCs w:val="24"/>
        </w:rPr>
        <w:t>drives</w:t>
      </w:r>
      <w:r w:rsidRPr="0065372E">
        <w:rPr>
          <w:rFonts w:ascii="Times New Roman" w:hAnsi="Times New Roman" w:cs="Times New Roman"/>
          <w:sz w:val="24"/>
          <w:szCs w:val="24"/>
        </w:rPr>
        <w:t xml:space="preserve"> that comes from within Jack to immediately relieve hunger by asking Leo for food. </w:t>
      </w:r>
    </w:p>
    <w:p w14:paraId="5C311EF7" w14:textId="44451195" w:rsidR="00637370" w:rsidRDefault="00637370" w:rsidP="00637370">
      <w:pPr>
        <w:spacing w:after="0" w:line="240" w:lineRule="auto"/>
        <w:ind w:firstLine="720"/>
        <w:jc w:val="both"/>
        <w:rPr>
          <w:rFonts w:ascii="Times New Roman" w:hAnsi="Times New Roman" w:cs="Times New Roman"/>
          <w:sz w:val="24"/>
          <w:szCs w:val="24"/>
        </w:rPr>
      </w:pPr>
    </w:p>
    <w:p w14:paraId="28C056EC" w14:textId="75D374BF" w:rsidR="009F7DC2" w:rsidRDefault="009F7DC2" w:rsidP="00637370">
      <w:pPr>
        <w:spacing w:after="0" w:line="240" w:lineRule="auto"/>
        <w:ind w:firstLine="720"/>
        <w:jc w:val="both"/>
        <w:rPr>
          <w:rFonts w:ascii="Times New Roman" w:hAnsi="Times New Roman" w:cs="Times New Roman"/>
          <w:sz w:val="24"/>
          <w:szCs w:val="24"/>
        </w:rPr>
      </w:pPr>
    </w:p>
    <w:p w14:paraId="4C32BB7F" w14:textId="514FD792" w:rsidR="009F7DC2" w:rsidRDefault="009F7DC2" w:rsidP="00637370">
      <w:pPr>
        <w:spacing w:after="0" w:line="240" w:lineRule="auto"/>
        <w:ind w:firstLine="720"/>
        <w:jc w:val="both"/>
        <w:rPr>
          <w:rFonts w:ascii="Times New Roman" w:hAnsi="Times New Roman" w:cs="Times New Roman"/>
          <w:sz w:val="24"/>
          <w:szCs w:val="24"/>
        </w:rPr>
      </w:pPr>
    </w:p>
    <w:p w14:paraId="7F0DCD1C" w14:textId="4F82998A" w:rsidR="009F7DC2" w:rsidRDefault="009F7DC2" w:rsidP="00637370">
      <w:pPr>
        <w:spacing w:after="0" w:line="240" w:lineRule="auto"/>
        <w:ind w:firstLine="720"/>
        <w:jc w:val="both"/>
        <w:rPr>
          <w:rFonts w:ascii="Times New Roman" w:hAnsi="Times New Roman" w:cs="Times New Roman"/>
          <w:sz w:val="24"/>
          <w:szCs w:val="24"/>
        </w:rPr>
      </w:pPr>
    </w:p>
    <w:p w14:paraId="60493266" w14:textId="731F6924" w:rsidR="009F7DC2" w:rsidRDefault="009F7DC2" w:rsidP="00637370">
      <w:pPr>
        <w:spacing w:after="0" w:line="240" w:lineRule="auto"/>
        <w:ind w:firstLine="720"/>
        <w:jc w:val="both"/>
        <w:rPr>
          <w:rFonts w:ascii="Times New Roman" w:hAnsi="Times New Roman" w:cs="Times New Roman"/>
          <w:sz w:val="24"/>
          <w:szCs w:val="24"/>
        </w:rPr>
      </w:pPr>
    </w:p>
    <w:p w14:paraId="17116E1C" w14:textId="77777777" w:rsidR="009F7DC2" w:rsidRPr="00637370" w:rsidRDefault="009F7DC2" w:rsidP="00637370">
      <w:pPr>
        <w:spacing w:after="0" w:line="240" w:lineRule="auto"/>
        <w:ind w:firstLine="720"/>
        <w:jc w:val="both"/>
        <w:rPr>
          <w:rFonts w:ascii="Times New Roman" w:hAnsi="Times New Roman" w:cs="Times New Roman"/>
          <w:sz w:val="24"/>
          <w:szCs w:val="24"/>
        </w:rPr>
      </w:pPr>
    </w:p>
    <w:p w14:paraId="767CD192" w14:textId="244FF3E4" w:rsidR="00621AA1" w:rsidRPr="0065372E" w:rsidRDefault="00621AA1" w:rsidP="0065372E">
      <w:pPr>
        <w:tabs>
          <w:tab w:val="left" w:pos="426"/>
        </w:tabs>
        <w:snapToGrid w:val="0"/>
        <w:spacing w:after="0" w:line="240" w:lineRule="auto"/>
        <w:rPr>
          <w:rFonts w:ascii="Times New Roman" w:hAnsi="Times New Roman" w:cs="Times New Roman"/>
          <w:b/>
          <w:bCs/>
          <w:sz w:val="24"/>
          <w:szCs w:val="24"/>
        </w:rPr>
      </w:pPr>
      <w:r w:rsidRPr="0065372E">
        <w:rPr>
          <w:rFonts w:ascii="Times New Roman" w:hAnsi="Times New Roman" w:cs="Times New Roman"/>
          <w:b/>
          <w:bCs/>
          <w:sz w:val="24"/>
          <w:szCs w:val="24"/>
        </w:rPr>
        <w:lastRenderedPageBreak/>
        <w:t xml:space="preserve">Data 10: </w:t>
      </w:r>
    </w:p>
    <w:p w14:paraId="2D80C7B9" w14:textId="77777777" w:rsidR="00621AA1" w:rsidRPr="0065372E" w:rsidRDefault="00621AA1" w:rsidP="0065372E">
      <w:pPr>
        <w:tabs>
          <w:tab w:val="left" w:pos="426"/>
        </w:tabs>
        <w:snapToGrid w:val="0"/>
        <w:spacing w:after="0" w:line="240" w:lineRule="auto"/>
        <w:jc w:val="center"/>
        <w:rPr>
          <w:rFonts w:ascii="Times New Roman" w:hAnsi="Times New Roman" w:cs="Times New Roman"/>
          <w:sz w:val="24"/>
          <w:szCs w:val="24"/>
        </w:rPr>
      </w:pPr>
      <w:r w:rsidRPr="0065372E">
        <w:rPr>
          <w:rFonts w:ascii="Times New Roman" w:hAnsi="Times New Roman" w:cs="Times New Roman"/>
          <w:noProof/>
          <w:sz w:val="24"/>
          <w:szCs w:val="24"/>
        </w:rPr>
        <w:drawing>
          <wp:inline distT="0" distB="0" distL="0" distR="0" wp14:anchorId="20BB93C9" wp14:editId="5721573E">
            <wp:extent cx="2671307" cy="111190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71307" cy="1111902"/>
                    </a:xfrm>
                    <a:prstGeom prst="rect">
                      <a:avLst/>
                    </a:prstGeom>
                  </pic:spPr>
                </pic:pic>
              </a:graphicData>
            </a:graphic>
          </wp:inline>
        </w:drawing>
      </w:r>
    </w:p>
    <w:p w14:paraId="407ADD72" w14:textId="77777777" w:rsidR="00621AA1" w:rsidRPr="0065372E" w:rsidRDefault="00621AA1" w:rsidP="0065372E">
      <w:pPr>
        <w:spacing w:after="0" w:line="240" w:lineRule="auto"/>
        <w:ind w:left="709" w:firstLine="11"/>
        <w:jc w:val="center"/>
        <w:rPr>
          <w:rFonts w:ascii="Times New Roman" w:hAnsi="Times New Roman" w:cs="Times New Roman"/>
          <w:i/>
          <w:iCs/>
          <w:sz w:val="24"/>
          <w:szCs w:val="24"/>
          <w:lang w:val="en-ID" w:eastAsia="en-ID"/>
        </w:rPr>
      </w:pPr>
      <w:r w:rsidRPr="0065372E">
        <w:rPr>
          <w:rFonts w:ascii="Times New Roman" w:hAnsi="Times New Roman" w:cs="Times New Roman"/>
          <w:sz w:val="24"/>
          <w:szCs w:val="24"/>
          <w:lang w:val="en-ID" w:eastAsia="en-ID"/>
        </w:rPr>
        <w:t xml:space="preserve">Figure 10. </w:t>
      </w:r>
      <w:r w:rsidRPr="0065372E">
        <w:rPr>
          <w:rFonts w:ascii="Times New Roman" w:hAnsi="Times New Roman" w:cs="Times New Roman"/>
          <w:i/>
          <w:iCs/>
          <w:sz w:val="24"/>
          <w:szCs w:val="24"/>
          <w:lang w:val="en-ID" w:eastAsia="en-ID"/>
        </w:rPr>
        <w:t>Jack who expressed his amazement from inside the car window spontaneously after seeing the sky, trees, airplanes, people, and tall buildings were as real as what he saw from the television.</w:t>
      </w:r>
    </w:p>
    <w:p w14:paraId="448E4511" w14:textId="1BE074A1" w:rsidR="00621AA1" w:rsidRPr="0065372E" w:rsidRDefault="00621AA1" w:rsidP="0065372E">
      <w:pPr>
        <w:spacing w:after="0" w:line="240" w:lineRule="auto"/>
        <w:ind w:left="709" w:firstLine="11"/>
        <w:rPr>
          <w:rFonts w:ascii="Times New Roman" w:hAnsi="Times New Roman" w:cs="Times New Roman"/>
          <w:i/>
          <w:iCs/>
          <w:sz w:val="24"/>
          <w:szCs w:val="24"/>
          <w:lang w:val="en-ID" w:eastAsia="en-ID"/>
        </w:rPr>
      </w:pPr>
      <w:r w:rsidRPr="0065372E">
        <w:rPr>
          <w:rFonts w:ascii="Times New Roman" w:hAnsi="Times New Roman" w:cs="Times New Roman"/>
          <w:sz w:val="24"/>
          <w:szCs w:val="24"/>
        </w:rPr>
        <w:t>Jack</w:t>
      </w:r>
      <w:r w:rsidRPr="0065372E">
        <w:rPr>
          <w:rFonts w:ascii="Times New Roman" w:hAnsi="Times New Roman" w:cs="Times New Roman"/>
          <w:sz w:val="24"/>
          <w:szCs w:val="24"/>
        </w:rPr>
        <w:tab/>
        <w:t xml:space="preserve">: </w:t>
      </w:r>
      <w:r w:rsidRPr="0065372E">
        <w:rPr>
          <w:rFonts w:ascii="Times New Roman" w:hAnsi="Times New Roman" w:cs="Times New Roman"/>
          <w:i/>
          <w:iCs/>
          <w:sz w:val="24"/>
          <w:szCs w:val="24"/>
        </w:rPr>
        <w:t xml:space="preserve">“I've seen pancakes, and a </w:t>
      </w:r>
      <w:proofErr w:type="gramStart"/>
      <w:r w:rsidRPr="0065372E">
        <w:rPr>
          <w:rFonts w:ascii="Times New Roman" w:hAnsi="Times New Roman" w:cs="Times New Roman"/>
          <w:i/>
          <w:iCs/>
          <w:sz w:val="24"/>
          <w:szCs w:val="24"/>
        </w:rPr>
        <w:t>stairs</w:t>
      </w:r>
      <w:proofErr w:type="gramEnd"/>
      <w:r w:rsidRPr="0065372E">
        <w:rPr>
          <w:rFonts w:ascii="Times New Roman" w:hAnsi="Times New Roman" w:cs="Times New Roman"/>
          <w:i/>
          <w:iCs/>
          <w:sz w:val="24"/>
          <w:szCs w:val="24"/>
        </w:rPr>
        <w:t xml:space="preserve">, and birds, and windows, </w:t>
      </w:r>
      <w:r w:rsidR="00121B3C">
        <w:rPr>
          <w:rFonts w:ascii="Times New Roman" w:hAnsi="Times New Roman" w:cs="Times New Roman"/>
          <w:i/>
          <w:iCs/>
          <w:sz w:val="24"/>
          <w:szCs w:val="24"/>
        </w:rPr>
        <w:tab/>
      </w:r>
      <w:r w:rsidR="00121B3C">
        <w:rPr>
          <w:rFonts w:ascii="Times New Roman" w:hAnsi="Times New Roman" w:cs="Times New Roman"/>
          <w:i/>
          <w:iCs/>
          <w:sz w:val="24"/>
          <w:szCs w:val="24"/>
        </w:rPr>
        <w:tab/>
      </w:r>
      <w:r w:rsidRPr="0065372E">
        <w:rPr>
          <w:rFonts w:ascii="Times New Roman" w:hAnsi="Times New Roman" w:cs="Times New Roman"/>
          <w:i/>
          <w:iCs/>
          <w:sz w:val="24"/>
          <w:szCs w:val="24"/>
        </w:rPr>
        <w:tab/>
        <w:t xml:space="preserve">and hundreds of cars. </w:t>
      </w:r>
      <w:r w:rsidRPr="0065372E">
        <w:rPr>
          <w:rFonts w:ascii="Times New Roman" w:hAnsi="Times New Roman" w:cs="Times New Roman"/>
          <w:b/>
          <w:bCs/>
          <w:i/>
          <w:iCs/>
          <w:sz w:val="24"/>
          <w:szCs w:val="24"/>
        </w:rPr>
        <w:t xml:space="preserve">When I was small, I only knew small </w:t>
      </w:r>
      <w:r w:rsidR="00121B3C">
        <w:rPr>
          <w:rFonts w:ascii="Times New Roman" w:hAnsi="Times New Roman" w:cs="Times New Roman"/>
          <w:b/>
          <w:bCs/>
          <w:i/>
          <w:iCs/>
          <w:sz w:val="24"/>
          <w:szCs w:val="24"/>
        </w:rPr>
        <w:tab/>
      </w:r>
      <w:r w:rsidR="00121B3C">
        <w:rPr>
          <w:rFonts w:ascii="Times New Roman" w:hAnsi="Times New Roman" w:cs="Times New Roman"/>
          <w:b/>
          <w:bCs/>
          <w:i/>
          <w:iCs/>
          <w:sz w:val="24"/>
          <w:szCs w:val="24"/>
        </w:rPr>
        <w:tab/>
      </w:r>
      <w:r w:rsidR="00121B3C">
        <w:rPr>
          <w:rFonts w:ascii="Times New Roman" w:hAnsi="Times New Roman" w:cs="Times New Roman"/>
          <w:b/>
          <w:bCs/>
          <w:i/>
          <w:iCs/>
          <w:sz w:val="24"/>
          <w:szCs w:val="24"/>
        </w:rPr>
        <w:tab/>
      </w:r>
      <w:r w:rsidRPr="0065372E">
        <w:rPr>
          <w:rFonts w:ascii="Times New Roman" w:hAnsi="Times New Roman" w:cs="Times New Roman"/>
          <w:b/>
          <w:bCs/>
          <w:i/>
          <w:iCs/>
          <w:sz w:val="24"/>
          <w:szCs w:val="24"/>
        </w:rPr>
        <w:t>things, but now I'm five, I know everything.</w:t>
      </w:r>
      <w:r w:rsidRPr="0065372E">
        <w:rPr>
          <w:rFonts w:ascii="Times New Roman" w:hAnsi="Times New Roman" w:cs="Times New Roman"/>
          <w:i/>
          <w:iCs/>
          <w:sz w:val="24"/>
          <w:szCs w:val="24"/>
        </w:rPr>
        <w:t>”</w:t>
      </w:r>
    </w:p>
    <w:p w14:paraId="0F8E7037" w14:textId="1923567E" w:rsidR="00621AA1" w:rsidRDefault="00621AA1" w:rsidP="0065372E">
      <w:pPr>
        <w:spacing w:after="0" w:line="240" w:lineRule="auto"/>
        <w:ind w:firstLine="720"/>
        <w:rPr>
          <w:rFonts w:ascii="Times New Roman" w:hAnsi="Times New Roman" w:cs="Times New Roman"/>
          <w:sz w:val="24"/>
          <w:szCs w:val="24"/>
          <w:lang w:val="en-ID" w:eastAsia="en-ID"/>
        </w:rPr>
      </w:pPr>
      <w:r w:rsidRPr="0065372E">
        <w:rPr>
          <w:rFonts w:ascii="Times New Roman" w:hAnsi="Times New Roman" w:cs="Times New Roman"/>
          <w:sz w:val="24"/>
          <w:szCs w:val="24"/>
          <w:lang w:val="en-ID" w:eastAsia="en-ID"/>
        </w:rPr>
        <w:t>(Room 2015, 01:09:21 – 01:09:35).</w:t>
      </w:r>
    </w:p>
    <w:p w14:paraId="7BB9EB39" w14:textId="77777777" w:rsidR="00C3624E" w:rsidRPr="0065372E" w:rsidRDefault="00C3624E" w:rsidP="0065372E">
      <w:pPr>
        <w:spacing w:after="0" w:line="240" w:lineRule="auto"/>
        <w:ind w:firstLine="720"/>
        <w:rPr>
          <w:rFonts w:ascii="Times New Roman" w:hAnsi="Times New Roman" w:cs="Times New Roman"/>
          <w:sz w:val="24"/>
          <w:szCs w:val="24"/>
          <w:lang w:val="en-ID" w:eastAsia="en-ID"/>
        </w:rPr>
      </w:pPr>
    </w:p>
    <w:p w14:paraId="7B3AB3B2" w14:textId="2A7E35CF" w:rsidR="0065372E" w:rsidRDefault="00621AA1" w:rsidP="00637370">
      <w:pPr>
        <w:spacing w:after="0" w:line="240" w:lineRule="auto"/>
        <w:jc w:val="both"/>
        <w:rPr>
          <w:rFonts w:ascii="Times New Roman" w:hAnsi="Times New Roman" w:cs="Times New Roman"/>
          <w:sz w:val="24"/>
          <w:szCs w:val="24"/>
          <w:lang w:val="en-ID" w:eastAsia="en-ID"/>
        </w:rPr>
      </w:pPr>
      <w:r w:rsidRPr="0065372E">
        <w:rPr>
          <w:rFonts w:ascii="Times New Roman" w:hAnsi="Times New Roman" w:cs="Times New Roman"/>
          <w:sz w:val="24"/>
          <w:szCs w:val="24"/>
          <w:lang w:val="en-ID" w:eastAsia="en-ID"/>
        </w:rPr>
        <w:tab/>
        <w:t xml:space="preserve">Another example of Jack's internal </w:t>
      </w:r>
      <w:proofErr w:type="gramStart"/>
      <w:r w:rsidRPr="0065372E">
        <w:rPr>
          <w:rFonts w:ascii="Times New Roman" w:hAnsi="Times New Roman" w:cs="Times New Roman"/>
          <w:sz w:val="24"/>
          <w:szCs w:val="24"/>
          <w:lang w:val="en-ID" w:eastAsia="en-ID"/>
        </w:rPr>
        <w:t>factors</w:t>
      </w:r>
      <w:proofErr w:type="gramEnd"/>
      <w:r w:rsidRPr="0065372E">
        <w:rPr>
          <w:rFonts w:ascii="Times New Roman" w:hAnsi="Times New Roman" w:cs="Times New Roman"/>
          <w:sz w:val="24"/>
          <w:szCs w:val="24"/>
          <w:lang w:val="en-ID" w:eastAsia="en-ID"/>
        </w:rPr>
        <w:t xml:space="preserve"> is seen in the response of his self-awareness that comes along with his growth and new experiences outdoors. Jack shows his feelings when he is in the car and stares out the window with a spontaneous feeling of amazement and sparkling eyes when looking at the outside world from the car window by looking at the trees, tall buildings, streets and people on the move when he is heading to his grandmother's house. He compares his condition in the past when he was still in a confined space, with the current situation where he feels he knows more because he has experienced a wider world. This shows that Jack has reached the early stages of </w:t>
      </w:r>
      <w:r w:rsidRPr="0065372E">
        <w:rPr>
          <w:rFonts w:ascii="Times New Roman" w:hAnsi="Times New Roman" w:cs="Times New Roman"/>
          <w:b/>
          <w:bCs/>
          <w:sz w:val="24"/>
          <w:szCs w:val="24"/>
          <w:lang w:val="en-ID" w:eastAsia="en-ID"/>
        </w:rPr>
        <w:t>self-awareness</w:t>
      </w:r>
      <w:r w:rsidRPr="0065372E">
        <w:rPr>
          <w:rFonts w:ascii="Times New Roman" w:hAnsi="Times New Roman" w:cs="Times New Roman"/>
          <w:sz w:val="24"/>
          <w:szCs w:val="24"/>
          <w:lang w:val="en-ID" w:eastAsia="en-ID"/>
        </w:rPr>
        <w:t xml:space="preserve"> which develops with age and life experience.</w:t>
      </w:r>
    </w:p>
    <w:p w14:paraId="46E30870" w14:textId="77777777" w:rsidR="00C12CB0" w:rsidRPr="0065372E" w:rsidRDefault="00C12CB0" w:rsidP="0065372E">
      <w:pPr>
        <w:spacing w:after="0" w:line="240" w:lineRule="auto"/>
        <w:rPr>
          <w:rFonts w:ascii="Times New Roman" w:hAnsi="Times New Roman" w:cs="Times New Roman"/>
          <w:sz w:val="24"/>
          <w:szCs w:val="24"/>
          <w:lang w:val="en-ID" w:eastAsia="en-ID"/>
        </w:rPr>
      </w:pPr>
    </w:p>
    <w:p w14:paraId="280CB115" w14:textId="77777777" w:rsidR="00621AA1" w:rsidRPr="0065372E" w:rsidRDefault="00621AA1" w:rsidP="00121B3C">
      <w:pPr>
        <w:spacing w:after="0" w:line="240" w:lineRule="auto"/>
        <w:ind w:left="426"/>
        <w:rPr>
          <w:rFonts w:ascii="Times New Roman" w:hAnsi="Times New Roman" w:cs="Times New Roman"/>
          <w:b/>
          <w:bCs/>
          <w:sz w:val="24"/>
          <w:szCs w:val="24"/>
          <w:lang w:val="en-ID" w:eastAsia="en-ID"/>
        </w:rPr>
      </w:pPr>
      <w:r w:rsidRPr="0065372E">
        <w:rPr>
          <w:rFonts w:ascii="Times New Roman" w:hAnsi="Times New Roman" w:cs="Times New Roman"/>
          <w:b/>
          <w:bCs/>
          <w:sz w:val="24"/>
          <w:szCs w:val="24"/>
          <w:lang w:val="en-ID" w:eastAsia="en-ID"/>
        </w:rPr>
        <w:t>Data 11:</w:t>
      </w:r>
    </w:p>
    <w:p w14:paraId="09F23B76" w14:textId="77777777" w:rsidR="00621AA1" w:rsidRPr="0065372E" w:rsidRDefault="00621AA1" w:rsidP="0065372E">
      <w:pPr>
        <w:spacing w:after="0" w:line="240" w:lineRule="auto"/>
        <w:jc w:val="center"/>
        <w:rPr>
          <w:rFonts w:ascii="Times New Roman" w:hAnsi="Times New Roman" w:cs="Times New Roman"/>
          <w:b/>
          <w:bCs/>
          <w:sz w:val="24"/>
          <w:szCs w:val="24"/>
          <w:lang w:val="en-ID" w:eastAsia="en-ID"/>
        </w:rPr>
      </w:pPr>
      <w:r w:rsidRPr="0065372E">
        <w:rPr>
          <w:rFonts w:ascii="Times New Roman" w:hAnsi="Times New Roman" w:cs="Times New Roman"/>
          <w:noProof/>
          <w:sz w:val="24"/>
          <w:szCs w:val="24"/>
        </w:rPr>
        <w:drawing>
          <wp:inline distT="0" distB="0" distL="0" distR="0" wp14:anchorId="351CBB78" wp14:editId="2A50AB2F">
            <wp:extent cx="2667827" cy="1231305"/>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67827" cy="1231305"/>
                    </a:xfrm>
                    <a:prstGeom prst="rect">
                      <a:avLst/>
                    </a:prstGeom>
                  </pic:spPr>
                </pic:pic>
              </a:graphicData>
            </a:graphic>
          </wp:inline>
        </w:drawing>
      </w:r>
    </w:p>
    <w:p w14:paraId="2CDFE6A0" w14:textId="160C9FCA" w:rsidR="00621AA1" w:rsidRPr="0065372E" w:rsidRDefault="00621AA1" w:rsidP="0065372E">
      <w:pPr>
        <w:spacing w:after="0" w:line="240" w:lineRule="auto"/>
        <w:ind w:left="709" w:firstLine="11"/>
        <w:jc w:val="center"/>
        <w:rPr>
          <w:rFonts w:ascii="Times New Roman" w:hAnsi="Times New Roman" w:cs="Times New Roman"/>
          <w:i/>
          <w:iCs/>
          <w:sz w:val="24"/>
          <w:szCs w:val="24"/>
          <w:lang w:val="en-ID" w:eastAsia="en-ID"/>
        </w:rPr>
      </w:pPr>
      <w:r w:rsidRPr="0065372E">
        <w:rPr>
          <w:rFonts w:ascii="Times New Roman" w:hAnsi="Times New Roman" w:cs="Times New Roman"/>
          <w:sz w:val="24"/>
          <w:szCs w:val="24"/>
          <w:lang w:val="en-ID" w:eastAsia="en-ID"/>
        </w:rPr>
        <w:t xml:space="preserve">Figure 11. </w:t>
      </w:r>
      <w:r w:rsidRPr="0065372E">
        <w:rPr>
          <w:rFonts w:ascii="Times New Roman" w:hAnsi="Times New Roman" w:cs="Times New Roman"/>
          <w:i/>
          <w:iCs/>
          <w:sz w:val="24"/>
          <w:szCs w:val="24"/>
          <w:lang w:val="en-ID" w:eastAsia="en-ID"/>
        </w:rPr>
        <w:t>Jack has the intention to support Ma who is in a mental hospital by cutting her hair so that she feels supported and can recover quickly.</w:t>
      </w:r>
    </w:p>
    <w:p w14:paraId="0DE35BEB" w14:textId="03AAC6EA" w:rsidR="00621AA1" w:rsidRDefault="00621AA1" w:rsidP="0065372E">
      <w:pPr>
        <w:spacing w:after="0" w:line="240" w:lineRule="auto"/>
        <w:ind w:firstLine="720"/>
        <w:rPr>
          <w:rFonts w:ascii="Times New Roman" w:hAnsi="Times New Roman" w:cs="Times New Roman"/>
          <w:sz w:val="24"/>
          <w:szCs w:val="24"/>
          <w:lang w:val="en-ID" w:eastAsia="en-ID"/>
        </w:rPr>
      </w:pPr>
      <w:r w:rsidRPr="0065372E">
        <w:rPr>
          <w:rFonts w:ascii="Times New Roman" w:hAnsi="Times New Roman" w:cs="Times New Roman"/>
          <w:sz w:val="24"/>
          <w:szCs w:val="24"/>
          <w:lang w:eastAsia="en-ID"/>
        </w:rPr>
        <w:t>Jack</w:t>
      </w:r>
      <w:r w:rsidRPr="0065372E">
        <w:rPr>
          <w:rFonts w:ascii="Times New Roman" w:hAnsi="Times New Roman" w:cs="Times New Roman"/>
          <w:sz w:val="24"/>
          <w:szCs w:val="24"/>
          <w:lang w:eastAsia="en-ID"/>
        </w:rPr>
        <w:tab/>
      </w:r>
      <w:proofErr w:type="gramStart"/>
      <w:r w:rsidRPr="0065372E">
        <w:rPr>
          <w:rFonts w:ascii="Times New Roman" w:hAnsi="Times New Roman" w:cs="Times New Roman"/>
          <w:sz w:val="24"/>
          <w:szCs w:val="24"/>
          <w:lang w:eastAsia="en-ID"/>
        </w:rPr>
        <w:t xml:space="preserve">: </w:t>
      </w:r>
      <w:r w:rsidRPr="0065372E">
        <w:rPr>
          <w:rFonts w:ascii="Times New Roman" w:hAnsi="Times New Roman" w:cs="Times New Roman"/>
          <w:i/>
          <w:iCs/>
          <w:sz w:val="24"/>
          <w:szCs w:val="24"/>
          <w:lang w:eastAsia="en-ID"/>
        </w:rPr>
        <w:t>”</w:t>
      </w:r>
      <w:r w:rsidRPr="0065372E">
        <w:rPr>
          <w:rFonts w:ascii="Times New Roman" w:hAnsi="Times New Roman" w:cs="Times New Roman"/>
          <w:b/>
          <w:bCs/>
          <w:i/>
          <w:iCs/>
          <w:sz w:val="24"/>
          <w:szCs w:val="24"/>
          <w:lang w:eastAsia="en-ID"/>
        </w:rPr>
        <w:t>I</w:t>
      </w:r>
      <w:proofErr w:type="gramEnd"/>
      <w:r w:rsidRPr="0065372E">
        <w:rPr>
          <w:rFonts w:ascii="Times New Roman" w:hAnsi="Times New Roman" w:cs="Times New Roman"/>
          <w:b/>
          <w:bCs/>
          <w:i/>
          <w:iCs/>
          <w:sz w:val="24"/>
          <w:szCs w:val="24"/>
          <w:lang w:eastAsia="en-ID"/>
        </w:rPr>
        <w:t xml:space="preserve"> want to send it to Ma.</w:t>
      </w:r>
      <w:r w:rsidRPr="0065372E">
        <w:rPr>
          <w:rFonts w:ascii="Times New Roman" w:hAnsi="Times New Roman" w:cs="Times New Roman"/>
          <w:i/>
          <w:iCs/>
          <w:sz w:val="24"/>
          <w:szCs w:val="24"/>
          <w:lang w:eastAsia="en-ID"/>
        </w:rPr>
        <w:t xml:space="preserve"> </w:t>
      </w:r>
      <w:r w:rsidRPr="0065372E">
        <w:rPr>
          <w:rFonts w:ascii="Times New Roman" w:hAnsi="Times New Roman" w:cs="Times New Roman"/>
          <w:b/>
          <w:bCs/>
          <w:i/>
          <w:iCs/>
          <w:sz w:val="24"/>
          <w:szCs w:val="24"/>
          <w:lang w:eastAsia="en-ID"/>
        </w:rPr>
        <w:t xml:space="preserve">She needs my strong </w:t>
      </w:r>
      <w:r w:rsidRPr="0065372E">
        <w:rPr>
          <w:rFonts w:ascii="Times New Roman" w:hAnsi="Times New Roman" w:cs="Times New Roman"/>
          <w:b/>
          <w:bCs/>
          <w:i/>
          <w:iCs/>
          <w:sz w:val="24"/>
          <w:szCs w:val="24"/>
          <w:lang w:eastAsia="en-ID"/>
        </w:rPr>
        <w:tab/>
      </w:r>
      <w:r w:rsidRPr="0065372E">
        <w:rPr>
          <w:rFonts w:ascii="Times New Roman" w:hAnsi="Times New Roman" w:cs="Times New Roman"/>
          <w:b/>
          <w:bCs/>
          <w:i/>
          <w:iCs/>
          <w:sz w:val="24"/>
          <w:szCs w:val="24"/>
          <w:lang w:eastAsia="en-ID"/>
        </w:rPr>
        <w:tab/>
      </w:r>
      <w:r w:rsidRPr="0065372E">
        <w:rPr>
          <w:rFonts w:ascii="Times New Roman" w:hAnsi="Times New Roman" w:cs="Times New Roman"/>
          <w:b/>
          <w:bCs/>
          <w:i/>
          <w:iCs/>
          <w:sz w:val="24"/>
          <w:szCs w:val="24"/>
          <w:lang w:eastAsia="en-ID"/>
        </w:rPr>
        <w:tab/>
      </w:r>
      <w:r w:rsidRPr="0065372E">
        <w:rPr>
          <w:rFonts w:ascii="Times New Roman" w:hAnsi="Times New Roman" w:cs="Times New Roman"/>
          <w:b/>
          <w:bCs/>
          <w:i/>
          <w:iCs/>
          <w:sz w:val="24"/>
          <w:szCs w:val="24"/>
          <w:lang w:eastAsia="en-ID"/>
        </w:rPr>
        <w:tab/>
      </w:r>
      <w:r w:rsidRPr="0065372E">
        <w:rPr>
          <w:rFonts w:ascii="Times New Roman" w:hAnsi="Times New Roman" w:cs="Times New Roman"/>
          <w:b/>
          <w:bCs/>
          <w:i/>
          <w:iCs/>
          <w:sz w:val="24"/>
          <w:szCs w:val="24"/>
          <w:lang w:eastAsia="en-ID"/>
        </w:rPr>
        <w:tab/>
        <w:t xml:space="preserve">more than me, </w:t>
      </w:r>
      <w:r w:rsidRPr="0065372E">
        <w:rPr>
          <w:rFonts w:ascii="Times New Roman" w:hAnsi="Times New Roman" w:cs="Times New Roman"/>
          <w:i/>
          <w:iCs/>
          <w:sz w:val="24"/>
          <w:szCs w:val="24"/>
          <w:lang w:eastAsia="en-ID"/>
        </w:rPr>
        <w:t>so I want to send it to her.”</w:t>
      </w:r>
      <w:r w:rsidRPr="0065372E">
        <w:rPr>
          <w:rFonts w:ascii="Times New Roman" w:hAnsi="Times New Roman" w:cs="Times New Roman"/>
          <w:sz w:val="24"/>
          <w:szCs w:val="24"/>
          <w:lang w:eastAsia="en-ID"/>
        </w:rPr>
        <w:t xml:space="preserve"> </w:t>
      </w:r>
      <w:r w:rsidRPr="0065372E">
        <w:rPr>
          <w:rFonts w:ascii="Times New Roman" w:hAnsi="Times New Roman" w:cs="Times New Roman"/>
          <w:sz w:val="24"/>
          <w:szCs w:val="24"/>
          <w:lang w:eastAsia="en-ID"/>
        </w:rPr>
        <w:br/>
      </w:r>
      <w:r w:rsidRPr="0065372E">
        <w:rPr>
          <w:rFonts w:ascii="Times New Roman" w:hAnsi="Times New Roman" w:cs="Times New Roman"/>
          <w:sz w:val="24"/>
          <w:szCs w:val="24"/>
          <w:lang w:val="en-ID" w:eastAsia="en-ID"/>
        </w:rPr>
        <w:tab/>
        <w:t>(Room 2015, 01:41:35 – 01:41:50).</w:t>
      </w:r>
    </w:p>
    <w:p w14:paraId="499DBB53" w14:textId="77777777" w:rsidR="00637370" w:rsidRPr="0065372E" w:rsidRDefault="00637370" w:rsidP="0065372E">
      <w:pPr>
        <w:spacing w:after="0" w:line="240" w:lineRule="auto"/>
        <w:ind w:firstLine="720"/>
        <w:rPr>
          <w:rFonts w:ascii="Times New Roman" w:hAnsi="Times New Roman" w:cs="Times New Roman"/>
          <w:sz w:val="24"/>
          <w:szCs w:val="24"/>
          <w:lang w:val="en-ID" w:eastAsia="en-ID"/>
        </w:rPr>
      </w:pPr>
    </w:p>
    <w:p w14:paraId="664A0BE7" w14:textId="0CE70D52" w:rsidR="00621AA1" w:rsidRDefault="00621AA1" w:rsidP="00637370">
      <w:pPr>
        <w:spacing w:after="0" w:line="240" w:lineRule="auto"/>
        <w:ind w:firstLine="720"/>
        <w:jc w:val="both"/>
        <w:rPr>
          <w:rFonts w:ascii="Times New Roman" w:hAnsi="Times New Roman" w:cs="Times New Roman"/>
          <w:sz w:val="24"/>
          <w:szCs w:val="24"/>
          <w:lang w:val="en-ID" w:eastAsia="en-ID"/>
        </w:rPr>
      </w:pPr>
      <w:r w:rsidRPr="0065372E">
        <w:rPr>
          <w:rFonts w:ascii="Times New Roman" w:hAnsi="Times New Roman" w:cs="Times New Roman"/>
          <w:sz w:val="24"/>
          <w:szCs w:val="24"/>
          <w:lang w:val="en-ID" w:eastAsia="en-ID"/>
        </w:rPr>
        <w:t xml:space="preserve">Another example of internal factors influencing Jack's character can be seen when he shows a sincere intention to cut his hair as a form of moral support to Ma who is being hospitalized. After hearing a story from his grandmother about Ma's childhood that was often cut by Grandma, Jack spontaneously looked for scissors and cut his own hair, with the intention of giving it to Ma. This action is driven by </w:t>
      </w:r>
      <w:r w:rsidRPr="0065372E">
        <w:rPr>
          <w:rFonts w:ascii="Times New Roman" w:hAnsi="Times New Roman" w:cs="Times New Roman"/>
          <w:sz w:val="24"/>
          <w:szCs w:val="24"/>
          <w:lang w:val="en-ID" w:eastAsia="en-ID"/>
        </w:rPr>
        <w:lastRenderedPageBreak/>
        <w:t xml:space="preserve">his desire for Ma to recover soon and be able to return home. This </w:t>
      </w:r>
      <w:proofErr w:type="spellStart"/>
      <w:r w:rsidRPr="0065372E">
        <w:rPr>
          <w:rFonts w:ascii="Times New Roman" w:hAnsi="Times New Roman" w:cs="Times New Roman"/>
          <w:sz w:val="24"/>
          <w:szCs w:val="24"/>
          <w:lang w:val="en-ID" w:eastAsia="en-ID"/>
        </w:rPr>
        <w:t>behavior</w:t>
      </w:r>
      <w:proofErr w:type="spellEnd"/>
      <w:r w:rsidRPr="0065372E">
        <w:rPr>
          <w:rFonts w:ascii="Times New Roman" w:hAnsi="Times New Roman" w:cs="Times New Roman"/>
          <w:sz w:val="24"/>
          <w:szCs w:val="24"/>
          <w:lang w:val="en-ID" w:eastAsia="en-ID"/>
        </w:rPr>
        <w:t xml:space="preserve"> reflects that Jack has </w:t>
      </w:r>
      <w:r w:rsidRPr="0065372E">
        <w:rPr>
          <w:rFonts w:ascii="Times New Roman" w:hAnsi="Times New Roman" w:cs="Times New Roman"/>
          <w:b/>
          <w:bCs/>
          <w:sz w:val="24"/>
          <w:szCs w:val="24"/>
          <w:lang w:val="en-ID" w:eastAsia="en-ID"/>
        </w:rPr>
        <w:t>goals and intentions</w:t>
      </w:r>
      <w:r w:rsidRPr="0065372E">
        <w:rPr>
          <w:rFonts w:ascii="Times New Roman" w:hAnsi="Times New Roman" w:cs="Times New Roman"/>
          <w:sz w:val="24"/>
          <w:szCs w:val="24"/>
          <w:lang w:val="en-ID" w:eastAsia="en-ID"/>
        </w:rPr>
        <w:t xml:space="preserve"> that arise from within himself, namely the desire to help and show affection to Ma, so she can recover quickly.</w:t>
      </w:r>
    </w:p>
    <w:p w14:paraId="16F6CB8C" w14:textId="77777777" w:rsidR="00121B3C" w:rsidRPr="0065372E" w:rsidRDefault="00121B3C" w:rsidP="0065372E">
      <w:pPr>
        <w:spacing w:after="0" w:line="240" w:lineRule="auto"/>
        <w:ind w:firstLine="720"/>
        <w:rPr>
          <w:rFonts w:ascii="Times New Roman" w:hAnsi="Times New Roman" w:cs="Times New Roman"/>
          <w:sz w:val="24"/>
          <w:szCs w:val="24"/>
          <w:lang w:val="en-ID" w:eastAsia="en-ID"/>
        </w:rPr>
      </w:pPr>
    </w:p>
    <w:p w14:paraId="07877928" w14:textId="77777777" w:rsidR="00621AA1" w:rsidRPr="0065372E" w:rsidRDefault="00621AA1" w:rsidP="0065372E">
      <w:pPr>
        <w:pStyle w:val="ListParagraph"/>
        <w:numPr>
          <w:ilvl w:val="0"/>
          <w:numId w:val="13"/>
        </w:numPr>
        <w:spacing w:after="0" w:line="240" w:lineRule="auto"/>
        <w:jc w:val="both"/>
        <w:rPr>
          <w:rFonts w:ascii="Times New Roman" w:hAnsi="Times New Roman" w:cs="Times New Roman"/>
          <w:b/>
          <w:bCs/>
          <w:sz w:val="24"/>
          <w:szCs w:val="24"/>
          <w:lang w:val="en-ID" w:eastAsia="en-ID"/>
        </w:rPr>
      </w:pPr>
      <w:r w:rsidRPr="0065372E">
        <w:rPr>
          <w:rFonts w:ascii="Times New Roman" w:hAnsi="Times New Roman" w:cs="Times New Roman"/>
          <w:b/>
          <w:bCs/>
          <w:sz w:val="24"/>
          <w:szCs w:val="24"/>
          <w:lang w:val="en-ID" w:eastAsia="en-ID"/>
        </w:rPr>
        <w:t>Discussion</w:t>
      </w:r>
    </w:p>
    <w:p w14:paraId="733FA761" w14:textId="77777777" w:rsidR="00621AA1" w:rsidRPr="0065372E" w:rsidRDefault="00621AA1" w:rsidP="00637370">
      <w:pPr>
        <w:spacing w:after="0" w:line="240" w:lineRule="auto"/>
        <w:ind w:hanging="142"/>
        <w:jc w:val="both"/>
        <w:rPr>
          <w:rFonts w:ascii="Times New Roman" w:hAnsi="Times New Roman" w:cs="Times New Roman"/>
          <w:sz w:val="24"/>
          <w:szCs w:val="24"/>
        </w:rPr>
      </w:pPr>
      <w:r w:rsidRPr="0065372E">
        <w:rPr>
          <w:rFonts w:ascii="Times New Roman" w:hAnsi="Times New Roman" w:cs="Times New Roman"/>
          <w:sz w:val="24"/>
          <w:szCs w:val="24"/>
        </w:rPr>
        <w:tab/>
      </w:r>
      <w:r w:rsidRPr="0065372E">
        <w:rPr>
          <w:rFonts w:ascii="Times New Roman" w:hAnsi="Times New Roman" w:cs="Times New Roman"/>
          <w:sz w:val="24"/>
          <w:szCs w:val="24"/>
        </w:rPr>
        <w:tab/>
        <w:t xml:space="preserve">Jack shares a very close bond with Ma. He relies entirely on her for food, bathing, changing clothes, and learning essential skills. Ma teaches him basic things such as how to speak, hold a spoon and eat, read books, write, and she often tells him stories about the world outside </w:t>
      </w:r>
      <w:r w:rsidRPr="0065372E">
        <w:rPr>
          <w:rStyle w:val="Emphasis"/>
          <w:rFonts w:ascii="Times New Roman" w:hAnsi="Times New Roman" w:cs="Times New Roman"/>
          <w:sz w:val="24"/>
          <w:szCs w:val="24"/>
        </w:rPr>
        <w:t>Room</w:t>
      </w:r>
      <w:r w:rsidRPr="0065372E">
        <w:rPr>
          <w:rFonts w:ascii="Times New Roman" w:hAnsi="Times New Roman" w:cs="Times New Roman"/>
          <w:sz w:val="24"/>
          <w:szCs w:val="24"/>
        </w:rPr>
        <w:t xml:space="preserve"> including her past, what her old house looked like, and descriptions of Jack’s grandparents. Jack often asks questions about how the world works, like whether aliens exist or whether cars, trees, and the sky are real. He is also curious about Old Nick. Although he never sees him directly, Jack becomes aware of his presence through the sound of knocking on the door. </w:t>
      </w:r>
    </w:p>
    <w:p w14:paraId="6C0528C0" w14:textId="77777777" w:rsidR="00621AA1" w:rsidRPr="0065372E" w:rsidRDefault="00621AA1" w:rsidP="00637370">
      <w:pPr>
        <w:spacing w:after="0" w:line="240" w:lineRule="auto"/>
        <w:jc w:val="both"/>
        <w:rPr>
          <w:rFonts w:ascii="Times New Roman" w:hAnsi="Times New Roman" w:cs="Times New Roman"/>
          <w:sz w:val="24"/>
          <w:szCs w:val="24"/>
        </w:rPr>
      </w:pPr>
      <w:r w:rsidRPr="0065372E">
        <w:rPr>
          <w:rFonts w:ascii="Times New Roman" w:hAnsi="Times New Roman" w:cs="Times New Roman"/>
          <w:sz w:val="24"/>
          <w:szCs w:val="24"/>
        </w:rPr>
        <w:tab/>
        <w:t xml:space="preserve">Based on the analysis of the film </w:t>
      </w:r>
      <w:r w:rsidRPr="0065372E">
        <w:rPr>
          <w:rStyle w:val="Emphasis"/>
          <w:rFonts w:ascii="Times New Roman" w:hAnsi="Times New Roman" w:cs="Times New Roman"/>
          <w:sz w:val="24"/>
          <w:szCs w:val="24"/>
        </w:rPr>
        <w:t>Room</w:t>
      </w:r>
      <w:r w:rsidRPr="0065372E">
        <w:rPr>
          <w:rFonts w:ascii="Times New Roman" w:hAnsi="Times New Roman" w:cs="Times New Roman"/>
          <w:sz w:val="24"/>
          <w:szCs w:val="24"/>
        </w:rPr>
        <w:t xml:space="preserve"> (2015), the </w:t>
      </w:r>
      <w:proofErr w:type="spellStart"/>
      <w:r w:rsidRPr="0065372E">
        <w:rPr>
          <w:rFonts w:ascii="Times New Roman" w:hAnsi="Times New Roman" w:cs="Times New Roman"/>
          <w:sz w:val="24"/>
          <w:szCs w:val="24"/>
        </w:rPr>
        <w:t>behavior</w:t>
      </w:r>
      <w:proofErr w:type="spellEnd"/>
      <w:r w:rsidRPr="0065372E">
        <w:rPr>
          <w:rFonts w:ascii="Times New Roman" w:hAnsi="Times New Roman" w:cs="Times New Roman"/>
          <w:sz w:val="24"/>
          <w:szCs w:val="24"/>
        </w:rPr>
        <w:t xml:space="preserve"> of the main character, Jack, can be understood through the </w:t>
      </w:r>
      <w:proofErr w:type="spellStart"/>
      <w:r w:rsidRPr="0065372E">
        <w:rPr>
          <w:rFonts w:ascii="Times New Roman" w:hAnsi="Times New Roman" w:cs="Times New Roman"/>
          <w:sz w:val="24"/>
          <w:szCs w:val="24"/>
        </w:rPr>
        <w:t>behavioral</w:t>
      </w:r>
      <w:proofErr w:type="spellEnd"/>
      <w:r w:rsidRPr="0065372E">
        <w:rPr>
          <w:rFonts w:ascii="Times New Roman" w:hAnsi="Times New Roman" w:cs="Times New Roman"/>
          <w:sz w:val="24"/>
          <w:szCs w:val="24"/>
        </w:rPr>
        <w:t xml:space="preserve"> psychology approach developed by John B. Watson’s classical conditioning, B.F. Skinner’s operant conditioning, and internal factors. Jack’s </w:t>
      </w:r>
      <w:proofErr w:type="spellStart"/>
      <w:r w:rsidRPr="0065372E">
        <w:rPr>
          <w:rFonts w:ascii="Times New Roman" w:hAnsi="Times New Roman" w:cs="Times New Roman"/>
          <w:sz w:val="24"/>
          <w:szCs w:val="24"/>
        </w:rPr>
        <w:t>behavior</w:t>
      </w:r>
      <w:proofErr w:type="spellEnd"/>
      <w:r w:rsidRPr="0065372E">
        <w:rPr>
          <w:rFonts w:ascii="Times New Roman" w:hAnsi="Times New Roman" w:cs="Times New Roman"/>
          <w:sz w:val="24"/>
          <w:szCs w:val="24"/>
        </w:rPr>
        <w:t xml:space="preserve"> is shaped through his interactions with the environment, which influence how he reacts to situations and forms habits over time.</w:t>
      </w:r>
    </w:p>
    <w:p w14:paraId="1CF938FA" w14:textId="77777777" w:rsidR="00621AA1" w:rsidRPr="0065372E" w:rsidRDefault="00621AA1" w:rsidP="00637370">
      <w:pPr>
        <w:pStyle w:val="NormalWeb"/>
        <w:spacing w:after="0" w:line="240" w:lineRule="auto"/>
        <w:jc w:val="both"/>
      </w:pPr>
      <w:r w:rsidRPr="0065372E">
        <w:tab/>
        <w:t xml:space="preserve">Jack's </w:t>
      </w:r>
      <w:proofErr w:type="spellStart"/>
      <w:r w:rsidRPr="0065372E">
        <w:t>behavior</w:t>
      </w:r>
      <w:proofErr w:type="spellEnd"/>
      <w:r w:rsidRPr="0065372E">
        <w:t xml:space="preserve"> is formed through the relationship between social environmental stimuli and the responses they produce, either reflexively or through reinforcement and punishment. In addition, Jack's </w:t>
      </w:r>
      <w:proofErr w:type="spellStart"/>
      <w:r w:rsidRPr="0065372E">
        <w:t>behavior</w:t>
      </w:r>
      <w:proofErr w:type="spellEnd"/>
      <w:r w:rsidRPr="0065372E">
        <w:t xml:space="preserve"> is also influenced by internal factors within himself, which are expressed through facial expressions, spontaneous movements, and are based on self-awareness, emotions, drives, goals, and intentions.</w:t>
      </w:r>
    </w:p>
    <w:p w14:paraId="200B7F9A" w14:textId="77777777" w:rsidR="00621AA1" w:rsidRPr="0065372E" w:rsidRDefault="00621AA1" w:rsidP="00637370">
      <w:pPr>
        <w:pStyle w:val="NormalWeb"/>
        <w:spacing w:after="0" w:line="240" w:lineRule="auto"/>
        <w:jc w:val="both"/>
      </w:pPr>
      <w:r w:rsidRPr="0065372E">
        <w:tab/>
        <w:t xml:space="preserve">In the context of </w:t>
      </w:r>
      <w:r w:rsidRPr="0065372E">
        <w:rPr>
          <w:b/>
          <w:bCs/>
        </w:rPr>
        <w:t>classical conditioning</w:t>
      </w:r>
      <w:r w:rsidRPr="0065372E">
        <w:t xml:space="preserve"> developed by Watson, Jack displays various emotional responses formed through the repeated association of stimuli. For example, when Ma tells him to go to sleep, Jack immediately walks into the wardrobe without hesitation or questioning. This happens because he has repeatedly heard the command to sleep, which is often associated with the arrival of Old Nick. In this case, the phrase “time for bed” becomes a familiar stimulus, while Jack’s immediate response going into the wardrobe is a </w:t>
      </w:r>
      <w:proofErr w:type="spellStart"/>
      <w:r w:rsidRPr="0065372E">
        <w:t>behavior</w:t>
      </w:r>
      <w:proofErr w:type="spellEnd"/>
      <w:r w:rsidRPr="0065372E">
        <w:t xml:space="preserve"> that occurs automatically due to the repeated association. Therefore, this can be categorized as classical conditioning.</w:t>
      </w:r>
    </w:p>
    <w:p w14:paraId="742AF3EF" w14:textId="77777777" w:rsidR="00621AA1" w:rsidRPr="0065372E" w:rsidRDefault="00621AA1" w:rsidP="00637370">
      <w:pPr>
        <w:pStyle w:val="NormalWeb"/>
        <w:spacing w:after="0" w:line="240" w:lineRule="auto"/>
        <w:jc w:val="both"/>
      </w:pPr>
      <w:r w:rsidRPr="0065372E">
        <w:tab/>
        <w:t>Another example is when Jack hears a knocking sound at the door, which signals that Old Nick is about to enter. At first, the knocking sound was just a neutral stimulus, but after being repeatedly linked with Old Nick’s arrival, the sound becomes a stimulus that triggers certain responses from Jack. This is also a form of classical conditioning because Jack has automatically associated the sound with Old Nick’s arrival.</w:t>
      </w:r>
    </w:p>
    <w:p w14:paraId="2EDD127C" w14:textId="77777777" w:rsidR="00621AA1" w:rsidRPr="0065372E" w:rsidRDefault="00621AA1" w:rsidP="00637370">
      <w:pPr>
        <w:pStyle w:val="NormalWeb"/>
        <w:spacing w:after="0" w:line="240" w:lineRule="auto"/>
        <w:jc w:val="both"/>
      </w:pPr>
      <w:r w:rsidRPr="0065372E">
        <w:tab/>
        <w:t>Jack also associates Old Nick’s arrival with the “delivery” of daily necessities such as food, toys, vitamins, or other household items. This shows that Jack has formed an association between Old Nick’s presence and the expectation of receiving goods the next morning. This process is also part of classical conditioning, as Jack’s response arises automatically based on repeated experiences.</w:t>
      </w:r>
    </w:p>
    <w:p w14:paraId="721ADFDB" w14:textId="77777777" w:rsidR="00621AA1" w:rsidRPr="0065372E" w:rsidRDefault="00621AA1" w:rsidP="00637370">
      <w:pPr>
        <w:pStyle w:val="NormalWeb"/>
        <w:spacing w:after="0" w:line="240" w:lineRule="auto"/>
        <w:jc w:val="both"/>
      </w:pPr>
      <w:r w:rsidRPr="0065372E">
        <w:lastRenderedPageBreak/>
        <w:tab/>
        <w:t xml:space="preserve">Meanwhile, through </w:t>
      </w:r>
      <w:r w:rsidRPr="0065372E">
        <w:rPr>
          <w:b/>
          <w:bCs/>
        </w:rPr>
        <w:t>operant conditioning</w:t>
      </w:r>
      <w:r w:rsidRPr="0065372E">
        <w:t xml:space="preserve">, Jack demonstrates </w:t>
      </w:r>
      <w:proofErr w:type="spellStart"/>
      <w:r w:rsidRPr="0065372E">
        <w:t>behavior</w:t>
      </w:r>
      <w:proofErr w:type="spellEnd"/>
      <w:r w:rsidRPr="0065372E">
        <w:t xml:space="preserve"> shaped by reinforcement and punishment. For instance, when Jack receives praise or positive attention from Ma for being patient on his birthday, it acts as </w:t>
      </w:r>
      <w:r w:rsidRPr="0065372E">
        <w:rPr>
          <w:b/>
          <w:bCs/>
        </w:rPr>
        <w:t>positive reinforcement</w:t>
      </w:r>
      <w:r w:rsidRPr="0065372E">
        <w:t xml:space="preserve"> that strengthens his calm </w:t>
      </w:r>
      <w:proofErr w:type="spellStart"/>
      <w:r w:rsidRPr="0065372E">
        <w:t>behavior</w:t>
      </w:r>
      <w:proofErr w:type="spellEnd"/>
      <w:r w:rsidRPr="0065372E">
        <w:t xml:space="preserve">. On the other hand, when he acts demanding or angry, Jack receives a negative response from Ma, which functions as positive punishment to reduce that </w:t>
      </w:r>
      <w:proofErr w:type="spellStart"/>
      <w:r w:rsidRPr="0065372E">
        <w:t>behavior</w:t>
      </w:r>
      <w:proofErr w:type="spellEnd"/>
      <w:r w:rsidRPr="0065372E">
        <w:t>.</w:t>
      </w:r>
    </w:p>
    <w:p w14:paraId="0C0AD956" w14:textId="77777777" w:rsidR="00621AA1" w:rsidRPr="0065372E" w:rsidRDefault="00621AA1" w:rsidP="00637370">
      <w:pPr>
        <w:pStyle w:val="NormalWeb"/>
        <w:spacing w:after="0" w:line="240" w:lineRule="auto"/>
        <w:jc w:val="both"/>
      </w:pPr>
      <w:r w:rsidRPr="0065372E">
        <w:tab/>
        <w:t xml:space="preserve">In his interactions with Old Nick, Jack learns that </w:t>
      </w:r>
      <w:proofErr w:type="spellStart"/>
      <w:r w:rsidRPr="0065372E">
        <w:t>behaviors</w:t>
      </w:r>
      <w:proofErr w:type="spellEnd"/>
      <w:r w:rsidRPr="0065372E">
        <w:t xml:space="preserve"> such as resisting or yelling result in painful consequences like being threatened, which leads him to avoid such </w:t>
      </w:r>
      <w:proofErr w:type="spellStart"/>
      <w:r w:rsidRPr="0065372E">
        <w:t>behavior</w:t>
      </w:r>
      <w:proofErr w:type="spellEnd"/>
      <w:r w:rsidRPr="0065372E">
        <w:t xml:space="preserve"> in the future. This is a clear form of </w:t>
      </w:r>
      <w:r w:rsidRPr="0065372E">
        <w:rPr>
          <w:rStyle w:val="Strong"/>
        </w:rPr>
        <w:t>positive punishment</w:t>
      </w:r>
      <w:r w:rsidRPr="0065372E">
        <w:t xml:space="preserve">, where an unpleasant consequence is added following an undesired </w:t>
      </w:r>
      <w:proofErr w:type="spellStart"/>
      <w:r w:rsidRPr="0065372E">
        <w:t>behavior</w:t>
      </w:r>
      <w:proofErr w:type="spellEnd"/>
      <w:r w:rsidRPr="0065372E">
        <w:t xml:space="preserve">, thereby decreasing the likelihood of that </w:t>
      </w:r>
      <w:proofErr w:type="spellStart"/>
      <w:r w:rsidRPr="0065372E">
        <w:t>behavior</w:t>
      </w:r>
      <w:proofErr w:type="spellEnd"/>
      <w:r w:rsidRPr="0065372E">
        <w:t xml:space="preserve"> occurring again. This situation illustrates a learning process based on fear and threat, which is a key principle of </w:t>
      </w:r>
      <w:r w:rsidRPr="0065372E">
        <w:rPr>
          <w:rStyle w:val="Strong"/>
        </w:rPr>
        <w:t>operant conditioning</w:t>
      </w:r>
      <w:r w:rsidRPr="0065372E">
        <w:t xml:space="preserve">, where </w:t>
      </w:r>
      <w:proofErr w:type="spellStart"/>
      <w:r w:rsidRPr="0065372E">
        <w:t>behavior</w:t>
      </w:r>
      <w:proofErr w:type="spellEnd"/>
      <w:r w:rsidRPr="0065372E">
        <w:t xml:space="preserve"> is shaped by consequences.</w:t>
      </w:r>
    </w:p>
    <w:p w14:paraId="174066A0" w14:textId="77777777" w:rsidR="00621AA1" w:rsidRPr="0065372E" w:rsidRDefault="00621AA1" w:rsidP="00637370">
      <w:pPr>
        <w:pStyle w:val="NormalWeb"/>
        <w:spacing w:after="0" w:line="240" w:lineRule="auto"/>
        <w:jc w:val="both"/>
      </w:pPr>
      <w:r w:rsidRPr="0065372E">
        <w:tab/>
        <w:t xml:space="preserve">Conversely, when Jack behaves obediently, he tends to be treated more gently, which acts as </w:t>
      </w:r>
      <w:r w:rsidRPr="0065372E">
        <w:rPr>
          <w:rStyle w:val="Strong"/>
        </w:rPr>
        <w:t>negative reinforcement</w:t>
      </w:r>
      <w:r w:rsidRPr="0065372E">
        <w:t xml:space="preserve">, the removal of an unpleasant stimulus, such as threats or anger from Old Nick when Jack shows expected </w:t>
      </w:r>
      <w:proofErr w:type="spellStart"/>
      <w:r w:rsidRPr="0065372E">
        <w:t>behavior</w:t>
      </w:r>
      <w:proofErr w:type="spellEnd"/>
      <w:r w:rsidRPr="0065372E">
        <w:t xml:space="preserve">. This encourages Jack to continue behaving quietly and obediently. Because the consequence of his obedience is the absence of a negative experience, this reinforces the </w:t>
      </w:r>
      <w:proofErr w:type="spellStart"/>
      <w:r w:rsidRPr="0065372E">
        <w:t>behavior</w:t>
      </w:r>
      <w:proofErr w:type="spellEnd"/>
      <w:r w:rsidRPr="0065372E">
        <w:t>, demonstrating another aspect of operant conditioning.</w:t>
      </w:r>
    </w:p>
    <w:p w14:paraId="1CADCC50" w14:textId="77777777" w:rsidR="00621AA1" w:rsidRPr="0065372E" w:rsidRDefault="00621AA1" w:rsidP="00637370">
      <w:pPr>
        <w:pStyle w:val="NormalWeb"/>
        <w:spacing w:after="0" w:line="240" w:lineRule="auto"/>
        <w:jc w:val="both"/>
      </w:pPr>
      <w:bookmarkStart w:id="0" w:name="_Hlk201534918"/>
      <w:r w:rsidRPr="0065372E">
        <w:tab/>
        <w:t xml:space="preserve">Equally important, </w:t>
      </w:r>
      <w:r w:rsidRPr="0065372E">
        <w:rPr>
          <w:b/>
          <w:bCs/>
        </w:rPr>
        <w:t>internal factors</w:t>
      </w:r>
      <w:r w:rsidRPr="0065372E">
        <w:t xml:space="preserve"> also play a significant role in shaping Jack’s </w:t>
      </w:r>
      <w:proofErr w:type="spellStart"/>
      <w:r w:rsidRPr="0065372E">
        <w:t>behavior</w:t>
      </w:r>
      <w:proofErr w:type="spellEnd"/>
      <w:r w:rsidRPr="0065372E">
        <w:t>. First, the internal factor of</w:t>
      </w:r>
      <w:r w:rsidRPr="0065372E">
        <w:rPr>
          <w:b/>
          <w:bCs/>
        </w:rPr>
        <w:t xml:space="preserve"> </w:t>
      </w:r>
      <w:r w:rsidRPr="0065372E">
        <w:rPr>
          <w:rStyle w:val="Strong"/>
        </w:rPr>
        <w:t>emotion</w:t>
      </w:r>
      <w:r w:rsidRPr="0065372E">
        <w:t xml:space="preserve"> is clearly shown when Jack expresses anger after Ma tells him that the dog named Lucky, which he often sees on TV, is not real. Jack spontaneously screams and gets upset, refusing to accept that truth. This emotional reaction happens because Jack feels disappointed and shocked. His emotions explode as he feels like he is losing something he believed was real. This shows that Jack’s </w:t>
      </w:r>
      <w:proofErr w:type="spellStart"/>
      <w:r w:rsidRPr="0065372E">
        <w:t>behavior</w:t>
      </w:r>
      <w:proofErr w:type="spellEnd"/>
      <w:r w:rsidRPr="0065372E">
        <w:t xml:space="preserve"> is influenced by what he feels inside, making it part of the internal factor of emotion.</w:t>
      </w:r>
    </w:p>
    <w:p w14:paraId="5283D7C7" w14:textId="77777777" w:rsidR="00621AA1" w:rsidRPr="0065372E" w:rsidRDefault="00621AA1" w:rsidP="00637370">
      <w:pPr>
        <w:pStyle w:val="NormalWeb"/>
        <w:spacing w:after="0" w:line="240" w:lineRule="auto"/>
        <w:jc w:val="both"/>
      </w:pPr>
      <w:r w:rsidRPr="0065372E">
        <w:tab/>
        <w:t xml:space="preserve">Second, the internal factor of </w:t>
      </w:r>
      <w:r w:rsidRPr="0065372E">
        <w:rPr>
          <w:rStyle w:val="Strong"/>
        </w:rPr>
        <w:t>drives</w:t>
      </w:r>
      <w:r w:rsidRPr="0065372E">
        <w:t xml:space="preserve"> appears when Jack feels hungry and spontaneously goes to the kitchen to ask Leo for help in finding food. This action is driven by the hunger that comes from inside his body, a basic physical need. His </w:t>
      </w:r>
      <w:proofErr w:type="spellStart"/>
      <w:r w:rsidRPr="0065372E">
        <w:t>behavior</w:t>
      </w:r>
      <w:proofErr w:type="spellEnd"/>
      <w:r w:rsidRPr="0065372E">
        <w:t xml:space="preserve"> happens naturally as a way to meet that need. Therefore, this is considered an internal drive because it comes from a biological urge that directly influences his action.</w:t>
      </w:r>
    </w:p>
    <w:p w14:paraId="26F9C868" w14:textId="77777777" w:rsidR="00621AA1" w:rsidRPr="0065372E" w:rsidRDefault="00621AA1" w:rsidP="00637370">
      <w:pPr>
        <w:pStyle w:val="NormalWeb"/>
        <w:spacing w:after="0" w:line="240" w:lineRule="auto"/>
        <w:jc w:val="both"/>
      </w:pPr>
      <w:r w:rsidRPr="0065372E">
        <w:tab/>
        <w:t xml:space="preserve">Third, Jack shows growth in his </w:t>
      </w:r>
      <w:r w:rsidRPr="0065372E">
        <w:rPr>
          <w:rStyle w:val="Strong"/>
        </w:rPr>
        <w:t>self-awareness</w:t>
      </w:r>
      <w:r w:rsidRPr="0065372E">
        <w:t xml:space="preserve"> when he leaves his limited room and starts to realize that the world is much bigger than he ever imagined. Before, Jack believed the world only consisted of room and what he saw on TV. But after stepping outside, he begins to understand that there is a real, wide world beyond his limited room. This shows an increase in his awareness and understanding of himself and his surroundings, which makes it part of the internal factor of self-awareness.</w:t>
      </w:r>
    </w:p>
    <w:p w14:paraId="578A12D3" w14:textId="77777777" w:rsidR="00621AA1" w:rsidRPr="0065372E" w:rsidRDefault="00621AA1" w:rsidP="00637370">
      <w:pPr>
        <w:pStyle w:val="NormalWeb"/>
        <w:spacing w:after="0" w:line="240" w:lineRule="auto"/>
        <w:jc w:val="both"/>
      </w:pPr>
      <w:r w:rsidRPr="0065372E">
        <w:tab/>
        <w:t xml:space="preserve">Lastly, the internal factor of </w:t>
      </w:r>
      <w:r w:rsidRPr="0065372E">
        <w:rPr>
          <w:rStyle w:val="Strong"/>
        </w:rPr>
        <w:t>goals and intentions</w:t>
      </w:r>
      <w:r w:rsidRPr="0065372E">
        <w:t xml:space="preserve"> is shown when Jack cuts his hair and gives it to Ma as a way to support her and help her feel better. This action doesn’t come from any outside pressure but from Jack’s own sincere intention to encourage and care for Ma. It shows that Jack has his own thoughts and emotional goals that guide his actions. This is included as an internal factor goals </w:t>
      </w:r>
      <w:r w:rsidRPr="0065372E">
        <w:lastRenderedPageBreak/>
        <w:t>and intentions because it comes from within and shows Jack’s personal desire to do something meaningful.</w:t>
      </w:r>
      <w:bookmarkEnd w:id="0"/>
    </w:p>
    <w:p w14:paraId="3F8D6B5D" w14:textId="0EC77A0C" w:rsidR="0065372E" w:rsidRPr="0065372E" w:rsidRDefault="00621AA1" w:rsidP="00637370">
      <w:pPr>
        <w:pStyle w:val="NormalWeb"/>
        <w:spacing w:after="0" w:line="240" w:lineRule="auto"/>
        <w:jc w:val="both"/>
      </w:pPr>
      <w:r w:rsidRPr="0065372E">
        <w:tab/>
        <w:t xml:space="preserve">All of these responses show that Jack's </w:t>
      </w:r>
      <w:proofErr w:type="spellStart"/>
      <w:r w:rsidRPr="0065372E">
        <w:t>behavior</w:t>
      </w:r>
      <w:proofErr w:type="spellEnd"/>
      <w:r w:rsidRPr="0065372E">
        <w:t xml:space="preserve"> is not only shaped by external social environments but also driven by internal factors. Thus, the findings of this study support the behaviorist view that human </w:t>
      </w:r>
      <w:proofErr w:type="spellStart"/>
      <w:r w:rsidRPr="0065372E">
        <w:t>behavior</w:t>
      </w:r>
      <w:proofErr w:type="spellEnd"/>
      <w:r w:rsidRPr="0065372E">
        <w:t xml:space="preserve"> can be learned through the stimulus and response, while also involving personal experiences that enrich the meaning of each action.</w:t>
      </w:r>
    </w:p>
    <w:p w14:paraId="5D0A8F03" w14:textId="77777777" w:rsidR="000B00C3" w:rsidRPr="003973C9" w:rsidRDefault="000B00C3" w:rsidP="00C45940">
      <w:pPr>
        <w:tabs>
          <w:tab w:val="left" w:pos="567"/>
        </w:tabs>
        <w:spacing w:after="0" w:line="240" w:lineRule="auto"/>
        <w:jc w:val="both"/>
        <w:outlineLvl w:val="0"/>
        <w:rPr>
          <w:rFonts w:ascii="Times New Roman" w:hAnsi="Times New Roman" w:cs="Times New Roman"/>
          <w:sz w:val="24"/>
          <w:szCs w:val="24"/>
          <w:lang w:val="sv-SE"/>
        </w:rPr>
      </w:pPr>
    </w:p>
    <w:p w14:paraId="5692D09F" w14:textId="20013AB9" w:rsidR="00904417" w:rsidRPr="0065372E" w:rsidRDefault="00012396" w:rsidP="0065372E">
      <w:pPr>
        <w:tabs>
          <w:tab w:val="left" w:pos="567"/>
        </w:tabs>
        <w:spacing w:after="0" w:line="240" w:lineRule="auto"/>
        <w:jc w:val="both"/>
        <w:outlineLvl w:val="0"/>
        <w:rPr>
          <w:rFonts w:ascii="Times New Roman" w:hAnsi="Times New Roman" w:cs="Times New Roman"/>
          <w:b/>
          <w:sz w:val="24"/>
          <w:szCs w:val="24"/>
          <w:lang w:val="sv-SE"/>
        </w:rPr>
      </w:pPr>
      <w:r w:rsidRPr="003973C9">
        <w:rPr>
          <w:rFonts w:ascii="Times New Roman" w:hAnsi="Times New Roman" w:cs="Times New Roman"/>
          <w:b/>
          <w:sz w:val="24"/>
          <w:szCs w:val="24"/>
          <w:lang w:val="sv-SE"/>
        </w:rPr>
        <w:t>E.</w:t>
      </w:r>
      <w:r w:rsidRPr="003973C9">
        <w:rPr>
          <w:rFonts w:ascii="Times New Roman" w:hAnsi="Times New Roman" w:cs="Times New Roman"/>
          <w:b/>
          <w:sz w:val="24"/>
          <w:szCs w:val="24"/>
          <w:lang w:val="sv-SE"/>
        </w:rPr>
        <w:tab/>
      </w:r>
      <w:r w:rsidR="0033764B">
        <w:rPr>
          <w:rFonts w:ascii="Times New Roman" w:hAnsi="Times New Roman" w:cs="Times New Roman"/>
          <w:b/>
          <w:sz w:val="24"/>
          <w:szCs w:val="24"/>
          <w:lang w:val="sv-SE"/>
        </w:rPr>
        <w:t>CONCLUSION</w:t>
      </w:r>
    </w:p>
    <w:p w14:paraId="50CDD164" w14:textId="77777777" w:rsidR="00621AA1" w:rsidRPr="0065372E" w:rsidRDefault="00621AA1" w:rsidP="0065372E">
      <w:pPr>
        <w:pStyle w:val="NormalWeb"/>
        <w:spacing w:after="0" w:line="240" w:lineRule="auto"/>
        <w:jc w:val="both"/>
      </w:pPr>
      <w:r>
        <w:rPr>
          <w:lang w:val="sv-SE"/>
        </w:rPr>
        <w:tab/>
      </w:r>
      <w:r w:rsidRPr="0065372E">
        <w:t xml:space="preserve">It can be concluded that Jack’s </w:t>
      </w:r>
      <w:proofErr w:type="spellStart"/>
      <w:r w:rsidRPr="0065372E">
        <w:t>behavior</w:t>
      </w:r>
      <w:proofErr w:type="spellEnd"/>
      <w:r w:rsidRPr="0065372E">
        <w:t xml:space="preserve"> in the film </w:t>
      </w:r>
      <w:r w:rsidRPr="0065372E">
        <w:rPr>
          <w:rStyle w:val="Emphasis"/>
        </w:rPr>
        <w:t>Room</w:t>
      </w:r>
      <w:r w:rsidRPr="0065372E">
        <w:t xml:space="preserve"> (2015) is shaped by both external stimuli and internal psychological factors. This research shows that Jack’s responses are formed through the process of classical and operant conditioning. External factors like his environment, daily routines, and interactions with Ma play a strong role in shaping how Jack behaves.</w:t>
      </w:r>
    </w:p>
    <w:p w14:paraId="789D9039" w14:textId="76F66800" w:rsidR="00904417" w:rsidRPr="00C12CB0" w:rsidRDefault="00621AA1" w:rsidP="00C12CB0">
      <w:pPr>
        <w:pStyle w:val="NormalWeb"/>
        <w:spacing w:after="0" w:line="240" w:lineRule="auto"/>
        <w:jc w:val="both"/>
      </w:pPr>
      <w:r w:rsidRPr="0065372E">
        <w:tab/>
        <w:t xml:space="preserve">In addition, internal factors such as self-awareness, emotions, drives, and goals also influence his actions. Even though Jack grows up in a limited space, he shows emotional growth, intention to help, and awareness of himself. These findings support the behaviorist analysis that human </w:t>
      </w:r>
      <w:proofErr w:type="spellStart"/>
      <w:r w:rsidRPr="0065372E">
        <w:t>behavior</w:t>
      </w:r>
      <w:proofErr w:type="spellEnd"/>
      <w:r w:rsidRPr="0065372E">
        <w:t xml:space="preserve"> is a result of learned experiences through interaction with environment. </w:t>
      </w:r>
    </w:p>
    <w:p w14:paraId="2EA0F317" w14:textId="77777777" w:rsidR="008A5910" w:rsidRPr="003973C9" w:rsidRDefault="008A5910" w:rsidP="00C45940">
      <w:pPr>
        <w:tabs>
          <w:tab w:val="left" w:pos="567"/>
        </w:tabs>
        <w:spacing w:after="0" w:line="240" w:lineRule="auto"/>
        <w:jc w:val="both"/>
        <w:outlineLvl w:val="0"/>
        <w:rPr>
          <w:rFonts w:ascii="Times New Roman" w:hAnsi="Times New Roman" w:cs="Times New Roman"/>
          <w:sz w:val="24"/>
          <w:szCs w:val="24"/>
          <w:lang w:val="sv-SE"/>
        </w:rPr>
      </w:pPr>
    </w:p>
    <w:p w14:paraId="5AE32A24" w14:textId="57D492E6" w:rsidR="00012396" w:rsidRPr="00A93D85" w:rsidRDefault="00012396" w:rsidP="00C45940">
      <w:pPr>
        <w:tabs>
          <w:tab w:val="left" w:pos="567"/>
        </w:tabs>
        <w:spacing w:after="0" w:line="240" w:lineRule="auto"/>
        <w:jc w:val="both"/>
        <w:outlineLvl w:val="0"/>
        <w:rPr>
          <w:rFonts w:ascii="Times New Roman" w:hAnsi="Times New Roman" w:cs="Times New Roman"/>
          <w:sz w:val="24"/>
          <w:szCs w:val="24"/>
          <w:lang w:val="sv-SE"/>
        </w:rPr>
      </w:pPr>
      <w:r w:rsidRPr="00A93D85">
        <w:rPr>
          <w:rFonts w:ascii="Times New Roman" w:hAnsi="Times New Roman" w:cs="Times New Roman"/>
          <w:b/>
          <w:sz w:val="24"/>
          <w:szCs w:val="24"/>
          <w:lang w:val="sv-SE"/>
        </w:rPr>
        <w:t>DAFTAR PUSTAKA</w:t>
      </w:r>
    </w:p>
    <w:p w14:paraId="004C1CB5" w14:textId="77777777" w:rsidR="00621AA1" w:rsidRPr="00A93D85" w:rsidRDefault="00621AA1" w:rsidP="00C12CB0">
      <w:pPr>
        <w:widowControl w:val="0"/>
        <w:autoSpaceDE w:val="0"/>
        <w:autoSpaceDN w:val="0"/>
        <w:adjustRightInd w:val="0"/>
        <w:spacing w:after="0" w:line="240" w:lineRule="auto"/>
        <w:ind w:left="480" w:hanging="480"/>
        <w:jc w:val="both"/>
        <w:rPr>
          <w:rFonts w:ascii="Times New Roman" w:hAnsi="Times New Roman" w:cs="Times New Roman"/>
          <w:color w:val="222222"/>
          <w:sz w:val="24"/>
          <w:szCs w:val="24"/>
          <w:shd w:val="clear" w:color="auto" w:fill="FFFFFF"/>
        </w:rPr>
      </w:pPr>
      <w:r w:rsidRPr="00A93D85">
        <w:rPr>
          <w:rFonts w:ascii="Times New Roman" w:hAnsi="Times New Roman" w:cs="Times New Roman"/>
          <w:color w:val="222222"/>
          <w:sz w:val="24"/>
          <w:szCs w:val="24"/>
          <w:shd w:val="clear" w:color="auto" w:fill="FFFFFF"/>
        </w:rPr>
        <w:t xml:space="preserve">Aras, G. (2015). Personality and Individual Differences: Literature in Psychology-Psychology in Literature. </w:t>
      </w:r>
      <w:r w:rsidRPr="00A93D85">
        <w:rPr>
          <w:rFonts w:ascii="Times New Roman" w:hAnsi="Times New Roman" w:cs="Times New Roman"/>
          <w:i/>
          <w:iCs/>
          <w:color w:val="222222"/>
          <w:sz w:val="24"/>
          <w:szCs w:val="24"/>
          <w:shd w:val="clear" w:color="auto" w:fill="FFFFFF"/>
        </w:rPr>
        <w:t xml:space="preserve">Procedia-Social and </w:t>
      </w:r>
      <w:proofErr w:type="spellStart"/>
      <w:r w:rsidRPr="00A93D85">
        <w:rPr>
          <w:rFonts w:ascii="Times New Roman" w:hAnsi="Times New Roman" w:cs="Times New Roman"/>
          <w:i/>
          <w:iCs/>
          <w:color w:val="222222"/>
          <w:sz w:val="24"/>
          <w:szCs w:val="24"/>
          <w:shd w:val="clear" w:color="auto" w:fill="FFFFFF"/>
        </w:rPr>
        <w:t>Behavioral</w:t>
      </w:r>
      <w:proofErr w:type="spellEnd"/>
      <w:r w:rsidRPr="00A93D85">
        <w:rPr>
          <w:rFonts w:ascii="Times New Roman" w:hAnsi="Times New Roman" w:cs="Times New Roman"/>
          <w:i/>
          <w:iCs/>
          <w:color w:val="222222"/>
          <w:sz w:val="24"/>
          <w:szCs w:val="24"/>
          <w:shd w:val="clear" w:color="auto" w:fill="FFFFFF"/>
        </w:rPr>
        <w:t xml:space="preserve"> Sciences</w:t>
      </w:r>
      <w:r w:rsidRPr="00A93D85">
        <w:rPr>
          <w:rFonts w:ascii="Times New Roman" w:hAnsi="Times New Roman" w:cs="Times New Roman"/>
          <w:color w:val="222222"/>
          <w:sz w:val="24"/>
          <w:szCs w:val="24"/>
          <w:shd w:val="clear" w:color="auto" w:fill="FFFFFF"/>
        </w:rPr>
        <w:t>, 185, 250-257.</w:t>
      </w:r>
    </w:p>
    <w:p w14:paraId="02F609B9" w14:textId="77777777" w:rsidR="00621AA1" w:rsidRPr="00A93D85" w:rsidRDefault="00621AA1" w:rsidP="00C12CB0">
      <w:pPr>
        <w:widowControl w:val="0"/>
        <w:autoSpaceDE w:val="0"/>
        <w:autoSpaceDN w:val="0"/>
        <w:adjustRightInd w:val="0"/>
        <w:spacing w:after="0" w:line="240" w:lineRule="auto"/>
        <w:ind w:left="480" w:hanging="480"/>
        <w:jc w:val="both"/>
        <w:rPr>
          <w:rFonts w:ascii="Times New Roman" w:hAnsi="Times New Roman" w:cs="Times New Roman"/>
          <w:sz w:val="24"/>
          <w:szCs w:val="24"/>
          <w:shd w:val="clear" w:color="auto" w:fill="FFFFFF"/>
        </w:rPr>
      </w:pPr>
      <w:r w:rsidRPr="00A93D85">
        <w:rPr>
          <w:rFonts w:ascii="Times New Roman" w:hAnsi="Times New Roman" w:cs="Times New Roman"/>
          <w:sz w:val="24"/>
          <w:szCs w:val="24"/>
          <w:shd w:val="clear" w:color="auto" w:fill="FFFFFF"/>
        </w:rPr>
        <w:t xml:space="preserve">Breur, T. (2011). Data Analysis Across Various Media: Data Fusion, Direct Marketing, Clickstream Data and Social Media. </w:t>
      </w:r>
      <w:r w:rsidRPr="00A93D85">
        <w:rPr>
          <w:rFonts w:ascii="Times New Roman" w:hAnsi="Times New Roman" w:cs="Times New Roman"/>
          <w:i/>
          <w:iCs/>
          <w:sz w:val="24"/>
          <w:szCs w:val="24"/>
          <w:shd w:val="clear" w:color="auto" w:fill="FFFFFF"/>
        </w:rPr>
        <w:t>Journal of Direct, Data and Digital Marketing Practice</w:t>
      </w:r>
      <w:r w:rsidRPr="00A93D85">
        <w:rPr>
          <w:rFonts w:ascii="Times New Roman" w:hAnsi="Times New Roman" w:cs="Times New Roman"/>
          <w:sz w:val="24"/>
          <w:szCs w:val="24"/>
          <w:shd w:val="clear" w:color="auto" w:fill="FFFFFF"/>
        </w:rPr>
        <w:t xml:space="preserve">, 13, 95-105. </w:t>
      </w:r>
    </w:p>
    <w:p w14:paraId="33DFBA01" w14:textId="77777777" w:rsidR="00621AA1" w:rsidRPr="00A93D85" w:rsidRDefault="00621AA1" w:rsidP="00C12CB0">
      <w:pPr>
        <w:widowControl w:val="0"/>
        <w:autoSpaceDE w:val="0"/>
        <w:autoSpaceDN w:val="0"/>
        <w:adjustRightInd w:val="0"/>
        <w:spacing w:after="0" w:line="240" w:lineRule="auto"/>
        <w:ind w:left="480" w:hanging="480"/>
        <w:jc w:val="both"/>
        <w:rPr>
          <w:rFonts w:ascii="Times New Roman" w:hAnsi="Times New Roman" w:cs="Times New Roman"/>
          <w:sz w:val="24"/>
          <w:szCs w:val="24"/>
        </w:rPr>
      </w:pPr>
      <w:r w:rsidRPr="00A93D85">
        <w:rPr>
          <w:rFonts w:ascii="Times New Roman" w:hAnsi="Times New Roman" w:cs="Times New Roman"/>
          <w:sz w:val="24"/>
          <w:szCs w:val="24"/>
        </w:rPr>
        <w:t xml:space="preserve">Clark, K. R. (2018). Learning Theories: </w:t>
      </w:r>
      <w:proofErr w:type="spellStart"/>
      <w:r w:rsidRPr="00A93D85">
        <w:rPr>
          <w:rFonts w:ascii="Times New Roman" w:hAnsi="Times New Roman" w:cs="Times New Roman"/>
          <w:sz w:val="24"/>
          <w:szCs w:val="24"/>
        </w:rPr>
        <w:t>Behaviorism</w:t>
      </w:r>
      <w:proofErr w:type="spellEnd"/>
      <w:r w:rsidRPr="00A93D85">
        <w:rPr>
          <w:rFonts w:ascii="Times New Roman" w:hAnsi="Times New Roman" w:cs="Times New Roman"/>
          <w:sz w:val="24"/>
          <w:szCs w:val="24"/>
        </w:rPr>
        <w:t>. Radiologic Technology, 90(2), 172-175.</w:t>
      </w:r>
    </w:p>
    <w:p w14:paraId="28EF7844" w14:textId="77777777" w:rsidR="00621AA1" w:rsidRPr="00A93D85" w:rsidRDefault="00621AA1" w:rsidP="00C12CB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A93D85">
        <w:rPr>
          <w:rFonts w:ascii="Times New Roman" w:hAnsi="Times New Roman" w:cs="Times New Roman"/>
          <w:noProof/>
          <w:sz w:val="24"/>
          <w:szCs w:val="24"/>
        </w:rPr>
        <w:t xml:space="preserve">Cohen, T. R., Panter, A. T., Turan, N., Morse, L., &amp; Kim, Y. (2014). Moral character in the workplace. </w:t>
      </w:r>
      <w:r w:rsidRPr="00A93D85">
        <w:rPr>
          <w:rFonts w:ascii="Times New Roman" w:hAnsi="Times New Roman" w:cs="Times New Roman"/>
          <w:i/>
          <w:iCs/>
          <w:noProof/>
          <w:sz w:val="24"/>
          <w:szCs w:val="24"/>
        </w:rPr>
        <w:t>Journal of Personality and Social Psychology</w:t>
      </w:r>
      <w:r w:rsidRPr="00A93D85">
        <w:rPr>
          <w:rFonts w:ascii="Times New Roman" w:hAnsi="Times New Roman" w:cs="Times New Roman"/>
          <w:noProof/>
          <w:sz w:val="24"/>
          <w:szCs w:val="24"/>
        </w:rPr>
        <w:t xml:space="preserve">, 107(5), 943—963. </w:t>
      </w:r>
      <w:hyperlink r:id="rId20" w:history="1">
        <w:r w:rsidRPr="00A93D85">
          <w:rPr>
            <w:rStyle w:val="Hyperlink"/>
            <w:rFonts w:ascii="Times New Roman" w:hAnsi="Times New Roman" w:cs="Times New Roman"/>
            <w:noProof/>
            <w:sz w:val="24"/>
            <w:szCs w:val="24"/>
          </w:rPr>
          <w:t>https://doi.org/10.1037/a0037245</w:t>
        </w:r>
      </w:hyperlink>
      <w:r w:rsidRPr="00A93D85">
        <w:rPr>
          <w:rFonts w:ascii="Times New Roman" w:hAnsi="Times New Roman" w:cs="Times New Roman"/>
          <w:noProof/>
          <w:sz w:val="24"/>
          <w:szCs w:val="24"/>
        </w:rPr>
        <w:t xml:space="preserve">. </w:t>
      </w:r>
    </w:p>
    <w:p w14:paraId="05E5A056" w14:textId="77777777" w:rsidR="00621AA1" w:rsidRPr="00A93D85" w:rsidRDefault="00621AA1" w:rsidP="00C12CB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A93D85">
        <w:rPr>
          <w:rFonts w:ascii="Times New Roman" w:hAnsi="Times New Roman" w:cs="Times New Roman"/>
          <w:noProof/>
          <w:sz w:val="24"/>
          <w:szCs w:val="24"/>
        </w:rPr>
        <w:t xml:space="preserve">Dodgson, J. E. (2017). About research: Qualitative Methodologies. </w:t>
      </w:r>
      <w:r w:rsidRPr="00A93D85">
        <w:rPr>
          <w:rFonts w:ascii="Times New Roman" w:hAnsi="Times New Roman" w:cs="Times New Roman"/>
          <w:i/>
          <w:iCs/>
          <w:noProof/>
          <w:sz w:val="24"/>
          <w:szCs w:val="24"/>
        </w:rPr>
        <w:t>Journal of Human Lactation</w:t>
      </w:r>
      <w:r w:rsidRPr="00A93D85">
        <w:rPr>
          <w:rFonts w:ascii="Times New Roman" w:hAnsi="Times New Roman" w:cs="Times New Roman"/>
          <w:noProof/>
          <w:sz w:val="24"/>
          <w:szCs w:val="24"/>
        </w:rPr>
        <w:t>, 33(2), 355-358.</w:t>
      </w:r>
    </w:p>
    <w:p w14:paraId="5544B3FB" w14:textId="77777777" w:rsidR="00621AA1" w:rsidRPr="00A93D85" w:rsidRDefault="00621AA1" w:rsidP="00C12CB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A93D85">
        <w:rPr>
          <w:rFonts w:ascii="Times New Roman" w:hAnsi="Times New Roman" w:cs="Times New Roman"/>
          <w:noProof/>
          <w:sz w:val="24"/>
          <w:szCs w:val="24"/>
        </w:rPr>
        <w:t>Hineline, P. N., &amp; Rosales-Ruiz, J. (2013). Behavior in Relation to Aversive Events: Punishment and Negative Reinforcement.</w:t>
      </w:r>
    </w:p>
    <w:p w14:paraId="47B9973C" w14:textId="77777777" w:rsidR="00621AA1" w:rsidRPr="00A93D85" w:rsidRDefault="00621AA1" w:rsidP="00C12CB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roofErr w:type="spellStart"/>
      <w:r w:rsidRPr="00A93D85">
        <w:rPr>
          <w:rFonts w:ascii="Times New Roman" w:hAnsi="Times New Roman" w:cs="Times New Roman"/>
          <w:sz w:val="24"/>
          <w:szCs w:val="24"/>
          <w:shd w:val="clear" w:color="auto" w:fill="FFFFFF"/>
        </w:rPr>
        <w:t>Indick</w:t>
      </w:r>
      <w:proofErr w:type="spellEnd"/>
      <w:r w:rsidRPr="00A93D85">
        <w:rPr>
          <w:rFonts w:ascii="Times New Roman" w:hAnsi="Times New Roman" w:cs="Times New Roman"/>
          <w:sz w:val="24"/>
          <w:szCs w:val="24"/>
          <w:shd w:val="clear" w:color="auto" w:fill="FFFFFF"/>
        </w:rPr>
        <w:t>, W. (2013). </w:t>
      </w:r>
      <w:r w:rsidRPr="00A93D85">
        <w:rPr>
          <w:rFonts w:ascii="Times New Roman" w:hAnsi="Times New Roman" w:cs="Times New Roman"/>
          <w:i/>
          <w:iCs/>
          <w:sz w:val="24"/>
          <w:szCs w:val="24"/>
          <w:shd w:val="clear" w:color="auto" w:fill="FFFFFF"/>
        </w:rPr>
        <w:t>Psycho thrillers: Cinematic Explorations of the Mysteries of the Mind</w:t>
      </w:r>
      <w:r w:rsidRPr="00A93D85">
        <w:rPr>
          <w:rFonts w:ascii="Times New Roman" w:hAnsi="Times New Roman" w:cs="Times New Roman"/>
          <w:sz w:val="24"/>
          <w:szCs w:val="24"/>
          <w:shd w:val="clear" w:color="auto" w:fill="FFFFFF"/>
        </w:rPr>
        <w:t>. McFarland.</w:t>
      </w:r>
    </w:p>
    <w:p w14:paraId="35EBC24C" w14:textId="77777777" w:rsidR="00621AA1" w:rsidRPr="00A93D85" w:rsidRDefault="00621AA1" w:rsidP="00C12CB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A93D85">
        <w:rPr>
          <w:rFonts w:ascii="Times New Roman" w:hAnsi="Times New Roman" w:cs="Times New Roman"/>
          <w:noProof/>
          <w:sz w:val="24"/>
          <w:szCs w:val="24"/>
        </w:rPr>
        <w:t xml:space="preserve">Klarer, Mario. (2004). </w:t>
      </w:r>
      <w:r w:rsidRPr="00A93D85">
        <w:rPr>
          <w:rFonts w:ascii="Times New Roman" w:hAnsi="Times New Roman" w:cs="Times New Roman"/>
          <w:i/>
          <w:iCs/>
          <w:noProof/>
          <w:sz w:val="24"/>
          <w:szCs w:val="24"/>
        </w:rPr>
        <w:t>An Introduction to Literary Studies Second Edition</w:t>
      </w:r>
      <w:r w:rsidRPr="00A93D85">
        <w:rPr>
          <w:rFonts w:ascii="Times New Roman" w:hAnsi="Times New Roman" w:cs="Times New Roman"/>
          <w:noProof/>
          <w:sz w:val="24"/>
          <w:szCs w:val="24"/>
        </w:rPr>
        <w:t>. London : Routledge</w:t>
      </w:r>
    </w:p>
    <w:p w14:paraId="3089ADDC" w14:textId="77777777" w:rsidR="00621AA1" w:rsidRPr="00A93D85" w:rsidRDefault="00621AA1" w:rsidP="00C12CB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A93D85">
        <w:rPr>
          <w:rFonts w:ascii="Times New Roman" w:hAnsi="Times New Roman" w:cs="Times New Roman"/>
          <w:noProof/>
          <w:sz w:val="24"/>
          <w:szCs w:val="24"/>
        </w:rPr>
        <w:t xml:space="preserve">Miles, M. B., &amp; Huberman, A. M. (1984). Drawing Valid Meaning from Qualitative Data: Toward a Shared Craft. </w:t>
      </w:r>
      <w:r w:rsidRPr="00A93D85">
        <w:rPr>
          <w:rFonts w:ascii="Times New Roman" w:hAnsi="Times New Roman" w:cs="Times New Roman"/>
          <w:i/>
          <w:iCs/>
          <w:noProof/>
          <w:sz w:val="24"/>
          <w:szCs w:val="24"/>
        </w:rPr>
        <w:t>Educational Researcher</w:t>
      </w:r>
      <w:r w:rsidRPr="00A93D85">
        <w:rPr>
          <w:rFonts w:ascii="Times New Roman" w:hAnsi="Times New Roman" w:cs="Times New Roman"/>
          <w:noProof/>
          <w:sz w:val="24"/>
          <w:szCs w:val="24"/>
        </w:rPr>
        <w:t>, 13(5), 20-30.</w:t>
      </w:r>
    </w:p>
    <w:p w14:paraId="2CDF9901" w14:textId="77777777" w:rsidR="00621AA1" w:rsidRPr="00A93D85" w:rsidRDefault="00621AA1" w:rsidP="00C12CB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A93D85">
        <w:rPr>
          <w:rFonts w:ascii="Times New Roman" w:hAnsi="Times New Roman" w:cs="Times New Roman"/>
          <w:noProof/>
          <w:sz w:val="24"/>
          <w:szCs w:val="24"/>
        </w:rPr>
        <w:t xml:space="preserve">Pickering, J. H., &amp; Hoeper, J. D. (1981). </w:t>
      </w:r>
      <w:r w:rsidRPr="00A93D85">
        <w:rPr>
          <w:rFonts w:ascii="Times New Roman" w:hAnsi="Times New Roman" w:cs="Times New Roman"/>
          <w:i/>
          <w:iCs/>
          <w:noProof/>
          <w:sz w:val="24"/>
          <w:szCs w:val="24"/>
        </w:rPr>
        <w:t>Concise Companion to Literature</w:t>
      </w:r>
      <w:r w:rsidRPr="00A93D85">
        <w:rPr>
          <w:rFonts w:ascii="Times New Roman" w:hAnsi="Times New Roman" w:cs="Times New Roman"/>
          <w:noProof/>
          <w:sz w:val="24"/>
          <w:szCs w:val="24"/>
        </w:rPr>
        <w:t>. Macmillan Publishing Co., Inc.</w:t>
      </w:r>
    </w:p>
    <w:p w14:paraId="18FD8B2A" w14:textId="77777777" w:rsidR="00621AA1" w:rsidRPr="00A93D85" w:rsidRDefault="00621AA1" w:rsidP="00C12CB0">
      <w:pPr>
        <w:widowControl w:val="0"/>
        <w:autoSpaceDE w:val="0"/>
        <w:autoSpaceDN w:val="0"/>
        <w:adjustRightInd w:val="0"/>
        <w:spacing w:after="0" w:line="240" w:lineRule="auto"/>
        <w:ind w:left="480" w:hanging="480"/>
        <w:jc w:val="both"/>
        <w:rPr>
          <w:rFonts w:ascii="Times New Roman" w:hAnsi="Times New Roman" w:cs="Times New Roman"/>
          <w:sz w:val="24"/>
          <w:szCs w:val="24"/>
          <w:shd w:val="clear" w:color="auto" w:fill="FFFFFF"/>
        </w:rPr>
      </w:pPr>
      <w:r w:rsidRPr="00A93D85">
        <w:rPr>
          <w:rFonts w:ascii="Times New Roman" w:hAnsi="Times New Roman" w:cs="Times New Roman"/>
          <w:sz w:val="24"/>
          <w:szCs w:val="24"/>
          <w:shd w:val="clear" w:color="auto" w:fill="FFFFFF"/>
        </w:rPr>
        <w:t xml:space="preserve">Rana, A. M., Desai, K. R., &amp; </w:t>
      </w:r>
      <w:proofErr w:type="spellStart"/>
      <w:r w:rsidRPr="00A93D85">
        <w:rPr>
          <w:rFonts w:ascii="Times New Roman" w:hAnsi="Times New Roman" w:cs="Times New Roman"/>
          <w:sz w:val="24"/>
          <w:szCs w:val="24"/>
          <w:shd w:val="clear" w:color="auto" w:fill="FFFFFF"/>
        </w:rPr>
        <w:t>Jauhari</w:t>
      </w:r>
      <w:proofErr w:type="spellEnd"/>
      <w:r w:rsidRPr="00A93D85">
        <w:rPr>
          <w:rFonts w:ascii="Times New Roman" w:hAnsi="Times New Roman" w:cs="Times New Roman"/>
          <w:sz w:val="24"/>
          <w:szCs w:val="24"/>
          <w:shd w:val="clear" w:color="auto" w:fill="FFFFFF"/>
        </w:rPr>
        <w:t>, S. (2013). Synthesis, Characterization, and Pharmacological Evaluation of 1</w:t>
      </w:r>
      <w:proofErr w:type="gramStart"/>
      <w:r w:rsidRPr="00A93D85">
        <w:rPr>
          <w:rFonts w:ascii="Times New Roman" w:hAnsi="Times New Roman" w:cs="Times New Roman"/>
          <w:sz w:val="24"/>
          <w:szCs w:val="24"/>
          <w:shd w:val="clear" w:color="auto" w:fill="FFFFFF"/>
        </w:rPr>
        <w:t>-[</w:t>
      </w:r>
      <w:proofErr w:type="gramEnd"/>
      <w:r w:rsidRPr="00A93D85">
        <w:rPr>
          <w:rFonts w:ascii="Times New Roman" w:hAnsi="Times New Roman" w:cs="Times New Roman"/>
          <w:sz w:val="24"/>
          <w:szCs w:val="24"/>
          <w:shd w:val="clear" w:color="auto" w:fill="FFFFFF"/>
        </w:rPr>
        <w:t>2-(6-nitro-4-oxo-2-phenyl-4 H-quinazolin-</w:t>
      </w:r>
      <w:r w:rsidRPr="00A93D85">
        <w:rPr>
          <w:rFonts w:ascii="Times New Roman" w:hAnsi="Times New Roman" w:cs="Times New Roman"/>
          <w:sz w:val="24"/>
          <w:szCs w:val="24"/>
          <w:shd w:val="clear" w:color="auto" w:fill="FFFFFF"/>
        </w:rPr>
        <w:lastRenderedPageBreak/>
        <w:t xml:space="preserve">3-yl)-ethyl]-3-phenyl </w:t>
      </w:r>
      <w:proofErr w:type="spellStart"/>
      <w:r w:rsidRPr="00A93D85">
        <w:rPr>
          <w:rFonts w:ascii="Times New Roman" w:hAnsi="Times New Roman" w:cs="Times New Roman"/>
          <w:sz w:val="24"/>
          <w:szCs w:val="24"/>
          <w:shd w:val="clear" w:color="auto" w:fill="FFFFFF"/>
        </w:rPr>
        <w:t>ureas</w:t>
      </w:r>
      <w:proofErr w:type="spellEnd"/>
      <w:r w:rsidRPr="00A93D85">
        <w:rPr>
          <w:rFonts w:ascii="Times New Roman" w:hAnsi="Times New Roman" w:cs="Times New Roman"/>
          <w:sz w:val="24"/>
          <w:szCs w:val="24"/>
          <w:shd w:val="clear" w:color="auto" w:fill="FFFFFF"/>
        </w:rPr>
        <w:t>. </w:t>
      </w:r>
      <w:r w:rsidRPr="00A93D85">
        <w:rPr>
          <w:rFonts w:ascii="Times New Roman" w:hAnsi="Times New Roman" w:cs="Times New Roman"/>
          <w:i/>
          <w:iCs/>
          <w:sz w:val="24"/>
          <w:szCs w:val="24"/>
          <w:shd w:val="clear" w:color="auto" w:fill="FFFFFF"/>
        </w:rPr>
        <w:t>Medicinal Chemistry Research</w:t>
      </w:r>
      <w:r w:rsidRPr="00A93D85">
        <w:rPr>
          <w:rFonts w:ascii="Times New Roman" w:hAnsi="Times New Roman" w:cs="Times New Roman"/>
          <w:sz w:val="24"/>
          <w:szCs w:val="24"/>
          <w:shd w:val="clear" w:color="auto" w:fill="FFFFFF"/>
        </w:rPr>
        <w:t>, </w:t>
      </w:r>
      <w:r w:rsidRPr="00A93D85">
        <w:rPr>
          <w:rFonts w:ascii="Times New Roman" w:hAnsi="Times New Roman" w:cs="Times New Roman"/>
          <w:i/>
          <w:iCs/>
          <w:sz w:val="24"/>
          <w:szCs w:val="24"/>
          <w:shd w:val="clear" w:color="auto" w:fill="FFFFFF"/>
        </w:rPr>
        <w:t>22</w:t>
      </w:r>
      <w:r w:rsidRPr="00A93D85">
        <w:rPr>
          <w:rFonts w:ascii="Times New Roman" w:hAnsi="Times New Roman" w:cs="Times New Roman"/>
          <w:sz w:val="24"/>
          <w:szCs w:val="24"/>
          <w:shd w:val="clear" w:color="auto" w:fill="FFFFFF"/>
        </w:rPr>
        <w:t xml:space="preserve">, 225-233. </w:t>
      </w:r>
    </w:p>
    <w:p w14:paraId="51D08EE4" w14:textId="77777777" w:rsidR="00621AA1" w:rsidRPr="00A93D85" w:rsidRDefault="00621AA1" w:rsidP="00C12CB0">
      <w:pPr>
        <w:widowControl w:val="0"/>
        <w:autoSpaceDE w:val="0"/>
        <w:autoSpaceDN w:val="0"/>
        <w:adjustRightInd w:val="0"/>
        <w:spacing w:after="0" w:line="240" w:lineRule="auto"/>
        <w:ind w:left="480" w:hanging="480"/>
        <w:jc w:val="both"/>
        <w:rPr>
          <w:rFonts w:ascii="Times New Roman" w:hAnsi="Times New Roman" w:cs="Times New Roman"/>
          <w:i/>
          <w:iCs/>
          <w:noProof/>
          <w:sz w:val="24"/>
          <w:szCs w:val="24"/>
        </w:rPr>
      </w:pPr>
      <w:r w:rsidRPr="00A93D85">
        <w:rPr>
          <w:rFonts w:ascii="Times New Roman" w:hAnsi="Times New Roman" w:cs="Times New Roman"/>
          <w:noProof/>
          <w:sz w:val="24"/>
          <w:szCs w:val="24"/>
        </w:rPr>
        <w:t xml:space="preserve">Rumfola, L. (2017). Positive Reinforcement Positively Helps Students in the Classroom. </w:t>
      </w:r>
      <w:r w:rsidRPr="00A93D85">
        <w:rPr>
          <w:rFonts w:ascii="Times New Roman" w:hAnsi="Times New Roman" w:cs="Times New Roman"/>
          <w:i/>
          <w:iCs/>
          <w:noProof/>
          <w:sz w:val="24"/>
          <w:szCs w:val="24"/>
        </w:rPr>
        <w:t xml:space="preserve">Education and Human Development, 5, 786. </w:t>
      </w:r>
    </w:p>
    <w:p w14:paraId="4906A95A" w14:textId="77777777" w:rsidR="00621AA1" w:rsidRPr="00A93D85" w:rsidRDefault="00621AA1" w:rsidP="00C12CB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A93D85">
        <w:rPr>
          <w:rFonts w:ascii="Times New Roman" w:hAnsi="Times New Roman" w:cs="Times New Roman"/>
          <w:noProof/>
          <w:sz w:val="24"/>
          <w:szCs w:val="24"/>
        </w:rPr>
        <w:t xml:space="preserve">Skinner, B. F. (1986). Is it behaviorism?. </w:t>
      </w:r>
      <w:r w:rsidRPr="00A93D85">
        <w:rPr>
          <w:rFonts w:ascii="Times New Roman" w:hAnsi="Times New Roman" w:cs="Times New Roman"/>
          <w:i/>
          <w:iCs/>
          <w:noProof/>
          <w:sz w:val="24"/>
          <w:szCs w:val="24"/>
        </w:rPr>
        <w:t>Behavioral and Brain Sciences</w:t>
      </w:r>
      <w:r w:rsidRPr="00A93D85">
        <w:rPr>
          <w:rFonts w:ascii="Times New Roman" w:hAnsi="Times New Roman" w:cs="Times New Roman"/>
          <w:noProof/>
          <w:sz w:val="24"/>
          <w:szCs w:val="24"/>
        </w:rPr>
        <w:t xml:space="preserve">, 9(4), 716-716. </w:t>
      </w:r>
    </w:p>
    <w:p w14:paraId="1F9BCA73" w14:textId="77777777" w:rsidR="00621AA1" w:rsidRPr="00A93D85" w:rsidRDefault="00621AA1" w:rsidP="00C12CB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A93D85">
        <w:rPr>
          <w:rFonts w:ascii="Times New Roman" w:hAnsi="Times New Roman" w:cs="Times New Roman"/>
          <w:sz w:val="24"/>
          <w:szCs w:val="24"/>
        </w:rPr>
        <w:t xml:space="preserve">Skinner, B. E (1975). </w:t>
      </w:r>
      <w:proofErr w:type="spellStart"/>
      <w:r w:rsidRPr="00A93D85">
        <w:rPr>
          <w:rFonts w:ascii="Times New Roman" w:hAnsi="Times New Roman" w:cs="Times New Roman"/>
          <w:sz w:val="24"/>
          <w:szCs w:val="24"/>
        </w:rPr>
        <w:t>TheSsteep</w:t>
      </w:r>
      <w:proofErr w:type="spellEnd"/>
      <w:r w:rsidRPr="00A93D85">
        <w:rPr>
          <w:rFonts w:ascii="Times New Roman" w:hAnsi="Times New Roman" w:cs="Times New Roman"/>
          <w:sz w:val="24"/>
          <w:szCs w:val="24"/>
        </w:rPr>
        <w:t xml:space="preserve"> and Thorny Way to a Science of </w:t>
      </w:r>
      <w:proofErr w:type="spellStart"/>
      <w:r w:rsidRPr="00A93D85">
        <w:rPr>
          <w:rFonts w:ascii="Times New Roman" w:hAnsi="Times New Roman" w:cs="Times New Roman"/>
          <w:sz w:val="24"/>
          <w:szCs w:val="24"/>
        </w:rPr>
        <w:t>Behavior</w:t>
      </w:r>
      <w:proofErr w:type="spellEnd"/>
      <w:r w:rsidRPr="00A93D85">
        <w:rPr>
          <w:rFonts w:ascii="Times New Roman" w:hAnsi="Times New Roman" w:cs="Times New Roman"/>
          <w:sz w:val="24"/>
          <w:szCs w:val="24"/>
        </w:rPr>
        <w:t>. American Psychologist, 30, 42-49.</w:t>
      </w:r>
    </w:p>
    <w:p w14:paraId="1749D5E8" w14:textId="35904A95" w:rsidR="00A869CA" w:rsidRPr="00A93D85" w:rsidRDefault="00621AA1" w:rsidP="00010C3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A93D85">
        <w:rPr>
          <w:rFonts w:ascii="Times New Roman" w:hAnsi="Times New Roman" w:cs="Times New Roman"/>
          <w:color w:val="222222"/>
          <w:sz w:val="24"/>
          <w:szCs w:val="24"/>
          <w:shd w:val="clear" w:color="auto" w:fill="FFFFFF"/>
        </w:rPr>
        <w:t>Watson, J. B. (1994). Psychology as the Behaviorist Views it. </w:t>
      </w:r>
      <w:r w:rsidRPr="00A93D85">
        <w:rPr>
          <w:rFonts w:ascii="Times New Roman" w:hAnsi="Times New Roman" w:cs="Times New Roman"/>
          <w:i/>
          <w:iCs/>
          <w:color w:val="222222"/>
          <w:sz w:val="24"/>
          <w:szCs w:val="24"/>
          <w:shd w:val="clear" w:color="auto" w:fill="FFFFFF"/>
        </w:rPr>
        <w:t>Psychological Review</w:t>
      </w:r>
      <w:r w:rsidRPr="00A93D85">
        <w:rPr>
          <w:rFonts w:ascii="Times New Roman" w:hAnsi="Times New Roman" w:cs="Times New Roman"/>
          <w:color w:val="222222"/>
          <w:sz w:val="24"/>
          <w:szCs w:val="24"/>
          <w:shd w:val="clear" w:color="auto" w:fill="FFFFFF"/>
        </w:rPr>
        <w:t>, </w:t>
      </w:r>
      <w:r w:rsidRPr="00A93D85">
        <w:rPr>
          <w:rFonts w:ascii="Times New Roman" w:hAnsi="Times New Roman" w:cs="Times New Roman"/>
          <w:i/>
          <w:iCs/>
          <w:color w:val="222222"/>
          <w:sz w:val="24"/>
          <w:szCs w:val="24"/>
          <w:shd w:val="clear" w:color="auto" w:fill="FFFFFF"/>
        </w:rPr>
        <w:t>101</w:t>
      </w:r>
      <w:r w:rsidRPr="00A93D85">
        <w:rPr>
          <w:rFonts w:ascii="Times New Roman" w:hAnsi="Times New Roman" w:cs="Times New Roman"/>
          <w:color w:val="222222"/>
          <w:sz w:val="24"/>
          <w:szCs w:val="24"/>
          <w:shd w:val="clear" w:color="auto" w:fill="FFFFFF"/>
        </w:rPr>
        <w:t>(2), 248.</w:t>
      </w:r>
    </w:p>
    <w:sectPr w:rsidR="00A869CA" w:rsidRPr="00A93D85" w:rsidSect="008B3968">
      <w:headerReference w:type="default" r:id="rId21"/>
      <w:footerReference w:type="even" r:id="rId22"/>
      <w:footerReference w:type="default" r:id="rId23"/>
      <w:pgSz w:w="11906" w:h="16838" w:code="9"/>
      <w:pgMar w:top="1985" w:right="1985" w:bottom="1985" w:left="1985" w:header="1134" w:footer="1134" w:gutter="0"/>
      <w:pgNumType w:start="3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D60405" w14:textId="77777777" w:rsidR="008469AC" w:rsidRDefault="008469AC" w:rsidP="008840ED">
      <w:pPr>
        <w:spacing w:after="0" w:line="240" w:lineRule="auto"/>
      </w:pPr>
      <w:r>
        <w:separator/>
      </w:r>
    </w:p>
  </w:endnote>
  <w:endnote w:type="continuationSeparator" w:id="0">
    <w:p w14:paraId="0DD406C5" w14:textId="77777777" w:rsidR="008469AC" w:rsidRDefault="008469AC" w:rsidP="008840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sto MT">
    <w:altName w:val="Calisto MT"/>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0B0FE7" w14:textId="77777777" w:rsidR="00364226" w:rsidRPr="00CE1001" w:rsidRDefault="00364226" w:rsidP="00CE1001">
    <w:pPr>
      <w:pStyle w:val="Header"/>
      <w:tabs>
        <w:tab w:val="clear" w:pos="4513"/>
        <w:tab w:val="right" w:pos="7938"/>
      </w:tabs>
      <w:ind w:right="-1"/>
      <w:rPr>
        <w:rFonts w:eastAsia="Times New Roman"/>
        <w:lang w:val="id-ID" w:eastAsia="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12F7CC" w14:textId="77777777" w:rsidR="00364226" w:rsidRPr="00AF0E2B" w:rsidRDefault="00364226" w:rsidP="00AF0E2B">
    <w:pPr>
      <w:pStyle w:val="Header"/>
      <w:tabs>
        <w:tab w:val="clear" w:pos="4513"/>
        <w:tab w:val="right" w:pos="7938"/>
      </w:tabs>
      <w:ind w:right="-1"/>
      <w:rPr>
        <w:rFonts w:eastAsia="Times New Roman"/>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D5C893" w14:textId="77777777" w:rsidR="008469AC" w:rsidRDefault="008469AC" w:rsidP="008840ED">
      <w:pPr>
        <w:spacing w:after="0" w:line="240" w:lineRule="auto"/>
      </w:pPr>
      <w:r>
        <w:separator/>
      </w:r>
    </w:p>
  </w:footnote>
  <w:footnote w:type="continuationSeparator" w:id="0">
    <w:p w14:paraId="75399ABA" w14:textId="77777777" w:rsidR="008469AC" w:rsidRDefault="008469AC" w:rsidP="008840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B55F2A" w14:textId="77777777" w:rsidR="00364226" w:rsidRPr="008840ED" w:rsidRDefault="00364226" w:rsidP="008840ED">
    <w:pPr>
      <w:pStyle w:val="Header"/>
      <w:jc w:val="right"/>
      <w:rPr>
        <w:rFonts w:eastAsia="Times New Roman"/>
        <w:i/>
        <w:iCs/>
        <w:lang w:val="id-ID"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4951AF"/>
    <w:multiLevelType w:val="hybridMultilevel"/>
    <w:tmpl w:val="6B146C8E"/>
    <w:lvl w:ilvl="0" w:tplc="F3FE1E72">
      <w:start w:val="1"/>
      <w:numFmt w:val="lowerLetter"/>
      <w:lvlText w:val="%1."/>
      <w:lvlJc w:val="left"/>
      <w:pPr>
        <w:ind w:left="360" w:hanging="360"/>
      </w:pPr>
      <w:rPr>
        <w:rFonts w:hint="default"/>
        <w:b/>
        <w:bCs/>
      </w:rPr>
    </w:lvl>
    <w:lvl w:ilvl="1" w:tplc="38090019">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 w15:restartNumberingAfterBreak="0">
    <w:nsid w:val="10BD65D0"/>
    <w:multiLevelType w:val="multilevel"/>
    <w:tmpl w:val="6436E6CC"/>
    <w:lvl w:ilvl="0">
      <w:start w:val="1"/>
      <w:numFmt w:val="upperLetter"/>
      <w:lvlText w:val="%1."/>
      <w:lvlJc w:val="left"/>
      <w:pPr>
        <w:ind w:left="720" w:hanging="360"/>
      </w:pPr>
      <w:rPr>
        <w:sz w:val="24"/>
        <w:szCs w:val="24"/>
      </w:rPr>
    </w:lvl>
    <w:lvl w:ilvl="1">
      <w:start w:val="1"/>
      <w:numFmt w:val="lowerLetter"/>
      <w:lvlText w:val="%2."/>
      <w:lvlJc w:val="left"/>
      <w:pPr>
        <w:ind w:left="644" w:hanging="360"/>
      </w:pPr>
    </w:lvl>
    <w:lvl w:ilvl="2">
      <w:start w:val="1"/>
      <w:numFmt w:val="lowerRoman"/>
      <w:lvlText w:val="%3."/>
      <w:lvlJc w:val="right"/>
      <w:pPr>
        <w:ind w:left="2160" w:hanging="180"/>
      </w:pPr>
    </w:lvl>
    <w:lvl w:ilvl="3">
      <w:start w:val="1"/>
      <w:numFmt w:val="decimal"/>
      <w:lvlText w:val="%4."/>
      <w:lvlJc w:val="left"/>
      <w:pPr>
        <w:ind w:left="360" w:hanging="360"/>
      </w:pPr>
      <w:rPr>
        <w:rFonts w:ascii="Calisto MT" w:hAnsi="Calisto MT" w:hint="default"/>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644"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2FA2577"/>
    <w:multiLevelType w:val="multilevel"/>
    <w:tmpl w:val="DAB29360"/>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89B2AE9"/>
    <w:multiLevelType w:val="hybridMultilevel"/>
    <w:tmpl w:val="A81E2BDE"/>
    <w:lvl w:ilvl="0" w:tplc="5F4675C4">
      <w:start w:val="1"/>
      <w:numFmt w:val="decimal"/>
      <w:pStyle w:val="LiteraTABLE"/>
      <w:lvlText w:val="Tabel %1."/>
      <w:lvlJc w:val="center"/>
      <w:pPr>
        <w:ind w:left="720" w:hanging="360"/>
      </w:pPr>
      <w:rPr>
        <w:b w:val="0"/>
        <w:i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4" w15:restartNumberingAfterBreak="0">
    <w:nsid w:val="1BBC2DD9"/>
    <w:multiLevelType w:val="hybridMultilevel"/>
    <w:tmpl w:val="22183D34"/>
    <w:lvl w:ilvl="0" w:tplc="38090011">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5" w15:restartNumberingAfterBreak="0">
    <w:nsid w:val="1CE831E1"/>
    <w:multiLevelType w:val="hybridMultilevel"/>
    <w:tmpl w:val="73760774"/>
    <w:lvl w:ilvl="0" w:tplc="00368A7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5B13B36"/>
    <w:multiLevelType w:val="multilevel"/>
    <w:tmpl w:val="AC966C96"/>
    <w:lvl w:ilvl="0">
      <w:start w:val="3"/>
      <w:numFmt w:val="upperLetter"/>
      <w:lvlText w:val="%1."/>
      <w:lvlJc w:val="left"/>
      <w:pPr>
        <w:ind w:left="720" w:hanging="360"/>
      </w:pPr>
      <w:rPr>
        <w:sz w:val="24"/>
        <w:szCs w:val="24"/>
      </w:rPr>
    </w:lvl>
    <w:lvl w:ilvl="1">
      <w:start w:val="1"/>
      <w:numFmt w:val="lowerLetter"/>
      <w:lvlText w:val="%2."/>
      <w:lvlJc w:val="left"/>
      <w:pPr>
        <w:ind w:left="36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8B611E1"/>
    <w:multiLevelType w:val="hybridMultilevel"/>
    <w:tmpl w:val="71205224"/>
    <w:lvl w:ilvl="0" w:tplc="B2EC9DC2">
      <w:start w:val="1"/>
      <w:numFmt w:val="decimal"/>
      <w:lvlText w:val="%1."/>
      <w:lvlJc w:val="left"/>
      <w:pPr>
        <w:ind w:left="360" w:hanging="360"/>
      </w:pPr>
      <w:rPr>
        <w:rFonts w:hint="default"/>
        <w:b/>
        <w:bCs/>
      </w:rPr>
    </w:lvl>
    <w:lvl w:ilvl="1" w:tplc="A9CA3A3C">
      <w:start w:val="1"/>
      <w:numFmt w:val="decimal"/>
      <w:lvlText w:val="%2."/>
      <w:lvlJc w:val="left"/>
      <w:pPr>
        <w:ind w:left="360" w:hanging="360"/>
      </w:pPr>
      <w:rPr>
        <w:rFonts w:ascii="Times New Roman" w:eastAsiaTheme="minorEastAsia" w:hAnsi="Times New Roman" w:cs="Times New Roman"/>
      </w:rPr>
    </w:lvl>
    <w:lvl w:ilvl="2" w:tplc="405ECD30" w:tentative="1">
      <w:start w:val="1"/>
      <w:numFmt w:val="lowerRoman"/>
      <w:lvlText w:val="%3."/>
      <w:lvlJc w:val="right"/>
      <w:pPr>
        <w:ind w:left="2018" w:hanging="180"/>
      </w:pPr>
    </w:lvl>
    <w:lvl w:ilvl="3" w:tplc="38090019">
      <w:start w:val="1"/>
      <w:numFmt w:val="lowerLetter"/>
      <w:lvlText w:val="%4."/>
      <w:lvlJc w:val="left"/>
      <w:pPr>
        <w:ind w:left="360" w:hanging="360"/>
      </w:pPr>
      <w:rPr>
        <w:rFonts w:hint="default"/>
      </w:rPr>
    </w:lvl>
    <w:lvl w:ilvl="4" w:tplc="4344DC28" w:tentative="1">
      <w:start w:val="1"/>
      <w:numFmt w:val="lowerLetter"/>
      <w:lvlText w:val="%5."/>
      <w:lvlJc w:val="left"/>
      <w:pPr>
        <w:ind w:left="3458" w:hanging="360"/>
      </w:pPr>
    </w:lvl>
    <w:lvl w:ilvl="5" w:tplc="6CFC8E22" w:tentative="1">
      <w:start w:val="1"/>
      <w:numFmt w:val="lowerRoman"/>
      <w:lvlText w:val="%6."/>
      <w:lvlJc w:val="right"/>
      <w:pPr>
        <w:ind w:left="4178" w:hanging="180"/>
      </w:pPr>
    </w:lvl>
    <w:lvl w:ilvl="6" w:tplc="FFFFFFFF">
      <w:start w:val="1"/>
      <w:numFmt w:val="decimal"/>
      <w:lvlText w:val="%7)"/>
      <w:lvlJc w:val="left"/>
      <w:pPr>
        <w:ind w:left="218" w:hanging="360"/>
      </w:pPr>
      <w:rPr>
        <w:rFonts w:hint="default"/>
      </w:rPr>
    </w:lvl>
    <w:lvl w:ilvl="7" w:tplc="242E860A" w:tentative="1">
      <w:start w:val="1"/>
      <w:numFmt w:val="lowerLetter"/>
      <w:lvlText w:val="%8."/>
      <w:lvlJc w:val="left"/>
      <w:pPr>
        <w:ind w:left="5618" w:hanging="360"/>
      </w:pPr>
    </w:lvl>
    <w:lvl w:ilvl="8" w:tplc="CE2AC8F6" w:tentative="1">
      <w:start w:val="1"/>
      <w:numFmt w:val="lowerRoman"/>
      <w:lvlText w:val="%9."/>
      <w:lvlJc w:val="right"/>
      <w:pPr>
        <w:ind w:left="6338" w:hanging="180"/>
      </w:pPr>
    </w:lvl>
  </w:abstractNum>
  <w:abstractNum w:abstractNumId="8" w15:restartNumberingAfterBreak="0">
    <w:nsid w:val="2D420B44"/>
    <w:multiLevelType w:val="multilevel"/>
    <w:tmpl w:val="2C4E0E92"/>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C4026B5"/>
    <w:multiLevelType w:val="hybridMultilevel"/>
    <w:tmpl w:val="2E9433E0"/>
    <w:lvl w:ilvl="0" w:tplc="04210015">
      <w:start w:val="1"/>
      <w:numFmt w:val="upp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496B5DA8"/>
    <w:multiLevelType w:val="hybridMultilevel"/>
    <w:tmpl w:val="8290601C"/>
    <w:lvl w:ilvl="0" w:tplc="98B62AD8">
      <w:start w:val="1"/>
      <w:numFmt w:val="lowerLetter"/>
      <w:lvlText w:val="%1."/>
      <w:lvlJc w:val="left"/>
      <w:pPr>
        <w:ind w:left="360" w:hanging="360"/>
      </w:pPr>
      <w:rPr>
        <w:rFonts w:hint="default"/>
        <w:b/>
        <w:bCs/>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1" w15:restartNumberingAfterBreak="0">
    <w:nsid w:val="59265060"/>
    <w:multiLevelType w:val="hybridMultilevel"/>
    <w:tmpl w:val="1214F84C"/>
    <w:lvl w:ilvl="0" w:tplc="E5DA9A96">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646D7E41"/>
    <w:multiLevelType w:val="multilevel"/>
    <w:tmpl w:val="5066B3CA"/>
    <w:lvl w:ilvl="0">
      <w:start w:val="1"/>
      <w:numFmt w:val="decimal"/>
      <w:lvlText w:val="%1."/>
      <w:lvlJc w:val="left"/>
      <w:pPr>
        <w:ind w:left="1440" w:hanging="360"/>
      </w:pPr>
      <w:rPr>
        <w:rFonts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13" w15:restartNumberingAfterBreak="0">
    <w:nsid w:val="6AE4772D"/>
    <w:multiLevelType w:val="hybridMultilevel"/>
    <w:tmpl w:val="366C50E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7559235D"/>
    <w:multiLevelType w:val="multilevel"/>
    <w:tmpl w:val="E2B2771E"/>
    <w:lvl w:ilvl="0">
      <w:start w:val="4"/>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A05772A"/>
    <w:multiLevelType w:val="hybridMultilevel"/>
    <w:tmpl w:val="A578590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8"/>
  </w:num>
  <w:num w:numId="2">
    <w:abstractNumId w:val="5"/>
  </w:num>
  <w:num w:numId="3">
    <w:abstractNumId w:val="2"/>
  </w:num>
  <w:num w:numId="4">
    <w:abstractNumId w:val="12"/>
  </w:num>
  <w:num w:numId="5">
    <w:abstractNumId w:val="15"/>
  </w:num>
  <w:num w:numId="6">
    <w:abstractNumId w:val="13"/>
  </w:num>
  <w:num w:numId="7">
    <w:abstractNumId w:val="14"/>
  </w:num>
  <w:num w:numId="8">
    <w:abstractNumId w:val="9"/>
  </w:num>
  <w:num w:numId="9">
    <w:abstractNumId w:val="11"/>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0"/>
  </w:num>
  <w:num w:numId="13">
    <w:abstractNumId w:val="7"/>
  </w:num>
  <w:num w:numId="14">
    <w:abstractNumId w:val="0"/>
  </w:num>
  <w:num w:numId="15">
    <w:abstractNumId w:val="4"/>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mirrorMargins/>
  <w:activeWritingStyle w:appName="MSWord" w:lang="en-AU" w:vendorID="64" w:dllVersion="6" w:nlCheck="1" w:checkStyle="0"/>
  <w:activeWritingStyle w:appName="MSWord" w:lang="en-US" w:vendorID="64" w:dllVersion="6" w:nlCheck="1" w:checkStyle="0"/>
  <w:activeWritingStyle w:appName="MSWord" w:lang="en-AU" w:vendorID="64" w:dllVersion="0" w:nlCheck="1" w:checkStyle="0"/>
  <w:activeWritingStyle w:appName="MSWord" w:lang="en-US" w:vendorID="64" w:dllVersion="0" w:nlCheck="1" w:checkStyle="0"/>
  <w:activeWritingStyle w:appName="MSWord" w:lang="en-ID" w:vendorID="64" w:dllVersion="0" w:nlCheck="1" w:checkStyle="0"/>
  <w:activeWritingStyle w:appName="MSWord" w:lang="en-US" w:vendorID="64" w:dllVersion="4096" w:nlCheck="1" w:checkStyle="0"/>
  <w:activeWritingStyle w:appName="MSWord" w:lang="en-ID" w:vendorID="64" w:dllVersion="4096" w:nlCheck="1" w:checkStyle="0"/>
  <w:activeWritingStyle w:appName="MSWord" w:lang="en-AU" w:vendorID="64" w:dllVersion="4096" w:nlCheck="1" w:checkStyle="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D4C"/>
    <w:rsid w:val="00007154"/>
    <w:rsid w:val="00010C30"/>
    <w:rsid w:val="00012396"/>
    <w:rsid w:val="00014037"/>
    <w:rsid w:val="00016841"/>
    <w:rsid w:val="0002774C"/>
    <w:rsid w:val="000346C6"/>
    <w:rsid w:val="00037D99"/>
    <w:rsid w:val="00040ACC"/>
    <w:rsid w:val="00041B42"/>
    <w:rsid w:val="00053DF6"/>
    <w:rsid w:val="00055344"/>
    <w:rsid w:val="00060543"/>
    <w:rsid w:val="00070862"/>
    <w:rsid w:val="00080804"/>
    <w:rsid w:val="000823EF"/>
    <w:rsid w:val="000827EA"/>
    <w:rsid w:val="000A116F"/>
    <w:rsid w:val="000A1476"/>
    <w:rsid w:val="000A3782"/>
    <w:rsid w:val="000B00C3"/>
    <w:rsid w:val="000C069E"/>
    <w:rsid w:val="000C6220"/>
    <w:rsid w:val="000D4FC6"/>
    <w:rsid w:val="000D5CEB"/>
    <w:rsid w:val="000E318F"/>
    <w:rsid w:val="000E454C"/>
    <w:rsid w:val="000F2888"/>
    <w:rsid w:val="000F4CE9"/>
    <w:rsid w:val="000F5A03"/>
    <w:rsid w:val="000F6AF6"/>
    <w:rsid w:val="00105D12"/>
    <w:rsid w:val="00117A8E"/>
    <w:rsid w:val="00121B3C"/>
    <w:rsid w:val="001276E6"/>
    <w:rsid w:val="00130823"/>
    <w:rsid w:val="00135215"/>
    <w:rsid w:val="00135D0A"/>
    <w:rsid w:val="00142D62"/>
    <w:rsid w:val="00154B1A"/>
    <w:rsid w:val="00160937"/>
    <w:rsid w:val="001629D8"/>
    <w:rsid w:val="00176F38"/>
    <w:rsid w:val="001836B4"/>
    <w:rsid w:val="00184547"/>
    <w:rsid w:val="001901A2"/>
    <w:rsid w:val="001907F4"/>
    <w:rsid w:val="00190C09"/>
    <w:rsid w:val="001A1DCD"/>
    <w:rsid w:val="001B2B8D"/>
    <w:rsid w:val="001D6FAF"/>
    <w:rsid w:val="001E2411"/>
    <w:rsid w:val="001E28BA"/>
    <w:rsid w:val="002012DB"/>
    <w:rsid w:val="00207C73"/>
    <w:rsid w:val="002155D0"/>
    <w:rsid w:val="002227B5"/>
    <w:rsid w:val="00226091"/>
    <w:rsid w:val="002331B7"/>
    <w:rsid w:val="00251BDE"/>
    <w:rsid w:val="002539C9"/>
    <w:rsid w:val="002558E9"/>
    <w:rsid w:val="00260827"/>
    <w:rsid w:val="00265D9A"/>
    <w:rsid w:val="0027116F"/>
    <w:rsid w:val="0028195E"/>
    <w:rsid w:val="002824BE"/>
    <w:rsid w:val="00283565"/>
    <w:rsid w:val="00285F54"/>
    <w:rsid w:val="0028628B"/>
    <w:rsid w:val="002910CC"/>
    <w:rsid w:val="002A4E87"/>
    <w:rsid w:val="002A7C62"/>
    <w:rsid w:val="002B57BF"/>
    <w:rsid w:val="002C5A23"/>
    <w:rsid w:val="002D37ED"/>
    <w:rsid w:val="002D53B6"/>
    <w:rsid w:val="002E5B14"/>
    <w:rsid w:val="003010E0"/>
    <w:rsid w:val="00324CFD"/>
    <w:rsid w:val="00332867"/>
    <w:rsid w:val="00333DF7"/>
    <w:rsid w:val="0033764B"/>
    <w:rsid w:val="00342414"/>
    <w:rsid w:val="00346DBA"/>
    <w:rsid w:val="00364226"/>
    <w:rsid w:val="00370657"/>
    <w:rsid w:val="0037418B"/>
    <w:rsid w:val="00376ADB"/>
    <w:rsid w:val="00394E16"/>
    <w:rsid w:val="003973C9"/>
    <w:rsid w:val="003A21C9"/>
    <w:rsid w:val="003A2303"/>
    <w:rsid w:val="003A2A08"/>
    <w:rsid w:val="003A2C86"/>
    <w:rsid w:val="003A5C4C"/>
    <w:rsid w:val="003B62A6"/>
    <w:rsid w:val="003C30AD"/>
    <w:rsid w:val="003E2E93"/>
    <w:rsid w:val="003E378B"/>
    <w:rsid w:val="003E5D1E"/>
    <w:rsid w:val="003E7389"/>
    <w:rsid w:val="003F6738"/>
    <w:rsid w:val="00401733"/>
    <w:rsid w:val="00416C40"/>
    <w:rsid w:val="004210FE"/>
    <w:rsid w:val="00421C45"/>
    <w:rsid w:val="0042586F"/>
    <w:rsid w:val="00434CFD"/>
    <w:rsid w:val="00442645"/>
    <w:rsid w:val="0046183F"/>
    <w:rsid w:val="00465972"/>
    <w:rsid w:val="00471953"/>
    <w:rsid w:val="004735A2"/>
    <w:rsid w:val="00474498"/>
    <w:rsid w:val="00474E8D"/>
    <w:rsid w:val="004779AD"/>
    <w:rsid w:val="00485171"/>
    <w:rsid w:val="00495CA0"/>
    <w:rsid w:val="0049796A"/>
    <w:rsid w:val="00497DE1"/>
    <w:rsid w:val="004B0BE1"/>
    <w:rsid w:val="004B3EC2"/>
    <w:rsid w:val="004B591E"/>
    <w:rsid w:val="004C524D"/>
    <w:rsid w:val="004D360A"/>
    <w:rsid w:val="004D3937"/>
    <w:rsid w:val="004D4F8F"/>
    <w:rsid w:val="004D7E38"/>
    <w:rsid w:val="004E1C5F"/>
    <w:rsid w:val="004E3FBB"/>
    <w:rsid w:val="004E42BB"/>
    <w:rsid w:val="004E48A1"/>
    <w:rsid w:val="004F6B06"/>
    <w:rsid w:val="004F7C51"/>
    <w:rsid w:val="005125EC"/>
    <w:rsid w:val="005277F1"/>
    <w:rsid w:val="00535775"/>
    <w:rsid w:val="0054570D"/>
    <w:rsid w:val="0054589E"/>
    <w:rsid w:val="00567AE6"/>
    <w:rsid w:val="00584322"/>
    <w:rsid w:val="005908AC"/>
    <w:rsid w:val="00593B24"/>
    <w:rsid w:val="005976EF"/>
    <w:rsid w:val="005A4056"/>
    <w:rsid w:val="005B3762"/>
    <w:rsid w:val="005C5183"/>
    <w:rsid w:val="005E0285"/>
    <w:rsid w:val="0060138D"/>
    <w:rsid w:val="006055F8"/>
    <w:rsid w:val="00621AA1"/>
    <w:rsid w:val="006347E6"/>
    <w:rsid w:val="00637370"/>
    <w:rsid w:val="00645230"/>
    <w:rsid w:val="0065372E"/>
    <w:rsid w:val="00661802"/>
    <w:rsid w:val="00663A51"/>
    <w:rsid w:val="00670408"/>
    <w:rsid w:val="006965D0"/>
    <w:rsid w:val="006A0953"/>
    <w:rsid w:val="006A11DF"/>
    <w:rsid w:val="006B33BA"/>
    <w:rsid w:val="006B5ED4"/>
    <w:rsid w:val="006C2EB4"/>
    <w:rsid w:val="006C63DE"/>
    <w:rsid w:val="006D0BAE"/>
    <w:rsid w:val="006D1960"/>
    <w:rsid w:val="006D3539"/>
    <w:rsid w:val="006D3F19"/>
    <w:rsid w:val="006E07CA"/>
    <w:rsid w:val="006E0BB5"/>
    <w:rsid w:val="006E1B7D"/>
    <w:rsid w:val="006E3504"/>
    <w:rsid w:val="006F17D0"/>
    <w:rsid w:val="006F2B2C"/>
    <w:rsid w:val="006F7988"/>
    <w:rsid w:val="00717326"/>
    <w:rsid w:val="007173BF"/>
    <w:rsid w:val="00717FB7"/>
    <w:rsid w:val="007225BE"/>
    <w:rsid w:val="007229FC"/>
    <w:rsid w:val="007377E5"/>
    <w:rsid w:val="00750625"/>
    <w:rsid w:val="007565F3"/>
    <w:rsid w:val="00764E08"/>
    <w:rsid w:val="007704AE"/>
    <w:rsid w:val="007779A2"/>
    <w:rsid w:val="00787A18"/>
    <w:rsid w:val="00792A69"/>
    <w:rsid w:val="00795E39"/>
    <w:rsid w:val="00796643"/>
    <w:rsid w:val="00797DA5"/>
    <w:rsid w:val="007B1CEE"/>
    <w:rsid w:val="007B4DD8"/>
    <w:rsid w:val="007C76E3"/>
    <w:rsid w:val="007D28C9"/>
    <w:rsid w:val="007D7651"/>
    <w:rsid w:val="007E62E5"/>
    <w:rsid w:val="007F552B"/>
    <w:rsid w:val="008009F6"/>
    <w:rsid w:val="008060CC"/>
    <w:rsid w:val="00814605"/>
    <w:rsid w:val="0083450B"/>
    <w:rsid w:val="0083524F"/>
    <w:rsid w:val="00846767"/>
    <w:rsid w:val="008469AC"/>
    <w:rsid w:val="00856A3E"/>
    <w:rsid w:val="00865045"/>
    <w:rsid w:val="0086524F"/>
    <w:rsid w:val="00874821"/>
    <w:rsid w:val="00881256"/>
    <w:rsid w:val="008840ED"/>
    <w:rsid w:val="0088420A"/>
    <w:rsid w:val="00895C08"/>
    <w:rsid w:val="008A16FA"/>
    <w:rsid w:val="008A49AA"/>
    <w:rsid w:val="008A5910"/>
    <w:rsid w:val="008A7ABD"/>
    <w:rsid w:val="008B3968"/>
    <w:rsid w:val="008B4D4F"/>
    <w:rsid w:val="008C66D3"/>
    <w:rsid w:val="008D4AE7"/>
    <w:rsid w:val="008D6AC8"/>
    <w:rsid w:val="008D7291"/>
    <w:rsid w:val="008E3C0E"/>
    <w:rsid w:val="008E6C79"/>
    <w:rsid w:val="008F3D48"/>
    <w:rsid w:val="00904417"/>
    <w:rsid w:val="00916AA5"/>
    <w:rsid w:val="00923B28"/>
    <w:rsid w:val="00930B00"/>
    <w:rsid w:val="0094017D"/>
    <w:rsid w:val="00953D5E"/>
    <w:rsid w:val="00956333"/>
    <w:rsid w:val="00963CE1"/>
    <w:rsid w:val="00964C21"/>
    <w:rsid w:val="009738CC"/>
    <w:rsid w:val="00973DB0"/>
    <w:rsid w:val="00977387"/>
    <w:rsid w:val="0099053F"/>
    <w:rsid w:val="00996BBF"/>
    <w:rsid w:val="009A0F56"/>
    <w:rsid w:val="009A3534"/>
    <w:rsid w:val="009B25D4"/>
    <w:rsid w:val="009C1B75"/>
    <w:rsid w:val="009C1DBA"/>
    <w:rsid w:val="009D2D75"/>
    <w:rsid w:val="009E2A4B"/>
    <w:rsid w:val="009E3999"/>
    <w:rsid w:val="009F0B54"/>
    <w:rsid w:val="009F4DD2"/>
    <w:rsid w:val="009F7786"/>
    <w:rsid w:val="009F7D38"/>
    <w:rsid w:val="009F7DC2"/>
    <w:rsid w:val="00A014C4"/>
    <w:rsid w:val="00A05ED1"/>
    <w:rsid w:val="00A119E8"/>
    <w:rsid w:val="00A15DD8"/>
    <w:rsid w:val="00A321C5"/>
    <w:rsid w:val="00A37B70"/>
    <w:rsid w:val="00A44FE8"/>
    <w:rsid w:val="00A532F8"/>
    <w:rsid w:val="00A55C39"/>
    <w:rsid w:val="00A632ED"/>
    <w:rsid w:val="00A63910"/>
    <w:rsid w:val="00A7778B"/>
    <w:rsid w:val="00A80D17"/>
    <w:rsid w:val="00A869CA"/>
    <w:rsid w:val="00A87606"/>
    <w:rsid w:val="00A9263F"/>
    <w:rsid w:val="00A93D85"/>
    <w:rsid w:val="00A9514A"/>
    <w:rsid w:val="00AB565D"/>
    <w:rsid w:val="00AB78DF"/>
    <w:rsid w:val="00AC098F"/>
    <w:rsid w:val="00AC36DA"/>
    <w:rsid w:val="00AD0125"/>
    <w:rsid w:val="00AE04F8"/>
    <w:rsid w:val="00AE47CA"/>
    <w:rsid w:val="00AE7BCF"/>
    <w:rsid w:val="00AF0E2B"/>
    <w:rsid w:val="00AF1456"/>
    <w:rsid w:val="00AF15F6"/>
    <w:rsid w:val="00B01B87"/>
    <w:rsid w:val="00B6565F"/>
    <w:rsid w:val="00B67B40"/>
    <w:rsid w:val="00B7170D"/>
    <w:rsid w:val="00B73792"/>
    <w:rsid w:val="00BE0025"/>
    <w:rsid w:val="00BE197F"/>
    <w:rsid w:val="00BE1F56"/>
    <w:rsid w:val="00BE6560"/>
    <w:rsid w:val="00BF0BE5"/>
    <w:rsid w:val="00BF0F99"/>
    <w:rsid w:val="00BF50AF"/>
    <w:rsid w:val="00C015AE"/>
    <w:rsid w:val="00C017D8"/>
    <w:rsid w:val="00C1154A"/>
    <w:rsid w:val="00C12A6F"/>
    <w:rsid w:val="00C12CB0"/>
    <w:rsid w:val="00C14922"/>
    <w:rsid w:val="00C257C7"/>
    <w:rsid w:val="00C32CFF"/>
    <w:rsid w:val="00C3624E"/>
    <w:rsid w:val="00C364AC"/>
    <w:rsid w:val="00C41C62"/>
    <w:rsid w:val="00C44216"/>
    <w:rsid w:val="00C45940"/>
    <w:rsid w:val="00C46C72"/>
    <w:rsid w:val="00C47DC0"/>
    <w:rsid w:val="00C567B9"/>
    <w:rsid w:val="00C65E9D"/>
    <w:rsid w:val="00C92A3D"/>
    <w:rsid w:val="00C9594C"/>
    <w:rsid w:val="00CA29D9"/>
    <w:rsid w:val="00CA3E87"/>
    <w:rsid w:val="00CA6386"/>
    <w:rsid w:val="00CB24F5"/>
    <w:rsid w:val="00CB47F5"/>
    <w:rsid w:val="00CB4926"/>
    <w:rsid w:val="00CB7072"/>
    <w:rsid w:val="00CC2B59"/>
    <w:rsid w:val="00CD0854"/>
    <w:rsid w:val="00CD2081"/>
    <w:rsid w:val="00CD2C06"/>
    <w:rsid w:val="00CD375F"/>
    <w:rsid w:val="00CE081A"/>
    <w:rsid w:val="00CE1001"/>
    <w:rsid w:val="00CF6EE8"/>
    <w:rsid w:val="00CF7D4C"/>
    <w:rsid w:val="00D03B49"/>
    <w:rsid w:val="00D2068A"/>
    <w:rsid w:val="00D20A3F"/>
    <w:rsid w:val="00D34170"/>
    <w:rsid w:val="00D344D7"/>
    <w:rsid w:val="00D42486"/>
    <w:rsid w:val="00D60FE6"/>
    <w:rsid w:val="00D638DA"/>
    <w:rsid w:val="00D650A6"/>
    <w:rsid w:val="00D91706"/>
    <w:rsid w:val="00D91FDA"/>
    <w:rsid w:val="00D94BFC"/>
    <w:rsid w:val="00DA5CE9"/>
    <w:rsid w:val="00DA6B44"/>
    <w:rsid w:val="00DB1A6A"/>
    <w:rsid w:val="00DB4BD5"/>
    <w:rsid w:val="00DC0345"/>
    <w:rsid w:val="00DC1913"/>
    <w:rsid w:val="00DC208D"/>
    <w:rsid w:val="00DC6508"/>
    <w:rsid w:val="00DC73C3"/>
    <w:rsid w:val="00DD255F"/>
    <w:rsid w:val="00DD2E9A"/>
    <w:rsid w:val="00DE2311"/>
    <w:rsid w:val="00DE4200"/>
    <w:rsid w:val="00DF3175"/>
    <w:rsid w:val="00DF3AA0"/>
    <w:rsid w:val="00DF45E8"/>
    <w:rsid w:val="00DF6439"/>
    <w:rsid w:val="00E04048"/>
    <w:rsid w:val="00E06085"/>
    <w:rsid w:val="00E11241"/>
    <w:rsid w:val="00E14DA9"/>
    <w:rsid w:val="00E24A19"/>
    <w:rsid w:val="00E325F0"/>
    <w:rsid w:val="00E36EBF"/>
    <w:rsid w:val="00E37572"/>
    <w:rsid w:val="00E41FA8"/>
    <w:rsid w:val="00E446C2"/>
    <w:rsid w:val="00E45492"/>
    <w:rsid w:val="00E47080"/>
    <w:rsid w:val="00E62EFE"/>
    <w:rsid w:val="00E65AFB"/>
    <w:rsid w:val="00E65F6A"/>
    <w:rsid w:val="00E71C7C"/>
    <w:rsid w:val="00E742BF"/>
    <w:rsid w:val="00E877EA"/>
    <w:rsid w:val="00E87BB2"/>
    <w:rsid w:val="00E9381E"/>
    <w:rsid w:val="00EB7F02"/>
    <w:rsid w:val="00EC1940"/>
    <w:rsid w:val="00EC6025"/>
    <w:rsid w:val="00EE169E"/>
    <w:rsid w:val="00EF12B0"/>
    <w:rsid w:val="00EF580B"/>
    <w:rsid w:val="00F0433A"/>
    <w:rsid w:val="00F04D2F"/>
    <w:rsid w:val="00F0775E"/>
    <w:rsid w:val="00F265B6"/>
    <w:rsid w:val="00F42750"/>
    <w:rsid w:val="00F523DE"/>
    <w:rsid w:val="00F55FD9"/>
    <w:rsid w:val="00F560B7"/>
    <w:rsid w:val="00F57486"/>
    <w:rsid w:val="00F61CA6"/>
    <w:rsid w:val="00F67BAB"/>
    <w:rsid w:val="00F70638"/>
    <w:rsid w:val="00F72807"/>
    <w:rsid w:val="00F80114"/>
    <w:rsid w:val="00F80E89"/>
    <w:rsid w:val="00F83F55"/>
    <w:rsid w:val="00F843CC"/>
    <w:rsid w:val="00F873AE"/>
    <w:rsid w:val="00F93A29"/>
    <w:rsid w:val="00F96F67"/>
    <w:rsid w:val="00FA0D7F"/>
    <w:rsid w:val="00FA775E"/>
    <w:rsid w:val="00FA79C5"/>
    <w:rsid w:val="00FB12B7"/>
    <w:rsid w:val="00FB24A3"/>
    <w:rsid w:val="00FC115D"/>
    <w:rsid w:val="00FC4926"/>
    <w:rsid w:val="00FC7347"/>
    <w:rsid w:val="00FD0627"/>
    <w:rsid w:val="00FD21AA"/>
    <w:rsid w:val="00FE70B1"/>
    <w:rsid w:val="00FE7CBA"/>
    <w:rsid w:val="00FF1FF0"/>
    <w:rsid w:val="00FF3F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F04366"/>
  <w15:docId w15:val="{2B64357F-1E0A-49D1-A8EB-034281477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CF7D4C"/>
    <w:rPr>
      <w:rFonts w:eastAsiaTheme="minorEastAsia"/>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7D4C"/>
    <w:pPr>
      <w:ind w:left="720"/>
      <w:contextualSpacing/>
    </w:pPr>
  </w:style>
  <w:style w:type="paragraph" w:styleId="HTMLPreformatted">
    <w:name w:val="HTML Preformatted"/>
    <w:basedOn w:val="Normal"/>
    <w:link w:val="HTMLPreformattedChar"/>
    <w:uiPriority w:val="99"/>
    <w:semiHidden/>
    <w:unhideWhenUsed/>
    <w:rsid w:val="004D4F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D4F8F"/>
    <w:rPr>
      <w:rFonts w:ascii="Courier New" w:eastAsia="Times New Roman" w:hAnsi="Courier New" w:cs="Courier New"/>
      <w:sz w:val="20"/>
      <w:szCs w:val="20"/>
      <w:lang w:eastAsia="en-AU"/>
    </w:rPr>
  </w:style>
  <w:style w:type="character" w:styleId="Hyperlink">
    <w:name w:val="Hyperlink"/>
    <w:basedOn w:val="DefaultParagraphFont"/>
    <w:uiPriority w:val="99"/>
    <w:unhideWhenUsed/>
    <w:rsid w:val="002331B7"/>
    <w:rPr>
      <w:color w:val="0000FF" w:themeColor="hyperlink"/>
      <w:u w:val="single"/>
    </w:rPr>
  </w:style>
  <w:style w:type="paragraph" w:styleId="Header">
    <w:name w:val="header"/>
    <w:basedOn w:val="Normal"/>
    <w:link w:val="HeaderChar"/>
    <w:unhideWhenUsed/>
    <w:rsid w:val="008840ED"/>
    <w:pPr>
      <w:tabs>
        <w:tab w:val="center" w:pos="4513"/>
        <w:tab w:val="right" w:pos="9026"/>
      </w:tabs>
      <w:spacing w:after="0" w:line="240" w:lineRule="auto"/>
    </w:pPr>
  </w:style>
  <w:style w:type="character" w:customStyle="1" w:styleId="HeaderChar">
    <w:name w:val="Header Char"/>
    <w:basedOn w:val="DefaultParagraphFont"/>
    <w:link w:val="Header"/>
    <w:rsid w:val="008840ED"/>
    <w:rPr>
      <w:rFonts w:eastAsiaTheme="minorEastAsia"/>
      <w:lang w:eastAsia="en-AU"/>
    </w:rPr>
  </w:style>
  <w:style w:type="paragraph" w:styleId="Footer">
    <w:name w:val="footer"/>
    <w:basedOn w:val="Normal"/>
    <w:link w:val="FooterChar"/>
    <w:uiPriority w:val="99"/>
    <w:unhideWhenUsed/>
    <w:rsid w:val="008840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40ED"/>
    <w:rPr>
      <w:rFonts w:eastAsiaTheme="minorEastAsia"/>
      <w:lang w:eastAsia="en-AU"/>
    </w:rPr>
  </w:style>
  <w:style w:type="paragraph" w:customStyle="1" w:styleId="Default">
    <w:name w:val="Default"/>
    <w:rsid w:val="00AD0125"/>
    <w:pPr>
      <w:autoSpaceDE w:val="0"/>
      <w:autoSpaceDN w:val="0"/>
      <w:adjustRightInd w:val="0"/>
      <w:spacing w:after="0" w:line="240" w:lineRule="auto"/>
    </w:pPr>
    <w:rPr>
      <w:rFonts w:ascii="Calibri" w:hAnsi="Calibri" w:cs="Calibri"/>
      <w:color w:val="000000"/>
      <w:sz w:val="24"/>
      <w:szCs w:val="24"/>
      <w:lang w:val="id-ID"/>
    </w:rPr>
  </w:style>
  <w:style w:type="paragraph" w:styleId="NormalWeb">
    <w:name w:val="Normal (Web)"/>
    <w:basedOn w:val="Normal"/>
    <w:uiPriority w:val="99"/>
    <w:unhideWhenUsed/>
    <w:rsid w:val="003973C9"/>
    <w:rPr>
      <w:rFonts w:ascii="Times New Roman" w:hAnsi="Times New Roman" w:cs="Times New Roman"/>
      <w:sz w:val="24"/>
      <w:szCs w:val="24"/>
    </w:rPr>
  </w:style>
  <w:style w:type="paragraph" w:customStyle="1" w:styleId="LiteraTABLE">
    <w:name w:val="Litera_TABLE"/>
    <w:basedOn w:val="Normal"/>
    <w:qFormat/>
    <w:rsid w:val="003973C9"/>
    <w:pPr>
      <w:numPr>
        <w:numId w:val="10"/>
      </w:numPr>
      <w:spacing w:before="240" w:after="120" w:line="240" w:lineRule="auto"/>
      <w:ind w:left="850" w:hanging="493"/>
      <w:contextualSpacing/>
      <w:jc w:val="center"/>
    </w:pPr>
    <w:rPr>
      <w:rFonts w:ascii="Times New Roman" w:eastAsia="Calibri" w:hAnsi="Times New Roman" w:cs="Calibri"/>
      <w:sz w:val="24"/>
      <w:szCs w:val="24"/>
      <w:lang w:val="en-US" w:eastAsia="en-US"/>
    </w:rPr>
  </w:style>
  <w:style w:type="character" w:styleId="UnresolvedMention">
    <w:name w:val="Unresolved Mention"/>
    <w:basedOn w:val="DefaultParagraphFont"/>
    <w:uiPriority w:val="99"/>
    <w:rsid w:val="0046183F"/>
    <w:rPr>
      <w:color w:val="605E5C"/>
      <w:shd w:val="clear" w:color="auto" w:fill="E1DFDD"/>
    </w:rPr>
  </w:style>
  <w:style w:type="character" w:styleId="Emphasis">
    <w:name w:val="Emphasis"/>
    <w:basedOn w:val="DefaultParagraphFont"/>
    <w:uiPriority w:val="20"/>
    <w:qFormat/>
    <w:rsid w:val="0046183F"/>
    <w:rPr>
      <w:i/>
      <w:iCs/>
    </w:rPr>
  </w:style>
  <w:style w:type="character" w:styleId="Strong">
    <w:name w:val="Strong"/>
    <w:basedOn w:val="DefaultParagraphFont"/>
    <w:uiPriority w:val="22"/>
    <w:qFormat/>
    <w:rsid w:val="00621A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7844641">
      <w:bodyDiv w:val="1"/>
      <w:marLeft w:val="0"/>
      <w:marRight w:val="0"/>
      <w:marTop w:val="0"/>
      <w:marBottom w:val="0"/>
      <w:divBdr>
        <w:top w:val="none" w:sz="0" w:space="0" w:color="auto"/>
        <w:left w:val="none" w:sz="0" w:space="0" w:color="auto"/>
        <w:bottom w:val="none" w:sz="0" w:space="0" w:color="auto"/>
        <w:right w:val="none" w:sz="0" w:space="0" w:color="auto"/>
      </w:divBdr>
    </w:div>
    <w:div w:id="751315527">
      <w:bodyDiv w:val="1"/>
      <w:marLeft w:val="0"/>
      <w:marRight w:val="0"/>
      <w:marTop w:val="0"/>
      <w:marBottom w:val="0"/>
      <w:divBdr>
        <w:top w:val="none" w:sz="0" w:space="0" w:color="auto"/>
        <w:left w:val="none" w:sz="0" w:space="0" w:color="auto"/>
        <w:bottom w:val="none" w:sz="0" w:space="0" w:color="auto"/>
        <w:right w:val="none" w:sz="0" w:space="0" w:color="auto"/>
      </w:divBdr>
    </w:div>
    <w:div w:id="1128814835">
      <w:bodyDiv w:val="1"/>
      <w:marLeft w:val="0"/>
      <w:marRight w:val="0"/>
      <w:marTop w:val="0"/>
      <w:marBottom w:val="0"/>
      <w:divBdr>
        <w:top w:val="none" w:sz="0" w:space="0" w:color="auto"/>
        <w:left w:val="none" w:sz="0" w:space="0" w:color="auto"/>
        <w:bottom w:val="none" w:sz="0" w:space="0" w:color="auto"/>
        <w:right w:val="none" w:sz="0" w:space="0" w:color="auto"/>
      </w:divBdr>
    </w:div>
    <w:div w:id="1367679869">
      <w:bodyDiv w:val="1"/>
      <w:marLeft w:val="0"/>
      <w:marRight w:val="0"/>
      <w:marTop w:val="0"/>
      <w:marBottom w:val="0"/>
      <w:divBdr>
        <w:top w:val="none" w:sz="0" w:space="0" w:color="auto"/>
        <w:left w:val="none" w:sz="0" w:space="0" w:color="auto"/>
        <w:bottom w:val="none" w:sz="0" w:space="0" w:color="auto"/>
        <w:right w:val="none" w:sz="0" w:space="0" w:color="auto"/>
      </w:divBdr>
    </w:div>
    <w:div w:id="1679310824">
      <w:bodyDiv w:val="1"/>
      <w:marLeft w:val="0"/>
      <w:marRight w:val="0"/>
      <w:marTop w:val="0"/>
      <w:marBottom w:val="0"/>
      <w:divBdr>
        <w:top w:val="none" w:sz="0" w:space="0" w:color="auto"/>
        <w:left w:val="none" w:sz="0" w:space="0" w:color="auto"/>
        <w:bottom w:val="none" w:sz="0" w:space="0" w:color="auto"/>
        <w:right w:val="none" w:sz="0" w:space="0" w:color="auto"/>
      </w:divBdr>
    </w:div>
    <w:div w:id="191458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zazldk@gmail.com" TargetMode="Externa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s://doi.org/10.1037/a003724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4C9788-044B-BC4B-8C9C-CEB7FFF86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16</Pages>
  <Words>5401</Words>
  <Characters>30791</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Acer</cp:lastModifiedBy>
  <cp:revision>7</cp:revision>
  <dcterms:created xsi:type="dcterms:W3CDTF">2025-09-28T10:00:00Z</dcterms:created>
  <dcterms:modified xsi:type="dcterms:W3CDTF">2025-09-28T10:07:00Z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28632b1d-0050-3816-9843-49f3c838598a</vt:lpwstr>
  </property>
  <property fmtid="{D5CDD505-2E9C-101B-9397-08002B2CF9AE}" pid="24" name="Mendeley Citation Style_1">
    <vt:lpwstr>http://www.zotero.org/styles/apa</vt:lpwstr>
  </property>
  <property fmtid="{D5CDD505-2E9C-101B-9397-08002B2CF9AE}" pid="25" name="GrammarlyDocumentId">
    <vt:lpwstr>df68e4ea-024b-4c18-ba2c-44ff3a7ec0bb</vt:lpwstr>
  </property>
</Properties>
</file>